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2D9F" w:rsidRPr="00AE2D9F" w:rsidRDefault="00FC5FC1" w:rsidP="00EA570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ТРУДНОСТИ</w:t>
      </w:r>
      <w:r w:rsidR="008B5CFA">
        <w:rPr>
          <w:rFonts w:ascii="Times New Roman" w:hAnsi="Times New Roman" w:cs="Times New Roman"/>
          <w:b/>
          <w:sz w:val="28"/>
          <w:szCs w:val="28"/>
        </w:rPr>
        <w:t xml:space="preserve"> ДИАГНОСТИК</w:t>
      </w:r>
      <w:r>
        <w:rPr>
          <w:rFonts w:ascii="Times New Roman" w:hAnsi="Times New Roman" w:cs="Times New Roman"/>
          <w:b/>
          <w:sz w:val="28"/>
          <w:szCs w:val="28"/>
        </w:rPr>
        <w:t>И МОЛНИЕНОСНОЙ ФОРМЫ</w:t>
      </w:r>
      <w:r w:rsidR="008B5CFA">
        <w:rPr>
          <w:rFonts w:ascii="Times New Roman" w:hAnsi="Times New Roman" w:cs="Times New Roman"/>
          <w:b/>
          <w:sz w:val="28"/>
          <w:szCs w:val="28"/>
        </w:rPr>
        <w:t xml:space="preserve"> ГЕМОРРАГИЧЕСКОГО ВАСКУЛИТА У ДЕТЕЙ</w:t>
      </w:r>
      <w:r>
        <w:rPr>
          <w:rFonts w:ascii="Times New Roman" w:hAnsi="Times New Roman" w:cs="Times New Roman"/>
          <w:b/>
          <w:sz w:val="28"/>
          <w:szCs w:val="28"/>
        </w:rPr>
        <w:t xml:space="preserve"> РАННЕГО ВОЗРАСТА</w:t>
      </w:r>
    </w:p>
    <w:p w:rsidR="00EA570E" w:rsidRPr="00D3104F" w:rsidRDefault="00EA570E" w:rsidP="00EA570E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77D57">
        <w:rPr>
          <w:rFonts w:ascii="Times New Roman" w:hAnsi="Times New Roman" w:cs="Times New Roman"/>
          <w:i/>
          <w:sz w:val="28"/>
          <w:szCs w:val="28"/>
        </w:rPr>
        <w:t>Макеева Н.И., Одинец Ю.В., Головачева В.А.,</w:t>
      </w:r>
      <w:r w:rsidR="008B5CFA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8B5CFA">
        <w:rPr>
          <w:rFonts w:ascii="Times New Roman" w:hAnsi="Times New Roman" w:cs="Times New Roman"/>
          <w:i/>
          <w:sz w:val="28"/>
          <w:szCs w:val="28"/>
        </w:rPr>
        <w:t>Поддубная</w:t>
      </w:r>
      <w:proofErr w:type="spellEnd"/>
      <w:r w:rsidR="008B5CFA">
        <w:rPr>
          <w:rFonts w:ascii="Times New Roman" w:hAnsi="Times New Roman" w:cs="Times New Roman"/>
          <w:i/>
          <w:sz w:val="28"/>
          <w:szCs w:val="28"/>
        </w:rPr>
        <w:t xml:space="preserve"> И.Н., Афанасьева О.А., Белоусова Л.С</w:t>
      </w:r>
      <w:r w:rsidR="00D3104F">
        <w:rPr>
          <w:rFonts w:ascii="Times New Roman" w:hAnsi="Times New Roman" w:cs="Times New Roman"/>
          <w:i/>
          <w:sz w:val="28"/>
          <w:szCs w:val="28"/>
          <w:lang w:val="uk-UA"/>
        </w:rPr>
        <w:t>.*</w:t>
      </w:r>
      <w:r w:rsidR="008B5C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8B5CFA">
        <w:rPr>
          <w:rFonts w:ascii="Times New Roman" w:hAnsi="Times New Roman" w:cs="Times New Roman"/>
          <w:i/>
          <w:sz w:val="28"/>
          <w:szCs w:val="28"/>
          <w:lang w:val="uk-UA"/>
        </w:rPr>
        <w:t>Маренич</w:t>
      </w:r>
      <w:proofErr w:type="spellEnd"/>
      <w:r w:rsidR="008B5CF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Л.П.*, </w:t>
      </w:r>
      <w:proofErr w:type="spellStart"/>
      <w:r w:rsidR="008B5CFA">
        <w:rPr>
          <w:rFonts w:ascii="Times New Roman" w:hAnsi="Times New Roman" w:cs="Times New Roman"/>
          <w:i/>
          <w:sz w:val="28"/>
          <w:szCs w:val="28"/>
        </w:rPr>
        <w:t>Койда</w:t>
      </w:r>
      <w:proofErr w:type="spellEnd"/>
      <w:r w:rsidR="008B5CFA">
        <w:rPr>
          <w:rFonts w:ascii="Times New Roman" w:hAnsi="Times New Roman" w:cs="Times New Roman"/>
          <w:i/>
          <w:sz w:val="28"/>
          <w:szCs w:val="28"/>
        </w:rPr>
        <w:t xml:space="preserve"> М.Л.</w:t>
      </w:r>
      <w:r w:rsidR="008B5CFA">
        <w:rPr>
          <w:rFonts w:ascii="Times New Roman" w:hAnsi="Times New Roman" w:cs="Times New Roman"/>
          <w:i/>
          <w:sz w:val="28"/>
          <w:szCs w:val="28"/>
          <w:lang w:val="uk-UA"/>
        </w:rPr>
        <w:t>*</w:t>
      </w:r>
    </w:p>
    <w:p w:rsidR="00EA570E" w:rsidRPr="00977D57" w:rsidRDefault="00EA570E" w:rsidP="00EA570E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977D57">
        <w:rPr>
          <w:rFonts w:ascii="Times New Roman" w:eastAsia="Calibri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EA570E" w:rsidRPr="00977D57" w:rsidRDefault="00EA570E" w:rsidP="00EA570E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977D57">
        <w:rPr>
          <w:rFonts w:ascii="Times New Roman" w:eastAsia="Calibri" w:hAnsi="Times New Roman" w:cs="Times New Roman"/>
          <w:sz w:val="28"/>
          <w:szCs w:val="28"/>
        </w:rPr>
        <w:t>Кафедра педиатрии №2</w:t>
      </w:r>
    </w:p>
    <w:p w:rsidR="00EA570E" w:rsidRDefault="00EA570E" w:rsidP="00EA570E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977D57">
        <w:rPr>
          <w:rFonts w:ascii="Times New Roman" w:eastAsia="Calibri" w:hAnsi="Times New Roman" w:cs="Times New Roman"/>
          <w:sz w:val="28"/>
          <w:szCs w:val="28"/>
        </w:rPr>
        <w:t>*КУОЗ «Харьковская городская клиническая детская больница №16»</w:t>
      </w:r>
    </w:p>
    <w:p w:rsidR="00F84A91" w:rsidRDefault="00F84A91" w:rsidP="00EA570E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636B7E" w:rsidRDefault="00636B7E" w:rsidP="00636B7E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636B7E">
        <w:rPr>
          <w:rFonts w:ascii="Times New Roman" w:eastAsia="Calibri" w:hAnsi="Times New Roman" w:cs="Times New Roman"/>
          <w:sz w:val="28"/>
          <w:szCs w:val="28"/>
        </w:rPr>
        <w:t>Геморрагический</w:t>
      </w:r>
      <w:proofErr w:type="gramEnd"/>
      <w:r w:rsidRPr="00636B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36B7E">
        <w:rPr>
          <w:rFonts w:ascii="Times New Roman" w:eastAsia="Calibri" w:hAnsi="Times New Roman" w:cs="Times New Roman"/>
          <w:sz w:val="28"/>
          <w:szCs w:val="28"/>
        </w:rPr>
        <w:t>васкулит</w:t>
      </w:r>
      <w:proofErr w:type="spellEnd"/>
      <w:r w:rsidRPr="00636B7E">
        <w:rPr>
          <w:rFonts w:ascii="Times New Roman" w:eastAsia="Calibri" w:hAnsi="Times New Roman" w:cs="Times New Roman"/>
          <w:sz w:val="28"/>
          <w:szCs w:val="28"/>
        </w:rPr>
        <w:t xml:space="preserve"> (пурпура </w:t>
      </w:r>
      <w:proofErr w:type="spellStart"/>
      <w:r w:rsidRPr="00636B7E">
        <w:rPr>
          <w:rFonts w:ascii="Times New Roman" w:eastAsia="Calibri" w:hAnsi="Times New Roman" w:cs="Times New Roman"/>
          <w:sz w:val="28"/>
          <w:szCs w:val="28"/>
        </w:rPr>
        <w:t>Шенлейна</w:t>
      </w:r>
      <w:proofErr w:type="spellEnd"/>
      <w:r w:rsidRPr="00636B7E">
        <w:rPr>
          <w:rFonts w:ascii="Times New Roman" w:eastAsia="Calibri" w:hAnsi="Times New Roman" w:cs="Times New Roman"/>
          <w:sz w:val="28"/>
          <w:szCs w:val="28"/>
        </w:rPr>
        <w:t xml:space="preserve"> - </w:t>
      </w:r>
      <w:proofErr w:type="spellStart"/>
      <w:r w:rsidRPr="00636B7E">
        <w:rPr>
          <w:rFonts w:ascii="Times New Roman" w:eastAsia="Calibri" w:hAnsi="Times New Roman" w:cs="Times New Roman"/>
          <w:sz w:val="28"/>
          <w:szCs w:val="28"/>
        </w:rPr>
        <w:t>Геноха</w:t>
      </w:r>
      <w:proofErr w:type="spellEnd"/>
      <w:r w:rsidRPr="00636B7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636B7E">
        <w:rPr>
          <w:rFonts w:ascii="Times New Roman" w:eastAsia="Calibri" w:hAnsi="Times New Roman" w:cs="Times New Roman"/>
          <w:sz w:val="28"/>
          <w:szCs w:val="28"/>
        </w:rPr>
        <w:t>IgA</w:t>
      </w:r>
      <w:proofErr w:type="spellEnd"/>
      <w:r w:rsidRPr="00636B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36B7E">
        <w:rPr>
          <w:rFonts w:ascii="Times New Roman" w:eastAsia="Calibri" w:hAnsi="Times New Roman" w:cs="Times New Roman"/>
          <w:sz w:val="28"/>
          <w:szCs w:val="28"/>
        </w:rPr>
        <w:t>васкулит</w:t>
      </w:r>
      <w:proofErr w:type="spellEnd"/>
      <w:r w:rsidRPr="00636B7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636B7E">
        <w:rPr>
          <w:rFonts w:ascii="Times New Roman" w:eastAsia="Calibri" w:hAnsi="Times New Roman" w:cs="Times New Roman"/>
          <w:sz w:val="28"/>
          <w:szCs w:val="28"/>
        </w:rPr>
        <w:t>анафилактоидная</w:t>
      </w:r>
      <w:proofErr w:type="spellEnd"/>
      <w:r w:rsidRPr="00636B7E">
        <w:rPr>
          <w:rFonts w:ascii="Times New Roman" w:eastAsia="Calibri" w:hAnsi="Times New Roman" w:cs="Times New Roman"/>
          <w:sz w:val="28"/>
          <w:szCs w:val="28"/>
        </w:rPr>
        <w:t xml:space="preserve"> пурпура, </w:t>
      </w:r>
      <w:proofErr w:type="spellStart"/>
      <w:r w:rsidRPr="00636B7E">
        <w:rPr>
          <w:rFonts w:ascii="Times New Roman" w:eastAsia="Calibri" w:hAnsi="Times New Roman" w:cs="Times New Roman"/>
          <w:sz w:val="28"/>
          <w:szCs w:val="28"/>
        </w:rPr>
        <w:t>капилляротоксикоз</w:t>
      </w:r>
      <w:proofErr w:type="spellEnd"/>
      <w:r w:rsidRPr="00636B7E">
        <w:rPr>
          <w:rFonts w:ascii="Times New Roman" w:eastAsia="Calibri" w:hAnsi="Times New Roman" w:cs="Times New Roman"/>
          <w:sz w:val="28"/>
          <w:szCs w:val="28"/>
        </w:rPr>
        <w:t xml:space="preserve">) </w:t>
      </w:r>
      <w:r w:rsidR="005C3107">
        <w:rPr>
          <w:rFonts w:ascii="Times New Roman" w:eastAsia="Calibri" w:hAnsi="Times New Roman" w:cs="Times New Roman"/>
          <w:sz w:val="28"/>
          <w:szCs w:val="28"/>
        </w:rPr>
        <w:t>является одним из</w:t>
      </w:r>
      <w:r w:rsidR="005C3107" w:rsidRPr="005C310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5C3107" w:rsidRPr="005C3107">
        <w:rPr>
          <w:rFonts w:ascii="Times New Roman" w:hAnsi="Times New Roman" w:cs="Times New Roman"/>
          <w:sz w:val="28"/>
          <w:szCs w:val="28"/>
          <w:shd w:val="clear" w:color="auto" w:fill="FFFFFF"/>
        </w:rPr>
        <w:t>наиболее распространенных заболеваний, связанных с поражением сосудистой стенки у детей</w:t>
      </w:r>
      <w:r w:rsidR="005C3107">
        <w:rPr>
          <w:rFonts w:ascii="Helvetica" w:hAnsi="Helvetica" w:cs="Helvetica"/>
          <w:color w:val="333333"/>
          <w:sz w:val="18"/>
          <w:szCs w:val="18"/>
          <w:shd w:val="clear" w:color="auto" w:fill="FFFFFF"/>
        </w:rPr>
        <w:t xml:space="preserve">. </w:t>
      </w:r>
      <w:r w:rsidRPr="00636B7E">
        <w:rPr>
          <w:rFonts w:ascii="Times New Roman" w:eastAsia="Calibri" w:hAnsi="Times New Roman" w:cs="Times New Roman"/>
          <w:sz w:val="28"/>
          <w:szCs w:val="28"/>
        </w:rPr>
        <w:t xml:space="preserve">Он относится к группе так называемых </w:t>
      </w:r>
      <w:proofErr w:type="spellStart"/>
      <w:r w:rsidRPr="00636B7E">
        <w:rPr>
          <w:rFonts w:ascii="Times New Roman" w:eastAsia="Calibri" w:hAnsi="Times New Roman" w:cs="Times New Roman"/>
          <w:sz w:val="28"/>
          <w:szCs w:val="28"/>
        </w:rPr>
        <w:t>лейкоцитокластический</w:t>
      </w:r>
      <w:proofErr w:type="spellEnd"/>
      <w:r w:rsidRPr="00636B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36B7E">
        <w:rPr>
          <w:rFonts w:ascii="Times New Roman" w:eastAsia="Calibri" w:hAnsi="Times New Roman" w:cs="Times New Roman"/>
          <w:sz w:val="28"/>
          <w:szCs w:val="28"/>
        </w:rPr>
        <w:t>васкулитов</w:t>
      </w:r>
      <w:proofErr w:type="spellEnd"/>
      <w:r w:rsidRPr="00636B7E">
        <w:rPr>
          <w:rFonts w:ascii="Times New Roman" w:eastAsia="Calibri" w:hAnsi="Times New Roman" w:cs="Times New Roman"/>
          <w:sz w:val="28"/>
          <w:szCs w:val="28"/>
        </w:rPr>
        <w:t>, с поражением сосудов мелкого калибра с откла</w:t>
      </w:r>
      <w:r w:rsidR="008D7443">
        <w:rPr>
          <w:rFonts w:ascii="Times New Roman" w:eastAsia="Calibri" w:hAnsi="Times New Roman" w:cs="Times New Roman"/>
          <w:sz w:val="28"/>
          <w:szCs w:val="28"/>
        </w:rPr>
        <w:t>дыванием иммунных комплексов</w:t>
      </w:r>
      <w:r w:rsidRPr="00636B7E">
        <w:rPr>
          <w:rFonts w:ascii="Times New Roman" w:eastAsia="Calibri" w:hAnsi="Times New Roman" w:cs="Times New Roman"/>
          <w:sz w:val="28"/>
          <w:szCs w:val="28"/>
        </w:rPr>
        <w:t xml:space="preserve">. Это </w:t>
      </w:r>
      <w:proofErr w:type="spellStart"/>
      <w:r w:rsidRPr="00636B7E">
        <w:rPr>
          <w:rFonts w:ascii="Times New Roman" w:eastAsia="Calibri" w:hAnsi="Times New Roman" w:cs="Times New Roman"/>
          <w:sz w:val="28"/>
          <w:szCs w:val="28"/>
        </w:rPr>
        <w:t>некротизирующий</w:t>
      </w:r>
      <w:proofErr w:type="spellEnd"/>
      <w:r w:rsidRPr="00636B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36B7E">
        <w:rPr>
          <w:rFonts w:ascii="Times New Roman" w:eastAsia="Calibri" w:hAnsi="Times New Roman" w:cs="Times New Roman"/>
          <w:sz w:val="28"/>
          <w:szCs w:val="28"/>
        </w:rPr>
        <w:t>васкулит</w:t>
      </w:r>
      <w:proofErr w:type="spellEnd"/>
      <w:r w:rsidRPr="00636B7E">
        <w:rPr>
          <w:rFonts w:ascii="Times New Roman" w:eastAsia="Calibri" w:hAnsi="Times New Roman" w:cs="Times New Roman"/>
          <w:sz w:val="28"/>
          <w:szCs w:val="28"/>
        </w:rPr>
        <w:t xml:space="preserve"> с преимущественным поражением </w:t>
      </w:r>
      <w:proofErr w:type="spellStart"/>
      <w:r w:rsidRPr="00636B7E">
        <w:rPr>
          <w:rFonts w:ascii="Times New Roman" w:eastAsia="Calibri" w:hAnsi="Times New Roman" w:cs="Times New Roman"/>
          <w:sz w:val="28"/>
          <w:szCs w:val="28"/>
        </w:rPr>
        <w:t>посткапиллярных</w:t>
      </w:r>
      <w:proofErr w:type="spellEnd"/>
      <w:r w:rsidRPr="00636B7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36B7E">
        <w:rPr>
          <w:rFonts w:ascii="Times New Roman" w:eastAsia="Calibri" w:hAnsi="Times New Roman" w:cs="Times New Roman"/>
          <w:sz w:val="28"/>
          <w:szCs w:val="28"/>
        </w:rPr>
        <w:t>венул</w:t>
      </w:r>
      <w:proofErr w:type="spellEnd"/>
      <w:r w:rsidRPr="00636B7E">
        <w:rPr>
          <w:rFonts w:ascii="Times New Roman" w:eastAsia="Calibri" w:hAnsi="Times New Roman" w:cs="Times New Roman"/>
          <w:sz w:val="28"/>
          <w:szCs w:val="28"/>
        </w:rPr>
        <w:t xml:space="preserve">, капилляров и </w:t>
      </w:r>
      <w:proofErr w:type="spellStart"/>
      <w:r w:rsidRPr="00636B7E">
        <w:rPr>
          <w:rFonts w:ascii="Times New Roman" w:eastAsia="Calibri" w:hAnsi="Times New Roman" w:cs="Times New Roman"/>
          <w:sz w:val="28"/>
          <w:szCs w:val="28"/>
        </w:rPr>
        <w:t>артериол</w:t>
      </w:r>
      <w:proofErr w:type="spellEnd"/>
      <w:r w:rsidRPr="00636B7E">
        <w:rPr>
          <w:rFonts w:ascii="Times New Roman" w:eastAsia="Calibri" w:hAnsi="Times New Roman" w:cs="Times New Roman"/>
          <w:sz w:val="28"/>
          <w:szCs w:val="28"/>
        </w:rPr>
        <w:t>.</w:t>
      </w:r>
    </w:p>
    <w:p w:rsidR="0062171E" w:rsidRPr="00652B4B" w:rsidRDefault="0062171E" w:rsidP="00636B7E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36B7E">
        <w:rPr>
          <w:rFonts w:ascii="Times New Roman" w:eastAsia="Calibri" w:hAnsi="Times New Roman" w:cs="Times New Roman"/>
          <w:b/>
          <w:sz w:val="28"/>
          <w:szCs w:val="28"/>
        </w:rPr>
        <w:t>Цель исследования:</w:t>
      </w:r>
      <w:r w:rsidR="00AE02EB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="00C21B90" w:rsidRPr="00C21B90">
        <w:rPr>
          <w:rFonts w:ascii="Times New Roman" w:eastAsia="Calibri" w:hAnsi="Times New Roman" w:cs="Times New Roman"/>
          <w:sz w:val="28"/>
          <w:szCs w:val="28"/>
        </w:rPr>
        <w:t xml:space="preserve">усовершенствование диагностики и дифференциальной диагностики </w:t>
      </w:r>
      <w:r w:rsidR="00C21B90">
        <w:rPr>
          <w:rFonts w:ascii="Times New Roman" w:eastAsia="Calibri" w:hAnsi="Times New Roman" w:cs="Times New Roman"/>
          <w:sz w:val="28"/>
          <w:szCs w:val="28"/>
        </w:rPr>
        <w:t xml:space="preserve">геморрагического </w:t>
      </w:r>
      <w:proofErr w:type="spellStart"/>
      <w:r w:rsidR="00C21B90">
        <w:rPr>
          <w:rFonts w:ascii="Times New Roman" w:eastAsia="Calibri" w:hAnsi="Times New Roman" w:cs="Times New Roman"/>
          <w:sz w:val="28"/>
          <w:szCs w:val="28"/>
        </w:rPr>
        <w:t>васкулита</w:t>
      </w:r>
      <w:proofErr w:type="spellEnd"/>
      <w:r w:rsidR="00652B4B" w:rsidRPr="00C21B9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C21B90">
        <w:rPr>
          <w:rFonts w:ascii="Times New Roman" w:eastAsia="Calibri" w:hAnsi="Times New Roman" w:cs="Times New Roman"/>
          <w:sz w:val="28"/>
          <w:szCs w:val="28"/>
        </w:rPr>
        <w:t>у детей</w:t>
      </w:r>
      <w:r w:rsidR="00652B4B" w:rsidRPr="00C21B90">
        <w:rPr>
          <w:rFonts w:ascii="Times New Roman" w:eastAsia="Calibri" w:hAnsi="Times New Roman" w:cs="Times New Roman"/>
          <w:sz w:val="28"/>
          <w:szCs w:val="28"/>
        </w:rPr>
        <w:t>.</w:t>
      </w:r>
    </w:p>
    <w:p w:rsidR="00687EE4" w:rsidRPr="00687EE4" w:rsidRDefault="0062171E" w:rsidP="007C3908">
      <w:pPr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8"/>
        </w:rPr>
      </w:pPr>
      <w:r w:rsidRPr="00687EE4">
        <w:rPr>
          <w:rFonts w:ascii="Times New Roman" w:eastAsia="Calibri" w:hAnsi="Times New Roman" w:cs="Times New Roman"/>
          <w:b/>
          <w:sz w:val="28"/>
          <w:szCs w:val="28"/>
        </w:rPr>
        <w:t>Материалы и методы:</w:t>
      </w:r>
      <w:r w:rsidR="00AE02EB" w:rsidRPr="00687EE4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="00AE02EB" w:rsidRPr="00687EE4">
        <w:rPr>
          <w:rFonts w:ascii="Times New Roman" w:eastAsia="Calibri" w:hAnsi="Times New Roman" w:cs="Times New Roman"/>
          <w:sz w:val="28"/>
          <w:szCs w:val="28"/>
        </w:rPr>
        <w:t xml:space="preserve">нами </w:t>
      </w:r>
      <w:r w:rsidR="00520240" w:rsidRPr="00687EE4">
        <w:rPr>
          <w:rFonts w:ascii="Times New Roman" w:eastAsia="Calibri" w:hAnsi="Times New Roman" w:cs="Times New Roman"/>
          <w:sz w:val="28"/>
          <w:szCs w:val="28"/>
        </w:rPr>
        <w:t>обследован двухлетний мальчик</w:t>
      </w:r>
      <w:r w:rsidR="000227D5" w:rsidRPr="00687EE4">
        <w:rPr>
          <w:rFonts w:ascii="Times New Roman" w:eastAsia="Calibri" w:hAnsi="Times New Roman" w:cs="Times New Roman"/>
          <w:sz w:val="28"/>
          <w:szCs w:val="28"/>
        </w:rPr>
        <w:t>, который поступил в гематологическое отделение КУОЗ «Харьковская городская клиническая детская больница №16»</w:t>
      </w:r>
      <w:r w:rsidR="00FF5692" w:rsidRPr="00687EE4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="00FF5692" w:rsidRPr="00687EE4">
        <w:rPr>
          <w:rFonts w:ascii="Times New Roman" w:eastAsia="Calibri" w:hAnsi="Times New Roman" w:cs="Times New Roman"/>
          <w:sz w:val="28"/>
        </w:rPr>
        <w:t>Клиническое исследование включало тщательный анализ анамнестических данных, в том числе информацию о беременности, родах, периоде новорожденности, наследственности, физическом развитии, перенесенных заболеваниях методом интервьюирования.</w:t>
      </w:r>
      <w:r w:rsidR="00687EE4">
        <w:rPr>
          <w:rFonts w:ascii="Times New Roman" w:eastAsia="Calibri" w:hAnsi="Times New Roman" w:cs="Times New Roman"/>
          <w:sz w:val="28"/>
        </w:rPr>
        <w:t xml:space="preserve"> Прове</w:t>
      </w:r>
      <w:r w:rsidR="005C67AE">
        <w:rPr>
          <w:rFonts w:ascii="Times New Roman" w:eastAsia="Calibri" w:hAnsi="Times New Roman" w:cs="Times New Roman"/>
          <w:sz w:val="28"/>
        </w:rPr>
        <w:t xml:space="preserve">дены </w:t>
      </w:r>
      <w:proofErr w:type="spellStart"/>
      <w:r w:rsidR="00687EE4" w:rsidRPr="00687EE4">
        <w:rPr>
          <w:rFonts w:ascii="Times New Roman" w:eastAsia="Calibri" w:hAnsi="Times New Roman" w:cs="Times New Roman"/>
          <w:sz w:val="28"/>
        </w:rPr>
        <w:t>общеклинически</w:t>
      </w:r>
      <w:r w:rsidR="005C67AE">
        <w:rPr>
          <w:rFonts w:ascii="Times New Roman" w:eastAsia="Calibri" w:hAnsi="Times New Roman" w:cs="Times New Roman"/>
          <w:sz w:val="28"/>
        </w:rPr>
        <w:t>е</w:t>
      </w:r>
      <w:proofErr w:type="spellEnd"/>
      <w:r w:rsidR="00687EE4" w:rsidRPr="00687EE4">
        <w:rPr>
          <w:rFonts w:ascii="Times New Roman" w:eastAsia="Calibri" w:hAnsi="Times New Roman" w:cs="Times New Roman"/>
          <w:sz w:val="28"/>
        </w:rPr>
        <w:t xml:space="preserve"> метод</w:t>
      </w:r>
      <w:r w:rsidR="005C67AE">
        <w:rPr>
          <w:rFonts w:ascii="Times New Roman" w:eastAsia="Calibri" w:hAnsi="Times New Roman" w:cs="Times New Roman"/>
          <w:sz w:val="28"/>
        </w:rPr>
        <w:t>ы</w:t>
      </w:r>
      <w:r w:rsidR="00687EE4" w:rsidRPr="00687EE4">
        <w:rPr>
          <w:rFonts w:ascii="Times New Roman" w:eastAsia="Calibri" w:hAnsi="Times New Roman" w:cs="Times New Roman"/>
          <w:sz w:val="28"/>
        </w:rPr>
        <w:t xml:space="preserve"> исследования (показатели гемограммы,</w:t>
      </w:r>
      <w:r w:rsidR="00687EE4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="00687EE4">
        <w:rPr>
          <w:rFonts w:ascii="Times New Roman" w:eastAsia="Calibri" w:hAnsi="Times New Roman" w:cs="Times New Roman"/>
          <w:sz w:val="28"/>
        </w:rPr>
        <w:t>коагулограммы</w:t>
      </w:r>
      <w:proofErr w:type="spellEnd"/>
      <w:r w:rsidR="00687EE4">
        <w:rPr>
          <w:rFonts w:ascii="Times New Roman" w:eastAsia="Calibri" w:hAnsi="Times New Roman" w:cs="Times New Roman"/>
          <w:sz w:val="28"/>
        </w:rPr>
        <w:t>,</w:t>
      </w:r>
      <w:r w:rsidR="00687EE4" w:rsidRPr="00687EE4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="00687EE4" w:rsidRPr="00687EE4">
        <w:rPr>
          <w:rFonts w:ascii="Times New Roman" w:eastAsia="Calibri" w:hAnsi="Times New Roman" w:cs="Times New Roman"/>
          <w:sz w:val="28"/>
        </w:rPr>
        <w:t>белков-реактантов</w:t>
      </w:r>
      <w:proofErr w:type="spellEnd"/>
      <w:r w:rsidR="00687EE4" w:rsidRPr="00687EE4">
        <w:rPr>
          <w:rFonts w:ascii="Times New Roman" w:eastAsia="Calibri" w:hAnsi="Times New Roman" w:cs="Times New Roman"/>
          <w:sz w:val="28"/>
        </w:rPr>
        <w:t xml:space="preserve"> острой фазы воспаления, </w:t>
      </w:r>
      <w:r w:rsidR="005C67AE">
        <w:rPr>
          <w:rFonts w:ascii="Times New Roman" w:eastAsia="Calibri" w:hAnsi="Times New Roman" w:cs="Times New Roman"/>
          <w:sz w:val="28"/>
        </w:rPr>
        <w:t xml:space="preserve">клинический анализ мочи, </w:t>
      </w:r>
      <w:r w:rsidR="007C31DF">
        <w:rPr>
          <w:rFonts w:ascii="Times New Roman" w:eastAsia="Calibri" w:hAnsi="Times New Roman" w:cs="Times New Roman"/>
          <w:sz w:val="28"/>
        </w:rPr>
        <w:t xml:space="preserve">мочевины и </w:t>
      </w:r>
      <w:proofErr w:type="spellStart"/>
      <w:r w:rsidR="007C31DF">
        <w:rPr>
          <w:rFonts w:ascii="Times New Roman" w:eastAsia="Calibri" w:hAnsi="Times New Roman" w:cs="Times New Roman"/>
          <w:sz w:val="28"/>
        </w:rPr>
        <w:t>креатинина</w:t>
      </w:r>
      <w:proofErr w:type="spellEnd"/>
      <w:r w:rsidR="007C31DF">
        <w:rPr>
          <w:rFonts w:ascii="Times New Roman" w:eastAsia="Calibri" w:hAnsi="Times New Roman" w:cs="Times New Roman"/>
          <w:sz w:val="28"/>
        </w:rPr>
        <w:t xml:space="preserve"> крови, </w:t>
      </w:r>
      <w:r w:rsidR="005C67AE">
        <w:rPr>
          <w:rFonts w:ascii="Times New Roman" w:eastAsia="Calibri" w:hAnsi="Times New Roman" w:cs="Times New Roman"/>
          <w:sz w:val="28"/>
        </w:rPr>
        <w:t>ультразвуковое обследование органов брюшной полости и мочевыделительной системы</w:t>
      </w:r>
      <w:r w:rsidR="00687EE4" w:rsidRPr="00687EE4">
        <w:rPr>
          <w:rFonts w:ascii="Times New Roman" w:eastAsia="Calibri" w:hAnsi="Times New Roman" w:cs="Times New Roman"/>
          <w:sz w:val="28"/>
        </w:rPr>
        <w:t>) с помощью стандартизирован</w:t>
      </w:r>
      <w:r w:rsidR="007C3908">
        <w:rPr>
          <w:rFonts w:ascii="Times New Roman" w:eastAsia="Calibri" w:hAnsi="Times New Roman" w:cs="Times New Roman"/>
          <w:sz w:val="28"/>
        </w:rPr>
        <w:t>ных и унифицированных методик.</w:t>
      </w:r>
    </w:p>
    <w:p w:rsidR="00520240" w:rsidRPr="00520240" w:rsidRDefault="0062171E" w:rsidP="007C3908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36B7E">
        <w:rPr>
          <w:rFonts w:ascii="Times New Roman" w:eastAsia="Calibri" w:hAnsi="Times New Roman" w:cs="Times New Roman"/>
          <w:b/>
          <w:sz w:val="28"/>
          <w:szCs w:val="28"/>
        </w:rPr>
        <w:t>Полученные результаты</w:t>
      </w:r>
      <w:r w:rsidR="00636B7E" w:rsidRPr="00636B7E">
        <w:rPr>
          <w:rFonts w:ascii="Times New Roman" w:eastAsia="Calibri" w:hAnsi="Times New Roman" w:cs="Times New Roman"/>
          <w:b/>
          <w:sz w:val="28"/>
          <w:szCs w:val="28"/>
        </w:rPr>
        <w:t xml:space="preserve"> и их обсуждение</w:t>
      </w:r>
      <w:r w:rsidRPr="00636B7E">
        <w:rPr>
          <w:rFonts w:ascii="Times New Roman" w:eastAsia="Calibri" w:hAnsi="Times New Roman" w:cs="Times New Roman"/>
          <w:b/>
          <w:sz w:val="28"/>
          <w:szCs w:val="28"/>
        </w:rPr>
        <w:t>:</w:t>
      </w:r>
      <w:r w:rsidR="00520240" w:rsidRPr="00520240">
        <w:t xml:space="preserve"> </w:t>
      </w:r>
    </w:p>
    <w:p w:rsidR="008A542A" w:rsidRDefault="00C21B90" w:rsidP="00B44D9D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21B90">
        <w:rPr>
          <w:rFonts w:ascii="Times New Roman" w:eastAsia="Calibri" w:hAnsi="Times New Roman" w:cs="Times New Roman"/>
          <w:sz w:val="28"/>
          <w:szCs w:val="28"/>
        </w:rPr>
        <w:t>Из анамнеза заболевания известно, что заболевани</w:t>
      </w:r>
      <w:r w:rsidR="00A52824">
        <w:rPr>
          <w:rFonts w:ascii="Times New Roman" w:eastAsia="Calibri" w:hAnsi="Times New Roman" w:cs="Times New Roman"/>
          <w:sz w:val="28"/>
          <w:szCs w:val="28"/>
        </w:rPr>
        <w:t xml:space="preserve">е началось с сухого кашля, насморка, повышения </w:t>
      </w:r>
      <w:r w:rsidR="00A52824" w:rsidRPr="00A52824">
        <w:rPr>
          <w:rFonts w:ascii="Times New Roman" w:eastAsia="Calibri" w:hAnsi="Times New Roman" w:cs="Times New Roman"/>
          <w:sz w:val="28"/>
          <w:szCs w:val="28"/>
        </w:rPr>
        <w:t xml:space="preserve">температуры тела до </w:t>
      </w:r>
      <w:proofErr w:type="spellStart"/>
      <w:r w:rsidR="00A52824" w:rsidRPr="00A52824">
        <w:rPr>
          <w:rFonts w:ascii="Times New Roman" w:eastAsia="Calibri" w:hAnsi="Times New Roman" w:cs="Times New Roman"/>
          <w:sz w:val="28"/>
          <w:szCs w:val="28"/>
        </w:rPr>
        <w:t>субфербрильных</w:t>
      </w:r>
      <w:proofErr w:type="spellEnd"/>
      <w:r w:rsidR="00A52824" w:rsidRPr="00A52824">
        <w:rPr>
          <w:rFonts w:ascii="Times New Roman" w:eastAsia="Calibri" w:hAnsi="Times New Roman" w:cs="Times New Roman"/>
          <w:sz w:val="28"/>
          <w:szCs w:val="28"/>
        </w:rPr>
        <w:t xml:space="preserve"> цифр, вялости. </w:t>
      </w:r>
      <w:r w:rsidR="00D114B2">
        <w:rPr>
          <w:rFonts w:ascii="Times New Roman" w:eastAsia="Calibri" w:hAnsi="Times New Roman" w:cs="Times New Roman"/>
          <w:sz w:val="28"/>
          <w:szCs w:val="28"/>
        </w:rPr>
        <w:t xml:space="preserve">Лечились </w:t>
      </w:r>
      <w:proofErr w:type="spellStart"/>
      <w:r w:rsidR="00D114B2">
        <w:rPr>
          <w:rFonts w:ascii="Times New Roman" w:eastAsia="Calibri" w:hAnsi="Times New Roman" w:cs="Times New Roman"/>
          <w:sz w:val="28"/>
          <w:szCs w:val="28"/>
        </w:rPr>
        <w:t>амбулаторно</w:t>
      </w:r>
      <w:proofErr w:type="spellEnd"/>
      <w:r w:rsidR="00D114B2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="00A52824" w:rsidRPr="00A52824">
        <w:rPr>
          <w:rFonts w:ascii="Times New Roman" w:eastAsia="Calibri" w:hAnsi="Times New Roman" w:cs="Times New Roman"/>
          <w:sz w:val="28"/>
          <w:szCs w:val="28"/>
        </w:rPr>
        <w:t xml:space="preserve">Через 4 дня </w:t>
      </w:r>
      <w:r w:rsidR="008A542A">
        <w:rPr>
          <w:rFonts w:ascii="Times New Roman" w:eastAsia="Calibri" w:hAnsi="Times New Roman" w:cs="Times New Roman"/>
          <w:sz w:val="28"/>
          <w:szCs w:val="28"/>
        </w:rPr>
        <w:t xml:space="preserve">появились </w:t>
      </w:r>
      <w:r w:rsidR="00A52824">
        <w:rPr>
          <w:rFonts w:ascii="Times New Roman" w:eastAsia="Calibri" w:hAnsi="Times New Roman" w:cs="Times New Roman"/>
          <w:sz w:val="28"/>
          <w:szCs w:val="28"/>
        </w:rPr>
        <w:t>жалобы на</w:t>
      </w:r>
      <w:r w:rsidR="00A52824" w:rsidRPr="00A52824">
        <w:rPr>
          <w:rFonts w:ascii="Times New Roman" w:eastAsia="Calibri" w:hAnsi="Times New Roman" w:cs="Times New Roman"/>
          <w:sz w:val="28"/>
          <w:szCs w:val="28"/>
        </w:rPr>
        <w:t xml:space="preserve"> боли в животе и </w:t>
      </w:r>
      <w:r w:rsidR="00D114B2">
        <w:rPr>
          <w:rFonts w:ascii="Times New Roman" w:eastAsia="Calibri" w:hAnsi="Times New Roman" w:cs="Times New Roman"/>
          <w:sz w:val="28"/>
          <w:szCs w:val="28"/>
        </w:rPr>
        <w:t>в коленных</w:t>
      </w:r>
      <w:r w:rsidR="00A52824" w:rsidRPr="00A52824">
        <w:rPr>
          <w:rFonts w:ascii="Times New Roman" w:eastAsia="Calibri" w:hAnsi="Times New Roman" w:cs="Times New Roman"/>
          <w:sz w:val="28"/>
          <w:szCs w:val="28"/>
        </w:rPr>
        <w:t xml:space="preserve"> суставах, </w:t>
      </w:r>
      <w:r w:rsidR="00A52824">
        <w:rPr>
          <w:rFonts w:ascii="Times New Roman" w:eastAsia="Calibri" w:hAnsi="Times New Roman" w:cs="Times New Roman"/>
          <w:sz w:val="28"/>
          <w:szCs w:val="28"/>
        </w:rPr>
        <w:t>появилась</w:t>
      </w:r>
      <w:r w:rsidR="00A52824" w:rsidRPr="00A52824">
        <w:rPr>
          <w:rFonts w:ascii="Times New Roman" w:eastAsia="Calibri" w:hAnsi="Times New Roman" w:cs="Times New Roman"/>
          <w:sz w:val="28"/>
          <w:szCs w:val="28"/>
        </w:rPr>
        <w:t xml:space="preserve"> симметричная, красновато-пурпурная геморрагическая сыпь</w:t>
      </w:r>
      <w:r w:rsidR="00E04F2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84A91">
        <w:rPr>
          <w:rFonts w:ascii="Times New Roman" w:eastAsia="Calibri" w:hAnsi="Times New Roman" w:cs="Times New Roman"/>
          <w:sz w:val="28"/>
          <w:szCs w:val="28"/>
        </w:rPr>
        <w:t xml:space="preserve">с элементами некроза </w:t>
      </w:r>
      <w:r w:rsidR="00E04F2B" w:rsidRPr="00A52824">
        <w:rPr>
          <w:rFonts w:ascii="Times New Roman" w:eastAsia="Calibri" w:hAnsi="Times New Roman" w:cs="Times New Roman"/>
          <w:sz w:val="28"/>
          <w:szCs w:val="28"/>
        </w:rPr>
        <w:t>на лице, ушах, ягодицах и ногах</w:t>
      </w:r>
      <w:r w:rsidR="00A52824" w:rsidRPr="00A52824">
        <w:rPr>
          <w:rFonts w:ascii="Times New Roman" w:eastAsia="Calibri" w:hAnsi="Times New Roman" w:cs="Times New Roman"/>
          <w:sz w:val="28"/>
          <w:szCs w:val="28"/>
        </w:rPr>
        <w:t xml:space="preserve">. В </w:t>
      </w:r>
      <w:proofErr w:type="gramStart"/>
      <w:r w:rsidR="00A52824" w:rsidRPr="00A52824">
        <w:rPr>
          <w:rFonts w:ascii="Times New Roman" w:eastAsia="Calibri" w:hAnsi="Times New Roman" w:cs="Times New Roman"/>
          <w:sz w:val="28"/>
          <w:szCs w:val="28"/>
        </w:rPr>
        <w:t>связи</w:t>
      </w:r>
      <w:proofErr w:type="gramEnd"/>
      <w:r w:rsidR="008A542A">
        <w:rPr>
          <w:rFonts w:ascii="Times New Roman" w:eastAsia="Calibri" w:hAnsi="Times New Roman" w:cs="Times New Roman"/>
          <w:sz w:val="28"/>
          <w:szCs w:val="28"/>
        </w:rPr>
        <w:t xml:space="preserve"> с чем бы</w:t>
      </w:r>
      <w:r w:rsidR="00A52824" w:rsidRPr="00A52824">
        <w:rPr>
          <w:rFonts w:ascii="Times New Roman" w:eastAsia="Calibri" w:hAnsi="Times New Roman" w:cs="Times New Roman"/>
          <w:sz w:val="28"/>
          <w:szCs w:val="28"/>
        </w:rPr>
        <w:t xml:space="preserve">ла вызвана машина скорой помощи и ребенок доставлен в </w:t>
      </w:r>
      <w:r w:rsidR="00F84A91">
        <w:rPr>
          <w:rFonts w:ascii="Times New Roman" w:eastAsia="Calibri" w:hAnsi="Times New Roman" w:cs="Times New Roman"/>
          <w:sz w:val="28"/>
          <w:szCs w:val="28"/>
        </w:rPr>
        <w:t xml:space="preserve">ОДКБ №1 с подозрением на </w:t>
      </w:r>
      <w:proofErr w:type="spellStart"/>
      <w:r w:rsidR="00F84A91">
        <w:rPr>
          <w:rFonts w:ascii="Times New Roman" w:eastAsia="Calibri" w:hAnsi="Times New Roman" w:cs="Times New Roman"/>
          <w:sz w:val="28"/>
          <w:szCs w:val="28"/>
        </w:rPr>
        <w:t>токсикодермию</w:t>
      </w:r>
      <w:proofErr w:type="spellEnd"/>
      <w:r w:rsidR="00F84A91">
        <w:rPr>
          <w:rFonts w:ascii="Times New Roman" w:eastAsia="Calibri" w:hAnsi="Times New Roman" w:cs="Times New Roman"/>
          <w:sz w:val="28"/>
          <w:szCs w:val="28"/>
        </w:rPr>
        <w:t xml:space="preserve">, где мальчику исключили </w:t>
      </w:r>
      <w:proofErr w:type="spellStart"/>
      <w:r w:rsidR="00F84A91">
        <w:rPr>
          <w:rFonts w:ascii="Times New Roman" w:eastAsia="Calibri" w:hAnsi="Times New Roman" w:cs="Times New Roman"/>
          <w:sz w:val="28"/>
          <w:szCs w:val="28"/>
        </w:rPr>
        <w:t>токсикодермию</w:t>
      </w:r>
      <w:proofErr w:type="spellEnd"/>
      <w:r w:rsidR="00F84A91">
        <w:rPr>
          <w:rFonts w:ascii="Times New Roman" w:eastAsia="Calibri" w:hAnsi="Times New Roman" w:cs="Times New Roman"/>
          <w:sz w:val="28"/>
          <w:szCs w:val="28"/>
        </w:rPr>
        <w:t xml:space="preserve"> и направили в </w:t>
      </w:r>
      <w:r w:rsidR="00A52824" w:rsidRPr="00A52824">
        <w:rPr>
          <w:rFonts w:ascii="Times New Roman" w:eastAsia="Calibri" w:hAnsi="Times New Roman" w:cs="Times New Roman"/>
          <w:sz w:val="28"/>
          <w:szCs w:val="28"/>
        </w:rPr>
        <w:t>областную детскую клиническую инфекционную больницу с подозрением на менингококковую инфекцию</w:t>
      </w:r>
      <w:r w:rsidR="00F84A91">
        <w:rPr>
          <w:rFonts w:ascii="Times New Roman" w:eastAsia="Calibri" w:hAnsi="Times New Roman" w:cs="Times New Roman"/>
          <w:sz w:val="28"/>
          <w:szCs w:val="28"/>
        </w:rPr>
        <w:t xml:space="preserve">. Ребенок осмотрен инфекционистом, исключена менингококковая инфекция и с подозрением </w:t>
      </w:r>
      <w:proofErr w:type="gramStart"/>
      <w:r w:rsidR="00F84A91">
        <w:rPr>
          <w:rFonts w:ascii="Times New Roman" w:eastAsia="Calibri" w:hAnsi="Times New Roman" w:cs="Times New Roman"/>
          <w:sz w:val="28"/>
          <w:szCs w:val="28"/>
        </w:rPr>
        <w:t>на</w:t>
      </w:r>
      <w:proofErr w:type="gramEnd"/>
      <w:r w:rsidR="00F84A91">
        <w:rPr>
          <w:rFonts w:ascii="Times New Roman" w:eastAsia="Calibri" w:hAnsi="Times New Roman" w:cs="Times New Roman"/>
          <w:sz w:val="28"/>
          <w:szCs w:val="28"/>
        </w:rPr>
        <w:t xml:space="preserve"> геморрагический </w:t>
      </w:r>
      <w:proofErr w:type="spellStart"/>
      <w:r w:rsidR="00F84A91">
        <w:rPr>
          <w:rFonts w:ascii="Times New Roman" w:eastAsia="Calibri" w:hAnsi="Times New Roman" w:cs="Times New Roman"/>
          <w:sz w:val="28"/>
          <w:szCs w:val="28"/>
        </w:rPr>
        <w:t>васкулит</w:t>
      </w:r>
      <w:proofErr w:type="spellEnd"/>
      <w:r w:rsidR="00F84A91">
        <w:rPr>
          <w:rFonts w:ascii="Times New Roman" w:eastAsia="Calibri" w:hAnsi="Times New Roman" w:cs="Times New Roman"/>
          <w:sz w:val="28"/>
          <w:szCs w:val="28"/>
        </w:rPr>
        <w:t xml:space="preserve"> ребенок переведен в</w:t>
      </w:r>
      <w:r w:rsidR="00F84A91" w:rsidRPr="00F84A9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84A91" w:rsidRPr="00977D57">
        <w:rPr>
          <w:rFonts w:ascii="Times New Roman" w:eastAsia="Calibri" w:hAnsi="Times New Roman" w:cs="Times New Roman"/>
          <w:sz w:val="28"/>
          <w:szCs w:val="28"/>
        </w:rPr>
        <w:t>КУОЗ «Харьковская городская клиническая детская больница №16»</w:t>
      </w:r>
      <w:r w:rsidR="00F84A91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8A542A" w:rsidRDefault="008A542A" w:rsidP="00B44D9D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Из анамнеза жизни известно, что ребенок от І беременности, протекавшей без особенностей, роды через естественные родовые пути, масса при рождении 3600 гр., рост 51 см, оценка </w:t>
      </w:r>
      <w:proofErr w:type="gramStart"/>
      <w:r>
        <w:rPr>
          <w:rFonts w:ascii="Times New Roman" w:eastAsia="Calibri" w:hAnsi="Times New Roman" w:cs="Times New Roman"/>
          <w:sz w:val="28"/>
          <w:szCs w:val="28"/>
        </w:rPr>
        <w:t>по</w:t>
      </w:r>
      <w:proofErr w:type="gramEnd"/>
      <w:r>
        <w:rPr>
          <w:rFonts w:ascii="Times New Roman" w:eastAsia="Calibri" w:hAnsi="Times New Roman" w:cs="Times New Roman"/>
          <w:sz w:val="28"/>
          <w:szCs w:val="28"/>
        </w:rPr>
        <w:t xml:space="preserve"> шкала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Апгар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8-9 баллов. </w:t>
      </w:r>
      <w:proofErr w:type="gramStart"/>
      <w:r>
        <w:rPr>
          <w:rFonts w:ascii="Times New Roman" w:eastAsia="Calibri" w:hAnsi="Times New Roman" w:cs="Times New Roman"/>
          <w:sz w:val="28"/>
          <w:szCs w:val="28"/>
        </w:rPr>
        <w:t>Привит</w:t>
      </w:r>
      <w:proofErr w:type="gramEnd"/>
      <w:r>
        <w:rPr>
          <w:rFonts w:ascii="Times New Roman" w:eastAsia="Calibri" w:hAnsi="Times New Roman" w:cs="Times New Roman"/>
          <w:sz w:val="28"/>
          <w:szCs w:val="28"/>
        </w:rPr>
        <w:t xml:space="preserve"> соответственно </w:t>
      </w:r>
      <w:r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возрасту. Отмечаются аллергические реакции на бытовую химию в виде сыпи. Наследственность не отягощена. </w:t>
      </w:r>
    </w:p>
    <w:p w:rsidR="00520240" w:rsidRPr="00C21B90" w:rsidRDefault="00D114B2" w:rsidP="00B44D9D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highlight w:val="yellow"/>
        </w:rPr>
      </w:pPr>
      <w:r>
        <w:rPr>
          <w:rFonts w:ascii="Times New Roman" w:eastAsia="Calibri" w:hAnsi="Times New Roman" w:cs="Times New Roman"/>
          <w:sz w:val="28"/>
          <w:szCs w:val="28"/>
        </w:rPr>
        <w:t>При поступлении: с</w:t>
      </w:r>
      <w:r w:rsidR="00F84A91">
        <w:rPr>
          <w:rFonts w:ascii="Times New Roman" w:eastAsia="Calibri" w:hAnsi="Times New Roman" w:cs="Times New Roman"/>
          <w:sz w:val="28"/>
          <w:szCs w:val="28"/>
        </w:rPr>
        <w:t xml:space="preserve">остояние ребенка тяжелое, обусловлено </w:t>
      </w:r>
      <w:r>
        <w:rPr>
          <w:rFonts w:ascii="Times New Roman" w:eastAsia="Calibri" w:hAnsi="Times New Roman" w:cs="Times New Roman"/>
          <w:sz w:val="28"/>
          <w:szCs w:val="28"/>
        </w:rPr>
        <w:t xml:space="preserve">выраженным кожным </w:t>
      </w:r>
      <w:r w:rsidR="00F84A91">
        <w:rPr>
          <w:rFonts w:ascii="Times New Roman" w:eastAsia="Calibri" w:hAnsi="Times New Roman" w:cs="Times New Roman"/>
          <w:sz w:val="28"/>
          <w:szCs w:val="28"/>
        </w:rPr>
        <w:t>геморрагическим синдромом. Отмечалось повышение температуры тела до 38,6</w:t>
      </w:r>
      <w:r w:rsidR="00F84A91">
        <w:rPr>
          <w:rFonts w:ascii="Times New Roman" w:eastAsia="Calibri" w:hAnsi="Times New Roman" w:cs="Times New Roman"/>
          <w:sz w:val="28"/>
          <w:szCs w:val="28"/>
          <w:vertAlign w:val="superscript"/>
        </w:rPr>
        <w:t>0</w:t>
      </w:r>
      <w:r w:rsidR="00F84A91">
        <w:rPr>
          <w:rFonts w:ascii="Times New Roman" w:eastAsia="Calibri" w:hAnsi="Times New Roman" w:cs="Times New Roman"/>
          <w:sz w:val="28"/>
          <w:szCs w:val="28"/>
        </w:rPr>
        <w:t xml:space="preserve">С, гипотензия: 85/50 </w:t>
      </w:r>
      <w:proofErr w:type="spellStart"/>
      <w:r w:rsidR="00F84A91">
        <w:rPr>
          <w:rFonts w:ascii="Times New Roman" w:eastAsia="Calibri" w:hAnsi="Times New Roman" w:cs="Times New Roman"/>
          <w:sz w:val="28"/>
          <w:szCs w:val="28"/>
        </w:rPr>
        <w:t>мм</w:t>
      </w:r>
      <w:proofErr w:type="gramStart"/>
      <w:r w:rsidR="00F84A91">
        <w:rPr>
          <w:rFonts w:ascii="Times New Roman" w:eastAsia="Calibri" w:hAnsi="Times New Roman" w:cs="Times New Roman"/>
          <w:sz w:val="28"/>
          <w:szCs w:val="28"/>
        </w:rPr>
        <w:t>.р</w:t>
      </w:r>
      <w:proofErr w:type="gramEnd"/>
      <w:r w:rsidR="00F84A91">
        <w:rPr>
          <w:rFonts w:ascii="Times New Roman" w:eastAsia="Calibri" w:hAnsi="Times New Roman" w:cs="Times New Roman"/>
          <w:sz w:val="28"/>
          <w:szCs w:val="28"/>
        </w:rPr>
        <w:t>т.ст</w:t>
      </w:r>
      <w:proofErr w:type="spellEnd"/>
      <w:r w:rsidR="00F84A91">
        <w:rPr>
          <w:rFonts w:ascii="Times New Roman" w:eastAsia="Calibri" w:hAnsi="Times New Roman" w:cs="Times New Roman"/>
          <w:sz w:val="28"/>
          <w:szCs w:val="28"/>
        </w:rPr>
        <w:t>., ЧД 32 в мин., ЧСС 134 в мин.</w:t>
      </w:r>
      <w:r w:rsidR="00B44D9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114B2">
        <w:rPr>
          <w:rFonts w:ascii="Times New Roman" w:eastAsia="Calibri" w:hAnsi="Times New Roman" w:cs="Times New Roman"/>
          <w:sz w:val="28"/>
          <w:szCs w:val="28"/>
        </w:rPr>
        <w:t>Коленные с</w:t>
      </w:r>
      <w:r w:rsidR="00520240" w:rsidRPr="00D114B2">
        <w:rPr>
          <w:rFonts w:ascii="Times New Roman" w:eastAsia="Calibri" w:hAnsi="Times New Roman" w:cs="Times New Roman"/>
          <w:sz w:val="28"/>
          <w:szCs w:val="28"/>
        </w:rPr>
        <w:t xml:space="preserve">уставы </w:t>
      </w:r>
      <w:r w:rsidRPr="00D114B2">
        <w:rPr>
          <w:rFonts w:ascii="Times New Roman" w:eastAsia="Calibri" w:hAnsi="Times New Roman" w:cs="Times New Roman"/>
          <w:sz w:val="28"/>
          <w:szCs w:val="28"/>
        </w:rPr>
        <w:t xml:space="preserve">отечные, горячие на ощупь, болезненные при активных и пассивных </w:t>
      </w:r>
      <w:r w:rsidRPr="00C65535">
        <w:rPr>
          <w:rFonts w:ascii="Times New Roman" w:eastAsia="Calibri" w:hAnsi="Times New Roman" w:cs="Times New Roman"/>
          <w:sz w:val="28"/>
          <w:szCs w:val="28"/>
        </w:rPr>
        <w:t xml:space="preserve">движениях. </w:t>
      </w:r>
      <w:r w:rsidR="00C65535">
        <w:rPr>
          <w:rFonts w:ascii="Times New Roman" w:eastAsia="Calibri" w:hAnsi="Times New Roman" w:cs="Times New Roman"/>
          <w:sz w:val="28"/>
          <w:szCs w:val="28"/>
        </w:rPr>
        <w:t xml:space="preserve">В легких жесткое дыхание, хрипов нет. Тоны сердца ясные, ритмичные. </w:t>
      </w:r>
      <w:r w:rsidR="00520240" w:rsidRPr="00C65535">
        <w:rPr>
          <w:rFonts w:ascii="Times New Roman" w:eastAsia="Calibri" w:hAnsi="Times New Roman" w:cs="Times New Roman"/>
          <w:sz w:val="28"/>
          <w:szCs w:val="28"/>
        </w:rPr>
        <w:t xml:space="preserve">Стул </w:t>
      </w:r>
      <w:r w:rsidR="00C65535" w:rsidRPr="00C65535">
        <w:rPr>
          <w:rFonts w:ascii="Times New Roman" w:eastAsia="Calibri" w:hAnsi="Times New Roman" w:cs="Times New Roman"/>
          <w:sz w:val="28"/>
          <w:szCs w:val="28"/>
        </w:rPr>
        <w:t>офо</w:t>
      </w:r>
      <w:r w:rsidR="000B25F5">
        <w:rPr>
          <w:rFonts w:ascii="Times New Roman" w:eastAsia="Calibri" w:hAnsi="Times New Roman" w:cs="Times New Roman"/>
          <w:sz w:val="28"/>
          <w:szCs w:val="28"/>
        </w:rPr>
        <w:t>р</w:t>
      </w:r>
      <w:r w:rsidR="00C65535" w:rsidRPr="00C65535">
        <w:rPr>
          <w:rFonts w:ascii="Times New Roman" w:eastAsia="Calibri" w:hAnsi="Times New Roman" w:cs="Times New Roman"/>
          <w:sz w:val="28"/>
          <w:szCs w:val="28"/>
        </w:rPr>
        <w:t xml:space="preserve">мленный, 1 </w:t>
      </w:r>
      <w:proofErr w:type="spellStart"/>
      <w:proofErr w:type="gramStart"/>
      <w:r w:rsidR="00C65535" w:rsidRPr="00C65535">
        <w:rPr>
          <w:rFonts w:ascii="Times New Roman" w:eastAsia="Calibri" w:hAnsi="Times New Roman" w:cs="Times New Roman"/>
          <w:sz w:val="28"/>
          <w:szCs w:val="28"/>
        </w:rPr>
        <w:t>р</w:t>
      </w:r>
      <w:proofErr w:type="spellEnd"/>
      <w:proofErr w:type="gramEnd"/>
      <w:r w:rsidR="00C65535" w:rsidRPr="00C65535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="00C65535" w:rsidRPr="00C65535">
        <w:rPr>
          <w:rFonts w:ascii="Times New Roman" w:eastAsia="Calibri" w:hAnsi="Times New Roman" w:cs="Times New Roman"/>
          <w:sz w:val="28"/>
          <w:szCs w:val="28"/>
        </w:rPr>
        <w:t>сут</w:t>
      </w:r>
      <w:proofErr w:type="spellEnd"/>
      <w:r w:rsidR="00C65535" w:rsidRPr="00C65535">
        <w:rPr>
          <w:rFonts w:ascii="Times New Roman" w:eastAsia="Calibri" w:hAnsi="Times New Roman" w:cs="Times New Roman"/>
          <w:sz w:val="28"/>
          <w:szCs w:val="28"/>
        </w:rPr>
        <w:t>. Мочеиспускание свободное, безболезненное.</w:t>
      </w:r>
      <w:r w:rsidR="00520240" w:rsidRPr="00C65535">
        <w:rPr>
          <w:rFonts w:ascii="Times New Roman" w:eastAsia="Calibri" w:hAnsi="Times New Roman" w:cs="Times New Roman"/>
          <w:sz w:val="28"/>
          <w:szCs w:val="28"/>
        </w:rPr>
        <w:t xml:space="preserve"> Физическое развитие </w:t>
      </w:r>
      <w:r w:rsidR="00CE4F4F">
        <w:rPr>
          <w:rFonts w:ascii="Times New Roman" w:eastAsia="Calibri" w:hAnsi="Times New Roman" w:cs="Times New Roman"/>
          <w:sz w:val="28"/>
          <w:szCs w:val="28"/>
        </w:rPr>
        <w:t xml:space="preserve">среднее, </w:t>
      </w:r>
      <w:r w:rsidR="00520240" w:rsidRPr="00C65535">
        <w:rPr>
          <w:rFonts w:ascii="Times New Roman" w:eastAsia="Calibri" w:hAnsi="Times New Roman" w:cs="Times New Roman"/>
          <w:sz w:val="28"/>
          <w:szCs w:val="28"/>
        </w:rPr>
        <w:t>гармонично.</w:t>
      </w:r>
    </w:p>
    <w:p w:rsidR="000E3EE5" w:rsidRDefault="00520240" w:rsidP="00520240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33984">
        <w:rPr>
          <w:rFonts w:ascii="Times New Roman" w:eastAsia="Calibri" w:hAnsi="Times New Roman" w:cs="Times New Roman"/>
          <w:sz w:val="28"/>
          <w:szCs w:val="28"/>
        </w:rPr>
        <w:t xml:space="preserve">Лабораторно: </w:t>
      </w:r>
      <w:r w:rsidR="00A33984" w:rsidRPr="00A33984">
        <w:rPr>
          <w:rFonts w:ascii="Times New Roman" w:eastAsia="Calibri" w:hAnsi="Times New Roman" w:cs="Times New Roman"/>
          <w:sz w:val="28"/>
          <w:szCs w:val="28"/>
        </w:rPr>
        <w:t>в клиническом</w:t>
      </w:r>
      <w:r w:rsidRPr="00A33984">
        <w:rPr>
          <w:rFonts w:ascii="Times New Roman" w:eastAsia="Calibri" w:hAnsi="Times New Roman" w:cs="Times New Roman"/>
          <w:sz w:val="28"/>
          <w:szCs w:val="28"/>
        </w:rPr>
        <w:t xml:space="preserve"> анализе крови - умеренная анемия, лейкоцитоз, </w:t>
      </w:r>
      <w:proofErr w:type="spellStart"/>
      <w:r w:rsidRPr="00A33984">
        <w:rPr>
          <w:rFonts w:ascii="Times New Roman" w:eastAsia="Calibri" w:hAnsi="Times New Roman" w:cs="Times New Roman"/>
          <w:sz w:val="28"/>
          <w:szCs w:val="28"/>
        </w:rPr>
        <w:t>нейтрофил</w:t>
      </w:r>
      <w:r w:rsidR="00A33984" w:rsidRPr="00A33984">
        <w:rPr>
          <w:rFonts w:ascii="Times New Roman" w:eastAsia="Calibri" w:hAnsi="Times New Roman" w:cs="Times New Roman"/>
          <w:sz w:val="28"/>
          <w:szCs w:val="28"/>
        </w:rPr>
        <w:t>ез</w:t>
      </w:r>
      <w:proofErr w:type="spellEnd"/>
      <w:r w:rsidR="00A33984" w:rsidRPr="00A33984">
        <w:rPr>
          <w:rFonts w:ascii="Times New Roman" w:eastAsia="Calibri" w:hAnsi="Times New Roman" w:cs="Times New Roman"/>
          <w:sz w:val="28"/>
          <w:szCs w:val="28"/>
        </w:rPr>
        <w:t xml:space="preserve"> со сдвигом формулы влево</w:t>
      </w:r>
      <w:r w:rsidRPr="00A33984">
        <w:rPr>
          <w:rFonts w:ascii="Times New Roman" w:eastAsia="Calibri" w:hAnsi="Times New Roman" w:cs="Times New Roman"/>
          <w:sz w:val="28"/>
          <w:szCs w:val="28"/>
        </w:rPr>
        <w:t xml:space="preserve">, повышение уровня СОЭ. </w:t>
      </w:r>
      <w:r w:rsidR="007C31DF">
        <w:rPr>
          <w:rFonts w:ascii="Times New Roman" w:eastAsia="Calibri" w:hAnsi="Times New Roman" w:cs="Times New Roman"/>
          <w:sz w:val="28"/>
          <w:szCs w:val="28"/>
        </w:rPr>
        <w:t xml:space="preserve">Повышение уровня </w:t>
      </w:r>
      <w:proofErr w:type="spellStart"/>
      <w:r w:rsidR="007C31DF">
        <w:rPr>
          <w:rFonts w:ascii="Times New Roman" w:eastAsia="Calibri" w:hAnsi="Times New Roman" w:cs="Times New Roman"/>
          <w:sz w:val="28"/>
          <w:szCs w:val="28"/>
        </w:rPr>
        <w:t>острофазовых</w:t>
      </w:r>
      <w:proofErr w:type="spellEnd"/>
      <w:r w:rsidR="007C31DF">
        <w:rPr>
          <w:rFonts w:ascii="Times New Roman" w:eastAsia="Calibri" w:hAnsi="Times New Roman" w:cs="Times New Roman"/>
          <w:sz w:val="28"/>
          <w:szCs w:val="28"/>
        </w:rPr>
        <w:t xml:space="preserve"> показателей</w:t>
      </w:r>
      <w:r w:rsidR="00A901CE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proofErr w:type="gramStart"/>
      <w:r w:rsidR="00A901CE">
        <w:rPr>
          <w:rFonts w:ascii="Times New Roman" w:eastAsia="Calibri" w:hAnsi="Times New Roman" w:cs="Times New Roman"/>
          <w:sz w:val="28"/>
          <w:szCs w:val="28"/>
        </w:rPr>
        <w:t>С-реактивного</w:t>
      </w:r>
      <w:proofErr w:type="spellEnd"/>
      <w:proofErr w:type="gramEnd"/>
      <w:r w:rsidR="00A901CE">
        <w:rPr>
          <w:rFonts w:ascii="Times New Roman" w:eastAsia="Calibri" w:hAnsi="Times New Roman" w:cs="Times New Roman"/>
          <w:sz w:val="28"/>
          <w:szCs w:val="28"/>
        </w:rPr>
        <w:t xml:space="preserve"> белка, гликопротеидов, </w:t>
      </w:r>
      <w:proofErr w:type="spellStart"/>
      <w:r w:rsidR="00A901CE">
        <w:rPr>
          <w:rFonts w:ascii="Times New Roman" w:eastAsia="Calibri" w:hAnsi="Times New Roman" w:cs="Times New Roman"/>
          <w:sz w:val="28"/>
          <w:szCs w:val="28"/>
        </w:rPr>
        <w:t>серомукоида</w:t>
      </w:r>
      <w:proofErr w:type="spellEnd"/>
      <w:r w:rsidR="00A901CE">
        <w:rPr>
          <w:rFonts w:ascii="Times New Roman" w:eastAsia="Calibri" w:hAnsi="Times New Roman" w:cs="Times New Roman"/>
          <w:sz w:val="28"/>
          <w:szCs w:val="28"/>
        </w:rPr>
        <w:t>)</w:t>
      </w:r>
      <w:r w:rsidR="007C31D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="00AA0025" w:rsidRPr="00AA0025">
        <w:rPr>
          <w:rFonts w:ascii="Times New Roman" w:eastAsia="Calibri" w:hAnsi="Times New Roman" w:cs="Times New Roman"/>
          <w:sz w:val="28"/>
          <w:szCs w:val="28"/>
        </w:rPr>
        <w:t xml:space="preserve">Клинический анализ мочи – в норме. </w:t>
      </w:r>
      <w:proofErr w:type="spellStart"/>
      <w:r w:rsidRPr="00AA0025">
        <w:rPr>
          <w:rFonts w:ascii="Times New Roman" w:eastAsia="Calibri" w:hAnsi="Times New Roman" w:cs="Times New Roman"/>
          <w:sz w:val="28"/>
          <w:szCs w:val="28"/>
        </w:rPr>
        <w:t>Креатинин</w:t>
      </w:r>
      <w:proofErr w:type="spellEnd"/>
      <w:r w:rsidRPr="00AA0025">
        <w:rPr>
          <w:rFonts w:ascii="Times New Roman" w:eastAsia="Calibri" w:hAnsi="Times New Roman" w:cs="Times New Roman"/>
          <w:sz w:val="28"/>
          <w:szCs w:val="28"/>
        </w:rPr>
        <w:t xml:space="preserve"> и мочевина </w:t>
      </w:r>
      <w:r w:rsidR="00AA0025" w:rsidRPr="00AA0025">
        <w:rPr>
          <w:rFonts w:ascii="Times New Roman" w:eastAsia="Calibri" w:hAnsi="Times New Roman" w:cs="Times New Roman"/>
          <w:sz w:val="28"/>
          <w:szCs w:val="28"/>
        </w:rPr>
        <w:t>крови – в норме.</w:t>
      </w:r>
      <w:r w:rsidR="00AA002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A901CE">
        <w:rPr>
          <w:rFonts w:ascii="Times New Roman" w:eastAsia="Calibri" w:hAnsi="Times New Roman" w:cs="Times New Roman"/>
          <w:sz w:val="28"/>
          <w:szCs w:val="28"/>
        </w:rPr>
        <w:t xml:space="preserve">УЗИ мочевыделительной системы – без особенностей. </w:t>
      </w:r>
      <w:r w:rsidR="00AA0025">
        <w:rPr>
          <w:rFonts w:ascii="Times New Roman" w:eastAsia="Calibri" w:hAnsi="Times New Roman" w:cs="Times New Roman"/>
          <w:sz w:val="28"/>
          <w:szCs w:val="28"/>
        </w:rPr>
        <w:t>Данных за развитие почечного синдрома нет.</w:t>
      </w:r>
      <w:r w:rsidRPr="00AA002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AA0025" w:rsidRPr="00AA0025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proofErr w:type="spellStart"/>
      <w:r w:rsidR="00AA0025" w:rsidRPr="00AA0025">
        <w:rPr>
          <w:rFonts w:ascii="Times New Roman" w:eastAsia="Calibri" w:hAnsi="Times New Roman" w:cs="Times New Roman"/>
          <w:sz w:val="28"/>
          <w:szCs w:val="28"/>
        </w:rPr>
        <w:t>коагулограмме</w:t>
      </w:r>
      <w:proofErr w:type="spellEnd"/>
      <w:r w:rsidRPr="00AA0025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AA0025">
        <w:rPr>
          <w:rFonts w:ascii="Times New Roman" w:eastAsia="Calibri" w:hAnsi="Times New Roman" w:cs="Times New Roman"/>
          <w:sz w:val="28"/>
          <w:szCs w:val="28"/>
        </w:rPr>
        <w:t>гиперкоагуляция</w:t>
      </w:r>
      <w:proofErr w:type="spellEnd"/>
      <w:r w:rsidR="00AA0025">
        <w:rPr>
          <w:rFonts w:ascii="Times New Roman" w:eastAsia="Calibri" w:hAnsi="Times New Roman" w:cs="Times New Roman"/>
          <w:sz w:val="28"/>
          <w:szCs w:val="28"/>
        </w:rPr>
        <w:t xml:space="preserve"> (АЧТВ 17 сек.)</w:t>
      </w:r>
      <w:r w:rsidRPr="00AA0025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62171E" w:rsidRDefault="000E3EE5" w:rsidP="00520240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Установлен клинический диагноз:</w:t>
      </w:r>
      <w:r w:rsidR="00A901CE">
        <w:rPr>
          <w:rFonts w:ascii="Times New Roman" w:eastAsia="Calibri" w:hAnsi="Times New Roman" w:cs="Times New Roman"/>
          <w:sz w:val="28"/>
          <w:szCs w:val="28"/>
        </w:rPr>
        <w:t xml:space="preserve"> геморрагический </w:t>
      </w:r>
      <w:proofErr w:type="spellStart"/>
      <w:r w:rsidR="00A901CE">
        <w:rPr>
          <w:rFonts w:ascii="Times New Roman" w:eastAsia="Calibri" w:hAnsi="Times New Roman" w:cs="Times New Roman"/>
          <w:sz w:val="28"/>
          <w:szCs w:val="28"/>
        </w:rPr>
        <w:t>васкулит</w:t>
      </w:r>
      <w:proofErr w:type="spellEnd"/>
      <w:r w:rsidR="00A901CE">
        <w:rPr>
          <w:rFonts w:ascii="Times New Roman" w:eastAsia="Calibri" w:hAnsi="Times New Roman" w:cs="Times New Roman"/>
          <w:sz w:val="28"/>
          <w:szCs w:val="28"/>
        </w:rPr>
        <w:t>, смешанн</w:t>
      </w:r>
      <w:r>
        <w:rPr>
          <w:rFonts w:ascii="Times New Roman" w:eastAsia="Calibri" w:hAnsi="Times New Roman" w:cs="Times New Roman"/>
          <w:sz w:val="28"/>
          <w:szCs w:val="28"/>
        </w:rPr>
        <w:t>а</w:t>
      </w:r>
      <w:r w:rsidR="0079060A">
        <w:rPr>
          <w:rFonts w:ascii="Times New Roman" w:eastAsia="Calibri" w:hAnsi="Times New Roman" w:cs="Times New Roman"/>
          <w:sz w:val="28"/>
          <w:szCs w:val="28"/>
        </w:rPr>
        <w:t>я (</w:t>
      </w:r>
      <w:proofErr w:type="spellStart"/>
      <w:r w:rsidR="0079060A">
        <w:rPr>
          <w:rFonts w:ascii="Times New Roman" w:eastAsia="Calibri" w:hAnsi="Times New Roman" w:cs="Times New Roman"/>
          <w:sz w:val="28"/>
          <w:szCs w:val="28"/>
        </w:rPr>
        <w:t>кожно-суставно-абдоминальная</w:t>
      </w:r>
      <w:proofErr w:type="spellEnd"/>
      <w:r w:rsidR="00A901CE">
        <w:rPr>
          <w:rFonts w:ascii="Times New Roman" w:eastAsia="Calibri" w:hAnsi="Times New Roman" w:cs="Times New Roman"/>
          <w:sz w:val="28"/>
          <w:szCs w:val="28"/>
        </w:rPr>
        <w:t>) форма, молниеносное течение, высокая степень акти</w:t>
      </w:r>
      <w:r w:rsidR="00A81530">
        <w:rPr>
          <w:rFonts w:ascii="Times New Roman" w:eastAsia="Calibri" w:hAnsi="Times New Roman" w:cs="Times New Roman"/>
          <w:sz w:val="28"/>
          <w:szCs w:val="28"/>
        </w:rPr>
        <w:t>вности.</w:t>
      </w:r>
    </w:p>
    <w:p w:rsidR="001F536E" w:rsidRDefault="001F536E" w:rsidP="00520240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Проведено лечение: постельный режим, диета с исключением облигатных аллергенов,</w:t>
      </w:r>
      <w:r w:rsidR="000E3EE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антибиотикотерапия</w:t>
      </w:r>
      <w:proofErr w:type="spellEnd"/>
      <w:r w:rsidR="000E3EE5">
        <w:rPr>
          <w:rFonts w:ascii="Times New Roman" w:eastAsia="Calibri" w:hAnsi="Times New Roman" w:cs="Times New Roman"/>
          <w:sz w:val="28"/>
          <w:szCs w:val="28"/>
        </w:rPr>
        <w:t xml:space="preserve"> (с учетом наличия сыпи с элементами некроза, лейкоцитоза, </w:t>
      </w:r>
      <w:proofErr w:type="spellStart"/>
      <w:r w:rsidR="000E3EE5">
        <w:rPr>
          <w:rFonts w:ascii="Times New Roman" w:eastAsia="Calibri" w:hAnsi="Times New Roman" w:cs="Times New Roman"/>
          <w:sz w:val="28"/>
          <w:szCs w:val="28"/>
        </w:rPr>
        <w:t>нейтрофилеза</w:t>
      </w:r>
      <w:proofErr w:type="spellEnd"/>
      <w:r w:rsidR="000E3EE5">
        <w:rPr>
          <w:rFonts w:ascii="Times New Roman" w:eastAsia="Calibri" w:hAnsi="Times New Roman" w:cs="Times New Roman"/>
          <w:sz w:val="28"/>
          <w:szCs w:val="28"/>
        </w:rPr>
        <w:t xml:space="preserve"> со сдвигом формулы влево, повышения СОЭ)</w:t>
      </w:r>
      <w:r>
        <w:rPr>
          <w:rFonts w:ascii="Times New Roman" w:eastAsia="Calibri" w:hAnsi="Times New Roman" w:cs="Times New Roman"/>
          <w:sz w:val="28"/>
          <w:szCs w:val="28"/>
        </w:rPr>
        <w:t>,</w:t>
      </w:r>
      <w:r w:rsidR="005630C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0E3EE5">
        <w:rPr>
          <w:rFonts w:ascii="Times New Roman" w:eastAsia="Calibri" w:hAnsi="Times New Roman" w:cs="Times New Roman"/>
          <w:sz w:val="28"/>
          <w:szCs w:val="28"/>
        </w:rPr>
        <w:t xml:space="preserve">нестероидные противовоспалительные препараты, </w:t>
      </w:r>
      <w:r w:rsidR="005630C0">
        <w:rPr>
          <w:rFonts w:ascii="Times New Roman" w:eastAsia="Calibri" w:hAnsi="Times New Roman" w:cs="Times New Roman"/>
          <w:sz w:val="28"/>
          <w:szCs w:val="28"/>
        </w:rPr>
        <w:t>гормон</w:t>
      </w:r>
      <w:r w:rsidR="003322F3">
        <w:rPr>
          <w:rFonts w:ascii="Times New Roman" w:eastAsia="Calibri" w:hAnsi="Times New Roman" w:cs="Times New Roman"/>
          <w:sz w:val="28"/>
          <w:szCs w:val="28"/>
        </w:rPr>
        <w:t xml:space="preserve">отерапия </w:t>
      </w:r>
      <w:r w:rsidR="000E3EE5">
        <w:rPr>
          <w:rFonts w:ascii="Times New Roman" w:eastAsia="Calibri" w:hAnsi="Times New Roman" w:cs="Times New Roman"/>
          <w:sz w:val="28"/>
          <w:szCs w:val="28"/>
        </w:rPr>
        <w:t xml:space="preserve">(в том числе пульс-терапия </w:t>
      </w:r>
      <w:proofErr w:type="spellStart"/>
      <w:r w:rsidR="000E3EE5">
        <w:rPr>
          <w:rFonts w:ascii="Times New Roman" w:eastAsia="Calibri" w:hAnsi="Times New Roman" w:cs="Times New Roman"/>
          <w:sz w:val="28"/>
          <w:szCs w:val="28"/>
        </w:rPr>
        <w:t>преднизолоном</w:t>
      </w:r>
      <w:proofErr w:type="spellEnd"/>
      <w:r w:rsidR="000E3EE5">
        <w:rPr>
          <w:rFonts w:ascii="Times New Roman" w:eastAsia="Calibri" w:hAnsi="Times New Roman" w:cs="Times New Roman"/>
          <w:sz w:val="28"/>
          <w:szCs w:val="28"/>
        </w:rPr>
        <w:t>)</w:t>
      </w:r>
      <w:r w:rsidR="003322F3">
        <w:rPr>
          <w:rFonts w:ascii="Times New Roman" w:eastAsia="Calibri" w:hAnsi="Times New Roman" w:cs="Times New Roman"/>
          <w:sz w:val="28"/>
          <w:szCs w:val="28"/>
        </w:rPr>
        <w:t>,</w:t>
      </w:r>
      <w:r w:rsidR="000E3EE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5630C0">
        <w:rPr>
          <w:rFonts w:ascii="Times New Roman" w:eastAsia="Calibri" w:hAnsi="Times New Roman" w:cs="Times New Roman"/>
          <w:sz w:val="28"/>
          <w:szCs w:val="28"/>
        </w:rPr>
        <w:t>гепаринотерапия</w:t>
      </w:r>
      <w:proofErr w:type="spellEnd"/>
      <w:r w:rsidR="003071DC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="003071DC">
        <w:rPr>
          <w:rFonts w:ascii="Times New Roman" w:eastAsia="Calibri" w:hAnsi="Times New Roman" w:cs="Times New Roman"/>
          <w:sz w:val="28"/>
          <w:szCs w:val="28"/>
        </w:rPr>
        <w:t>дезагреганты</w:t>
      </w:r>
      <w:proofErr w:type="spellEnd"/>
      <w:r w:rsidR="003071DC">
        <w:rPr>
          <w:rFonts w:ascii="Times New Roman" w:eastAsia="Calibri" w:hAnsi="Times New Roman" w:cs="Times New Roman"/>
          <w:sz w:val="28"/>
          <w:szCs w:val="28"/>
        </w:rPr>
        <w:t xml:space="preserve">, сорбенты, антигистаминные препараты, </w:t>
      </w:r>
      <w:proofErr w:type="spellStart"/>
      <w:r w:rsidR="003071DC">
        <w:rPr>
          <w:rFonts w:ascii="Times New Roman" w:eastAsia="Calibri" w:hAnsi="Times New Roman" w:cs="Times New Roman"/>
          <w:sz w:val="28"/>
          <w:szCs w:val="28"/>
        </w:rPr>
        <w:t>плазмаферез</w:t>
      </w:r>
      <w:proofErr w:type="spellEnd"/>
      <w:r w:rsidR="003071DC">
        <w:rPr>
          <w:rFonts w:ascii="Times New Roman" w:eastAsia="Calibri" w:hAnsi="Times New Roman" w:cs="Times New Roman"/>
          <w:sz w:val="28"/>
          <w:szCs w:val="28"/>
        </w:rPr>
        <w:t>.</w:t>
      </w:r>
    </w:p>
    <w:p w:rsidR="000E3EE5" w:rsidRPr="00A81530" w:rsidRDefault="000E3EE5" w:rsidP="00520240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На фоне терапии </w:t>
      </w:r>
      <w:r w:rsidR="00205116">
        <w:rPr>
          <w:rFonts w:ascii="Times New Roman" w:eastAsia="Calibri" w:hAnsi="Times New Roman" w:cs="Times New Roman"/>
          <w:sz w:val="28"/>
          <w:szCs w:val="28"/>
        </w:rPr>
        <w:t>отме</w:t>
      </w:r>
      <w:r w:rsidR="00B0293B">
        <w:rPr>
          <w:rFonts w:ascii="Times New Roman" w:eastAsia="Calibri" w:hAnsi="Times New Roman" w:cs="Times New Roman"/>
          <w:sz w:val="28"/>
          <w:szCs w:val="28"/>
        </w:rPr>
        <w:t>чалась положительная динамика: улучшилось общее состояние ребенка, купирован геморрагический синдром. Ребенок выписан в удовлетворительном состоянии.</w:t>
      </w:r>
    </w:p>
    <w:p w:rsidR="00AE02EB" w:rsidRDefault="00636B7E" w:rsidP="00AE02EB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36B7E">
        <w:rPr>
          <w:rFonts w:ascii="Times New Roman" w:eastAsia="Calibri" w:hAnsi="Times New Roman" w:cs="Times New Roman"/>
          <w:b/>
          <w:sz w:val="28"/>
          <w:szCs w:val="28"/>
        </w:rPr>
        <w:t>Выводы:</w:t>
      </w:r>
      <w:r w:rsidR="00AE02EB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="00AE02EB" w:rsidRPr="00AE02EB">
        <w:rPr>
          <w:rFonts w:ascii="Times New Roman" w:eastAsia="Calibri" w:hAnsi="Times New Roman" w:cs="Times New Roman"/>
          <w:sz w:val="28"/>
          <w:szCs w:val="28"/>
        </w:rPr>
        <w:t xml:space="preserve">1. </w:t>
      </w:r>
      <w:r w:rsidR="00AE02EB">
        <w:rPr>
          <w:rFonts w:ascii="Times New Roman" w:eastAsia="Calibri" w:hAnsi="Times New Roman" w:cs="Times New Roman"/>
          <w:sz w:val="28"/>
          <w:szCs w:val="28"/>
        </w:rPr>
        <w:t>Геморрагический</w:t>
      </w:r>
      <w:r w:rsidR="00AE02EB">
        <w:rPr>
          <w:rFonts w:ascii="Times New Roman" w:eastAsia="Calibri" w:hAnsi="Times New Roman" w:cs="Times New Roman"/>
          <w:sz w:val="28"/>
          <w:szCs w:val="28"/>
        </w:rPr>
        <w:tab/>
        <w:t xml:space="preserve"> </w:t>
      </w:r>
      <w:proofErr w:type="spellStart"/>
      <w:r w:rsidR="00AE02EB">
        <w:rPr>
          <w:rFonts w:ascii="Times New Roman" w:eastAsia="Calibri" w:hAnsi="Times New Roman" w:cs="Times New Roman"/>
          <w:sz w:val="28"/>
          <w:szCs w:val="28"/>
        </w:rPr>
        <w:t>васкулит</w:t>
      </w:r>
      <w:proofErr w:type="spellEnd"/>
      <w:r w:rsidR="00AE02EB" w:rsidRPr="00AE02EB">
        <w:rPr>
          <w:rFonts w:ascii="Times New Roman" w:eastAsia="Calibri" w:hAnsi="Times New Roman" w:cs="Times New Roman"/>
          <w:sz w:val="28"/>
          <w:szCs w:val="28"/>
        </w:rPr>
        <w:t xml:space="preserve"> - редкое заболевание у детей в возрасте до трех лет</w:t>
      </w:r>
      <w:r w:rsidR="00AE02EB">
        <w:rPr>
          <w:rFonts w:ascii="Times New Roman" w:eastAsia="Calibri" w:hAnsi="Times New Roman" w:cs="Times New Roman"/>
          <w:sz w:val="28"/>
          <w:szCs w:val="28"/>
        </w:rPr>
        <w:t xml:space="preserve">, однако </w:t>
      </w:r>
      <w:r w:rsidR="002C1D34">
        <w:rPr>
          <w:rFonts w:ascii="Times New Roman" w:eastAsia="Calibri" w:hAnsi="Times New Roman" w:cs="Times New Roman"/>
          <w:sz w:val="28"/>
          <w:szCs w:val="28"/>
        </w:rPr>
        <w:t>молниеносная</w:t>
      </w:r>
      <w:r w:rsidR="00AE02E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AE02EB" w:rsidRPr="00AE02EB">
        <w:rPr>
          <w:rFonts w:ascii="Times New Roman" w:eastAsia="Calibri" w:hAnsi="Times New Roman" w:cs="Times New Roman"/>
          <w:sz w:val="28"/>
          <w:szCs w:val="28"/>
        </w:rPr>
        <w:t xml:space="preserve">форма </w:t>
      </w:r>
      <w:r w:rsidR="00AE02EB">
        <w:rPr>
          <w:rFonts w:ascii="Times New Roman" w:eastAsia="Calibri" w:hAnsi="Times New Roman" w:cs="Times New Roman"/>
          <w:sz w:val="28"/>
          <w:szCs w:val="28"/>
        </w:rPr>
        <w:t>встречается чаще, чем у детей школьного возраста.</w:t>
      </w:r>
    </w:p>
    <w:p w:rsidR="00AE02EB" w:rsidRPr="00AE02EB" w:rsidRDefault="00AE02EB" w:rsidP="00AE02EB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E02EB">
        <w:rPr>
          <w:rFonts w:ascii="Times New Roman" w:eastAsia="Calibri" w:hAnsi="Times New Roman" w:cs="Times New Roman"/>
          <w:sz w:val="28"/>
          <w:szCs w:val="28"/>
        </w:rPr>
        <w:t xml:space="preserve">2. </w:t>
      </w:r>
      <w:r>
        <w:rPr>
          <w:rFonts w:ascii="Times New Roman" w:eastAsia="Calibri" w:hAnsi="Times New Roman" w:cs="Times New Roman"/>
          <w:sz w:val="28"/>
          <w:szCs w:val="28"/>
        </w:rPr>
        <w:t xml:space="preserve">Геморрагический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васкулит</w:t>
      </w:r>
      <w:proofErr w:type="spellEnd"/>
      <w:r w:rsidRPr="00AE02EB">
        <w:rPr>
          <w:rFonts w:ascii="Times New Roman" w:eastAsia="Calibri" w:hAnsi="Times New Roman" w:cs="Times New Roman"/>
          <w:sz w:val="28"/>
          <w:szCs w:val="28"/>
        </w:rPr>
        <w:t xml:space="preserve"> диагностируется клинически.</w:t>
      </w:r>
    </w:p>
    <w:p w:rsidR="00AE02EB" w:rsidRPr="00AE02EB" w:rsidRDefault="00AE02EB" w:rsidP="00AE02EB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E02EB">
        <w:rPr>
          <w:rFonts w:ascii="Times New Roman" w:eastAsia="Calibri" w:hAnsi="Times New Roman" w:cs="Times New Roman"/>
          <w:sz w:val="28"/>
          <w:szCs w:val="28"/>
        </w:rPr>
        <w:t xml:space="preserve">3. </w:t>
      </w:r>
      <w:proofErr w:type="gramStart"/>
      <w:r w:rsidRPr="00AE02EB">
        <w:rPr>
          <w:rFonts w:ascii="Times New Roman" w:eastAsia="Calibri" w:hAnsi="Times New Roman" w:cs="Times New Roman"/>
          <w:sz w:val="28"/>
          <w:szCs w:val="28"/>
        </w:rPr>
        <w:t xml:space="preserve">Пальпируемая пурпура, боль в животе и </w:t>
      </w:r>
      <w:proofErr w:type="spellStart"/>
      <w:r w:rsidRPr="00AE02EB">
        <w:rPr>
          <w:rFonts w:ascii="Times New Roman" w:eastAsia="Calibri" w:hAnsi="Times New Roman" w:cs="Times New Roman"/>
          <w:sz w:val="28"/>
          <w:szCs w:val="28"/>
        </w:rPr>
        <w:t>арит</w:t>
      </w:r>
      <w:r w:rsidR="00A901CE">
        <w:rPr>
          <w:rFonts w:ascii="Times New Roman" w:eastAsia="Calibri" w:hAnsi="Times New Roman" w:cs="Times New Roman"/>
          <w:sz w:val="28"/>
          <w:szCs w:val="28"/>
        </w:rPr>
        <w:t>рит</w:t>
      </w:r>
      <w:proofErr w:type="spellEnd"/>
      <w:r w:rsidRPr="00AE02EB">
        <w:rPr>
          <w:rFonts w:ascii="Times New Roman" w:eastAsia="Calibri" w:hAnsi="Times New Roman" w:cs="Times New Roman"/>
          <w:sz w:val="28"/>
          <w:szCs w:val="28"/>
        </w:rPr>
        <w:t xml:space="preserve"> являются клинической характерной триадой </w:t>
      </w:r>
      <w:r>
        <w:rPr>
          <w:rFonts w:ascii="Times New Roman" w:eastAsia="Calibri" w:hAnsi="Times New Roman" w:cs="Times New Roman"/>
          <w:sz w:val="28"/>
          <w:szCs w:val="28"/>
        </w:rPr>
        <w:t xml:space="preserve">геморрагического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васкулита</w:t>
      </w:r>
      <w:proofErr w:type="spellEnd"/>
      <w:r w:rsidRPr="00AE02E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у детей</w:t>
      </w:r>
      <w:r w:rsidRPr="00AE02EB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</w:p>
    <w:p w:rsidR="00636B7E" w:rsidRPr="00AE02EB" w:rsidRDefault="00AE02EB" w:rsidP="00AE02EB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E02EB">
        <w:rPr>
          <w:rFonts w:ascii="Times New Roman" w:eastAsia="Calibri" w:hAnsi="Times New Roman" w:cs="Times New Roman"/>
          <w:sz w:val="28"/>
          <w:szCs w:val="28"/>
        </w:rPr>
        <w:t xml:space="preserve">4. </w:t>
      </w:r>
      <w:r>
        <w:rPr>
          <w:rFonts w:ascii="Times New Roman" w:eastAsia="Calibri" w:hAnsi="Times New Roman" w:cs="Times New Roman"/>
          <w:sz w:val="28"/>
          <w:szCs w:val="28"/>
        </w:rPr>
        <w:t>Поражение желудочно-кишечного тракта</w:t>
      </w:r>
      <w:r w:rsidRPr="00AE02EB">
        <w:rPr>
          <w:rFonts w:ascii="Times New Roman" w:eastAsia="Calibri" w:hAnsi="Times New Roman" w:cs="Times New Roman"/>
          <w:sz w:val="28"/>
          <w:szCs w:val="28"/>
        </w:rPr>
        <w:t xml:space="preserve"> является ранним симптомом, а </w:t>
      </w:r>
      <w:r>
        <w:rPr>
          <w:rFonts w:ascii="Times New Roman" w:eastAsia="Calibri" w:hAnsi="Times New Roman" w:cs="Times New Roman"/>
          <w:sz w:val="28"/>
          <w:szCs w:val="28"/>
        </w:rPr>
        <w:t>почечный синдром</w:t>
      </w:r>
      <w:r w:rsidRPr="00AE02EB">
        <w:rPr>
          <w:rFonts w:ascii="Times New Roman" w:eastAsia="Calibri" w:hAnsi="Times New Roman" w:cs="Times New Roman"/>
          <w:sz w:val="28"/>
          <w:szCs w:val="28"/>
        </w:rPr>
        <w:t xml:space="preserve"> - поздним симптомом</w:t>
      </w:r>
      <w:r>
        <w:rPr>
          <w:rFonts w:ascii="Times New Roman" w:eastAsia="Calibri" w:hAnsi="Times New Roman" w:cs="Times New Roman"/>
          <w:sz w:val="28"/>
          <w:szCs w:val="28"/>
        </w:rPr>
        <w:t xml:space="preserve"> геморрагического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васкулита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у детей</w:t>
      </w:r>
      <w:r w:rsidRPr="00AE02EB">
        <w:rPr>
          <w:rFonts w:ascii="Times New Roman" w:eastAsia="Calibri" w:hAnsi="Times New Roman" w:cs="Times New Roman"/>
          <w:sz w:val="28"/>
          <w:szCs w:val="28"/>
        </w:rPr>
        <w:t>.</w:t>
      </w:r>
    </w:p>
    <w:p w:rsidR="00EA570E" w:rsidRPr="00977D57" w:rsidRDefault="00EA570E" w:rsidP="008D744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B81A04" w:rsidRPr="00663866" w:rsidRDefault="00B81A04" w:rsidP="00DB335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sectPr w:rsidR="00B81A04" w:rsidRPr="00663866" w:rsidSect="00EA570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317592"/>
    <w:multiLevelType w:val="hybridMultilevel"/>
    <w:tmpl w:val="66680DA8"/>
    <w:lvl w:ilvl="0" w:tplc="CEFE86E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EA570E"/>
    <w:rsid w:val="00014A9D"/>
    <w:rsid w:val="000227D5"/>
    <w:rsid w:val="00036016"/>
    <w:rsid w:val="000B25F5"/>
    <w:rsid w:val="000D5AEE"/>
    <w:rsid w:val="000E3EE5"/>
    <w:rsid w:val="001F536E"/>
    <w:rsid w:val="00205116"/>
    <w:rsid w:val="0028220E"/>
    <w:rsid w:val="002C1D34"/>
    <w:rsid w:val="003071DC"/>
    <w:rsid w:val="003322F3"/>
    <w:rsid w:val="003C64C6"/>
    <w:rsid w:val="00421DEF"/>
    <w:rsid w:val="00516609"/>
    <w:rsid w:val="00520240"/>
    <w:rsid w:val="005630C0"/>
    <w:rsid w:val="00594B17"/>
    <w:rsid w:val="005C3107"/>
    <w:rsid w:val="005C67AE"/>
    <w:rsid w:val="0062171E"/>
    <w:rsid w:val="00636B7E"/>
    <w:rsid w:val="00652B4B"/>
    <w:rsid w:val="00663866"/>
    <w:rsid w:val="00687EE4"/>
    <w:rsid w:val="00745A2C"/>
    <w:rsid w:val="0079060A"/>
    <w:rsid w:val="007C31DF"/>
    <w:rsid w:val="007C3908"/>
    <w:rsid w:val="007C516D"/>
    <w:rsid w:val="00892FD9"/>
    <w:rsid w:val="008A04D3"/>
    <w:rsid w:val="008A542A"/>
    <w:rsid w:val="008B5CFA"/>
    <w:rsid w:val="008D7443"/>
    <w:rsid w:val="00930661"/>
    <w:rsid w:val="009670C3"/>
    <w:rsid w:val="00977D57"/>
    <w:rsid w:val="00A04315"/>
    <w:rsid w:val="00A20550"/>
    <w:rsid w:val="00A33984"/>
    <w:rsid w:val="00A52824"/>
    <w:rsid w:val="00A81530"/>
    <w:rsid w:val="00A901CE"/>
    <w:rsid w:val="00AA0025"/>
    <w:rsid w:val="00AA7A66"/>
    <w:rsid w:val="00AB6DE3"/>
    <w:rsid w:val="00AC6CBC"/>
    <w:rsid w:val="00AE02EB"/>
    <w:rsid w:val="00AE2D9F"/>
    <w:rsid w:val="00B0293B"/>
    <w:rsid w:val="00B07BD6"/>
    <w:rsid w:val="00B44D9D"/>
    <w:rsid w:val="00B81A04"/>
    <w:rsid w:val="00BA1776"/>
    <w:rsid w:val="00BD1A9E"/>
    <w:rsid w:val="00C21B90"/>
    <w:rsid w:val="00C65535"/>
    <w:rsid w:val="00CE4F4F"/>
    <w:rsid w:val="00D056FE"/>
    <w:rsid w:val="00D114B2"/>
    <w:rsid w:val="00D3104F"/>
    <w:rsid w:val="00DB3351"/>
    <w:rsid w:val="00E04F2B"/>
    <w:rsid w:val="00E90742"/>
    <w:rsid w:val="00EA570E"/>
    <w:rsid w:val="00EB7CB2"/>
    <w:rsid w:val="00F33E7B"/>
    <w:rsid w:val="00F6772B"/>
    <w:rsid w:val="00F84A91"/>
    <w:rsid w:val="00FC5FC1"/>
    <w:rsid w:val="00FF56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7B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C64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ody Text Indent"/>
    <w:basedOn w:val="a"/>
    <w:link w:val="a5"/>
    <w:rsid w:val="003C64C6"/>
    <w:pPr>
      <w:spacing w:after="0" w:line="240" w:lineRule="auto"/>
      <w:ind w:firstLine="708"/>
      <w:jc w:val="center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a5">
    <w:name w:val="Основной текст с отступом Знак"/>
    <w:basedOn w:val="a0"/>
    <w:link w:val="a4"/>
    <w:rsid w:val="003C64C6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apple-converted-space">
    <w:name w:val="apple-converted-space"/>
    <w:basedOn w:val="a0"/>
    <w:rsid w:val="00014A9D"/>
  </w:style>
  <w:style w:type="paragraph" w:styleId="a6">
    <w:name w:val="List Paragraph"/>
    <w:basedOn w:val="a"/>
    <w:uiPriority w:val="34"/>
    <w:qFormat/>
    <w:rsid w:val="00636B7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397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06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13F3E7-5091-4B7D-B5A3-31A1846252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721</TotalTime>
  <Pages>2</Pages>
  <Words>741</Words>
  <Characters>4227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Виктория</dc:creator>
  <cp:keywords/>
  <dc:description/>
  <cp:lastModifiedBy>Виктория</cp:lastModifiedBy>
  <cp:revision>45</cp:revision>
  <dcterms:created xsi:type="dcterms:W3CDTF">2017-02-02T10:50:00Z</dcterms:created>
  <dcterms:modified xsi:type="dcterms:W3CDTF">2018-02-19T14:38:00Z</dcterms:modified>
</cp:coreProperties>
</file>