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6550F" w:rsidRPr="00BA2F2F" w:rsidRDefault="00BA2F2F" w:rsidP="00BA2F2F">
      <w:pPr>
        <w:spacing w:after="0" w:line="240" w:lineRule="auto"/>
        <w:jc w:val="center"/>
        <w:rPr>
          <w:rFonts w:ascii="Arial" w:hAnsi="Arial" w:cs="Arial"/>
          <w:b/>
          <w:sz w:val="20"/>
          <w:szCs w:val="20"/>
          <w:lang w:val="uk-UA"/>
        </w:rPr>
      </w:pPr>
      <w:r w:rsidRPr="00BA2F2F">
        <w:rPr>
          <w:rFonts w:ascii="Arial" w:hAnsi="Arial" w:cs="Arial"/>
          <w:b/>
          <w:sz w:val="20"/>
          <w:szCs w:val="20"/>
          <w:lang w:val="uk-UA"/>
        </w:rPr>
        <w:t>МІНІСТЕРСТВО ОХОРОНИ ЗДОРОВ’Я УКРАЇНИ</w:t>
      </w:r>
    </w:p>
    <w:p w:rsidR="00E8605C" w:rsidRPr="00BA2F2F" w:rsidRDefault="00BA2F2F" w:rsidP="00BA2F2F">
      <w:pPr>
        <w:spacing w:after="0" w:line="240" w:lineRule="auto"/>
        <w:jc w:val="center"/>
        <w:rPr>
          <w:rFonts w:ascii="Arial" w:hAnsi="Arial" w:cs="Arial"/>
          <w:b/>
          <w:sz w:val="20"/>
          <w:szCs w:val="20"/>
          <w:lang w:val="uk-UA"/>
        </w:rPr>
      </w:pPr>
      <w:r w:rsidRPr="00BA2F2F">
        <w:rPr>
          <w:rFonts w:ascii="Arial" w:hAnsi="Arial" w:cs="Arial"/>
          <w:b/>
          <w:sz w:val="20"/>
          <w:szCs w:val="20"/>
          <w:lang w:val="uk-UA"/>
        </w:rPr>
        <w:t xml:space="preserve">УКРАЇНСЬКИЙ ЦЕНТР НАУКОВОЇ МЕДИЧНОЇ ІНФОРМАЦІЇ </w:t>
      </w:r>
    </w:p>
    <w:p w:rsidR="00E8605C" w:rsidRDefault="00BA2F2F" w:rsidP="00BA2F2F">
      <w:pPr>
        <w:spacing w:after="0" w:line="240" w:lineRule="auto"/>
        <w:jc w:val="center"/>
        <w:rPr>
          <w:rFonts w:ascii="Arial" w:hAnsi="Arial" w:cs="Arial"/>
          <w:b/>
          <w:sz w:val="20"/>
          <w:szCs w:val="20"/>
          <w:lang w:val="uk-UA"/>
        </w:rPr>
      </w:pPr>
      <w:r w:rsidRPr="00BA2F2F">
        <w:rPr>
          <w:rFonts w:ascii="Arial" w:hAnsi="Arial" w:cs="Arial"/>
          <w:b/>
          <w:sz w:val="20"/>
          <w:szCs w:val="20"/>
          <w:lang w:val="uk-UA"/>
        </w:rPr>
        <w:t>ТА ПАТЕНТНО-ЛІЦЕНЗІЙНОЇ РОБОТИ</w:t>
      </w:r>
    </w:p>
    <w:p w:rsidR="00BA2F2F" w:rsidRDefault="00BA2F2F" w:rsidP="00BA2F2F">
      <w:pPr>
        <w:spacing w:after="0" w:line="240" w:lineRule="auto"/>
        <w:jc w:val="center"/>
        <w:rPr>
          <w:rFonts w:ascii="Arial" w:hAnsi="Arial" w:cs="Arial"/>
          <w:b/>
          <w:sz w:val="20"/>
          <w:szCs w:val="20"/>
          <w:lang w:val="uk-UA"/>
        </w:rPr>
        <w:sectPr w:rsidR="00BA2F2F" w:rsidSect="00B45F07">
          <w:footerReference w:type="default" r:id="rId9"/>
          <w:type w:val="continuous"/>
          <w:pgSz w:w="8391" w:h="11907" w:code="11"/>
          <w:pgMar w:top="1134" w:right="851" w:bottom="1134" w:left="1134" w:header="709" w:footer="709" w:gutter="0"/>
          <w:cols w:space="708"/>
          <w:titlePg/>
          <w:docGrid w:linePitch="360"/>
        </w:sectPr>
      </w:pPr>
    </w:p>
    <w:p w:rsidR="00BA2F2F" w:rsidRDefault="00BA2F2F" w:rsidP="00BA2F2F">
      <w:pPr>
        <w:spacing w:after="0" w:line="240" w:lineRule="auto"/>
        <w:jc w:val="center"/>
        <w:rPr>
          <w:rFonts w:ascii="Arial" w:hAnsi="Arial" w:cs="Arial"/>
          <w:b/>
          <w:sz w:val="20"/>
          <w:szCs w:val="20"/>
          <w:lang w:val="uk-UA"/>
        </w:rPr>
      </w:pPr>
    </w:p>
    <w:p w:rsidR="00BA2F2F" w:rsidRDefault="00BA2F2F" w:rsidP="00BA2F2F">
      <w:pPr>
        <w:spacing w:after="0" w:line="240" w:lineRule="auto"/>
        <w:jc w:val="center"/>
        <w:rPr>
          <w:rFonts w:ascii="Arial" w:hAnsi="Arial" w:cs="Arial"/>
          <w:b/>
          <w:sz w:val="20"/>
          <w:szCs w:val="20"/>
          <w:lang w:val="uk-UA"/>
        </w:rPr>
      </w:pPr>
    </w:p>
    <w:p w:rsidR="00BA2F2F" w:rsidRDefault="00BA2F2F" w:rsidP="00BA2F2F">
      <w:pPr>
        <w:spacing w:after="0" w:line="240" w:lineRule="auto"/>
        <w:jc w:val="center"/>
        <w:rPr>
          <w:rFonts w:ascii="Arial" w:hAnsi="Arial" w:cs="Arial"/>
          <w:b/>
          <w:sz w:val="20"/>
          <w:szCs w:val="20"/>
          <w:lang w:val="uk-UA"/>
        </w:rPr>
      </w:pPr>
    </w:p>
    <w:p w:rsidR="00BA2F2F" w:rsidRDefault="00BA2F2F" w:rsidP="00BA2F2F">
      <w:pPr>
        <w:spacing w:after="0" w:line="240" w:lineRule="auto"/>
        <w:jc w:val="center"/>
        <w:rPr>
          <w:rFonts w:ascii="Arial" w:hAnsi="Arial" w:cs="Arial"/>
          <w:b/>
          <w:sz w:val="20"/>
          <w:szCs w:val="20"/>
          <w:lang w:val="uk-UA"/>
        </w:rPr>
      </w:pPr>
    </w:p>
    <w:p w:rsidR="00BA2F2F" w:rsidRDefault="00BA2F2F" w:rsidP="00BA2F2F">
      <w:pPr>
        <w:spacing w:after="0" w:line="240" w:lineRule="auto"/>
        <w:jc w:val="center"/>
        <w:rPr>
          <w:rFonts w:ascii="Arial" w:hAnsi="Arial" w:cs="Arial"/>
          <w:b/>
          <w:sz w:val="20"/>
          <w:szCs w:val="20"/>
          <w:lang w:val="uk-UA"/>
        </w:rPr>
      </w:pPr>
    </w:p>
    <w:p w:rsidR="00BA2F2F" w:rsidRDefault="00BA2F2F" w:rsidP="00BA2F2F">
      <w:pPr>
        <w:spacing w:after="0" w:line="240" w:lineRule="auto"/>
        <w:jc w:val="center"/>
        <w:rPr>
          <w:rFonts w:ascii="Arial" w:hAnsi="Arial" w:cs="Arial"/>
          <w:b/>
          <w:sz w:val="20"/>
          <w:szCs w:val="20"/>
          <w:lang w:val="uk-UA"/>
        </w:rPr>
      </w:pPr>
    </w:p>
    <w:p w:rsidR="00BA2F2F" w:rsidRDefault="00BA2F2F" w:rsidP="00BA2F2F">
      <w:pPr>
        <w:spacing w:after="0" w:line="240" w:lineRule="auto"/>
        <w:jc w:val="center"/>
        <w:rPr>
          <w:rFonts w:ascii="Arial" w:hAnsi="Arial" w:cs="Arial"/>
          <w:b/>
          <w:sz w:val="20"/>
          <w:szCs w:val="20"/>
          <w:lang w:val="uk-UA"/>
        </w:rPr>
      </w:pPr>
    </w:p>
    <w:p w:rsidR="00BA2F2F" w:rsidRDefault="00BA2F2F" w:rsidP="00BA2F2F">
      <w:pPr>
        <w:spacing w:after="0" w:line="240" w:lineRule="auto"/>
        <w:jc w:val="center"/>
        <w:rPr>
          <w:rFonts w:ascii="Arial" w:hAnsi="Arial" w:cs="Arial"/>
          <w:b/>
          <w:sz w:val="20"/>
          <w:szCs w:val="20"/>
          <w:lang w:val="uk-UA"/>
        </w:rPr>
      </w:pPr>
    </w:p>
    <w:p w:rsidR="00BA2F2F" w:rsidRDefault="00BA2F2F" w:rsidP="00BA2F2F">
      <w:pPr>
        <w:spacing w:after="0" w:line="240" w:lineRule="auto"/>
        <w:jc w:val="center"/>
        <w:rPr>
          <w:rFonts w:ascii="Arial" w:hAnsi="Arial" w:cs="Arial"/>
          <w:b/>
          <w:sz w:val="20"/>
          <w:szCs w:val="20"/>
          <w:lang w:val="uk-UA"/>
        </w:rPr>
      </w:pPr>
    </w:p>
    <w:p w:rsidR="00BA2F2F" w:rsidRDefault="00BA2F2F" w:rsidP="00BA2F2F">
      <w:pPr>
        <w:spacing w:after="0" w:line="240" w:lineRule="auto"/>
        <w:jc w:val="center"/>
        <w:rPr>
          <w:rFonts w:ascii="Arial" w:hAnsi="Arial" w:cs="Arial"/>
          <w:b/>
          <w:sz w:val="20"/>
          <w:szCs w:val="20"/>
          <w:lang w:val="uk-UA"/>
        </w:rPr>
      </w:pPr>
    </w:p>
    <w:p w:rsidR="00BA2F2F" w:rsidRDefault="00BA2F2F" w:rsidP="00BA2F2F">
      <w:pPr>
        <w:spacing w:after="0" w:line="240" w:lineRule="auto"/>
        <w:jc w:val="center"/>
        <w:rPr>
          <w:rFonts w:ascii="Arial" w:hAnsi="Arial" w:cs="Arial"/>
          <w:b/>
          <w:sz w:val="20"/>
          <w:szCs w:val="20"/>
          <w:lang w:val="uk-UA"/>
        </w:rPr>
      </w:pPr>
    </w:p>
    <w:p w:rsidR="00BA2F2F" w:rsidRDefault="00BA2F2F" w:rsidP="00BA2F2F">
      <w:pPr>
        <w:spacing w:after="0" w:line="240" w:lineRule="auto"/>
        <w:jc w:val="center"/>
        <w:rPr>
          <w:rFonts w:ascii="Arial" w:hAnsi="Arial" w:cs="Arial"/>
          <w:b/>
          <w:sz w:val="20"/>
          <w:szCs w:val="20"/>
          <w:lang w:val="uk-UA"/>
        </w:rPr>
      </w:pPr>
    </w:p>
    <w:p w:rsidR="00BA2F2F" w:rsidRDefault="00BA2F2F" w:rsidP="00BA2F2F">
      <w:pPr>
        <w:spacing w:after="0" w:line="240" w:lineRule="auto"/>
        <w:jc w:val="center"/>
        <w:rPr>
          <w:rFonts w:ascii="Arial" w:hAnsi="Arial" w:cs="Arial"/>
          <w:b/>
          <w:sz w:val="20"/>
          <w:szCs w:val="20"/>
          <w:lang w:val="uk-UA"/>
        </w:rPr>
      </w:pPr>
    </w:p>
    <w:p w:rsidR="00BA2F2F" w:rsidRDefault="00BA2F2F" w:rsidP="00BA2F2F">
      <w:pPr>
        <w:spacing w:after="0" w:line="240" w:lineRule="auto"/>
        <w:jc w:val="center"/>
        <w:rPr>
          <w:rFonts w:ascii="Arial" w:hAnsi="Arial" w:cs="Arial"/>
          <w:b/>
          <w:sz w:val="20"/>
          <w:szCs w:val="20"/>
          <w:lang w:val="uk-UA"/>
        </w:rPr>
      </w:pPr>
    </w:p>
    <w:p w:rsidR="00BA2F2F" w:rsidRDefault="00BA2F2F" w:rsidP="00BA2F2F">
      <w:pPr>
        <w:spacing w:after="0" w:line="240" w:lineRule="auto"/>
        <w:jc w:val="center"/>
        <w:rPr>
          <w:rFonts w:ascii="Arial" w:hAnsi="Arial" w:cs="Arial"/>
          <w:b/>
          <w:sz w:val="20"/>
          <w:szCs w:val="20"/>
          <w:lang w:val="uk-UA"/>
        </w:rPr>
      </w:pPr>
    </w:p>
    <w:p w:rsidR="00BA2F2F" w:rsidRDefault="00BA2F2F" w:rsidP="00BA2F2F">
      <w:pPr>
        <w:spacing w:after="0" w:line="240" w:lineRule="auto"/>
        <w:jc w:val="center"/>
        <w:rPr>
          <w:rFonts w:ascii="Arial" w:hAnsi="Arial" w:cs="Arial"/>
          <w:b/>
          <w:sz w:val="20"/>
          <w:szCs w:val="20"/>
          <w:lang w:val="uk-UA"/>
        </w:rPr>
      </w:pPr>
    </w:p>
    <w:p w:rsidR="00BA2F2F" w:rsidRPr="00BA2F2F" w:rsidRDefault="00BA2F2F" w:rsidP="00BA2F2F">
      <w:pPr>
        <w:spacing w:after="0" w:line="240" w:lineRule="auto"/>
        <w:jc w:val="center"/>
        <w:rPr>
          <w:rFonts w:ascii="Times New Roman" w:hAnsi="Times New Roman" w:cs="Times New Roman"/>
          <w:sz w:val="20"/>
          <w:szCs w:val="20"/>
          <w:lang w:val="uk-UA"/>
        </w:rPr>
      </w:pPr>
    </w:p>
    <w:p w:rsidR="00E8605C" w:rsidRPr="00BA2F2F" w:rsidRDefault="00E8605C" w:rsidP="00BA2F2F">
      <w:pPr>
        <w:spacing w:after="0" w:line="240" w:lineRule="auto"/>
        <w:jc w:val="center"/>
        <w:rPr>
          <w:rFonts w:ascii="Times New Roman" w:hAnsi="Times New Roman" w:cs="Times New Roman"/>
          <w:sz w:val="20"/>
          <w:szCs w:val="20"/>
          <w:lang w:val="uk-UA"/>
        </w:rPr>
      </w:pPr>
    </w:p>
    <w:p w:rsidR="009038D4" w:rsidRPr="00BA2F2F" w:rsidRDefault="009038D4" w:rsidP="00BA2F2F">
      <w:pPr>
        <w:spacing w:after="0" w:line="240" w:lineRule="auto"/>
        <w:jc w:val="right"/>
        <w:rPr>
          <w:rFonts w:ascii="Times New Roman" w:hAnsi="Times New Roman" w:cs="Times New Roman"/>
          <w:sz w:val="20"/>
          <w:szCs w:val="20"/>
          <w:lang w:val="uk-UA"/>
        </w:rPr>
      </w:pPr>
      <w:r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                                                                                         </w:t>
      </w:r>
    </w:p>
    <w:p w:rsidR="009038D4" w:rsidRPr="00BA2F2F" w:rsidRDefault="009038D4" w:rsidP="00BA2F2F">
      <w:pPr>
        <w:spacing w:after="0" w:line="240" w:lineRule="auto"/>
        <w:jc w:val="right"/>
        <w:rPr>
          <w:rFonts w:ascii="Times New Roman" w:hAnsi="Times New Roman" w:cs="Times New Roman"/>
          <w:sz w:val="20"/>
          <w:szCs w:val="20"/>
          <w:lang w:val="uk-UA"/>
        </w:rPr>
      </w:pPr>
    </w:p>
    <w:p w:rsidR="009038D4" w:rsidRPr="00BA2F2F" w:rsidRDefault="009038D4" w:rsidP="00BA2F2F">
      <w:pPr>
        <w:spacing w:after="0" w:line="240" w:lineRule="auto"/>
        <w:rPr>
          <w:rFonts w:ascii="Times New Roman" w:hAnsi="Times New Roman" w:cs="Times New Roman"/>
          <w:sz w:val="20"/>
          <w:szCs w:val="20"/>
          <w:lang w:val="uk-UA"/>
        </w:rPr>
      </w:pPr>
    </w:p>
    <w:p w:rsidR="009038D4" w:rsidRPr="00BA2F2F" w:rsidRDefault="00E8605C" w:rsidP="00BA2F2F">
      <w:pPr>
        <w:spacing w:after="0" w:line="240" w:lineRule="auto"/>
        <w:rPr>
          <w:rFonts w:ascii="Times New Roman" w:hAnsi="Times New Roman" w:cs="Times New Roman"/>
          <w:sz w:val="20"/>
          <w:szCs w:val="20"/>
          <w:lang w:val="uk-UA"/>
        </w:rPr>
      </w:pPr>
      <w:r w:rsidRPr="00BA2F2F">
        <w:rPr>
          <w:rFonts w:ascii="Times New Roman" w:hAnsi="Times New Roman" w:cs="Times New Roman"/>
          <w:sz w:val="20"/>
          <w:szCs w:val="20"/>
          <w:lang w:val="uk-UA"/>
        </w:rPr>
        <w:t>«УЗГОДЖЕНО»</w:t>
      </w:r>
      <w:r w:rsidR="009038D4"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                                                                                                                                                                                                                      </w:t>
      </w:r>
      <w:r w:rsidR="000F6A05" w:rsidRPr="00BA2F2F">
        <w:rPr>
          <w:rFonts w:ascii="Times New Roman" w:hAnsi="Times New Roman" w:cs="Times New Roman"/>
          <w:sz w:val="20"/>
          <w:szCs w:val="20"/>
          <w:lang w:val="uk-UA"/>
        </w:rPr>
        <w:t>В. о. д</w:t>
      </w:r>
      <w:r w:rsidRPr="00BA2F2F">
        <w:rPr>
          <w:rFonts w:ascii="Times New Roman" w:hAnsi="Times New Roman" w:cs="Times New Roman"/>
          <w:sz w:val="20"/>
          <w:szCs w:val="20"/>
          <w:lang w:val="uk-UA"/>
        </w:rPr>
        <w:t>иректор</w:t>
      </w:r>
      <w:r w:rsidR="000F6A05" w:rsidRPr="00BA2F2F">
        <w:rPr>
          <w:rFonts w:ascii="Times New Roman" w:hAnsi="Times New Roman" w:cs="Times New Roman"/>
          <w:sz w:val="20"/>
          <w:szCs w:val="20"/>
          <w:lang w:val="uk-UA"/>
        </w:rPr>
        <w:t>а</w:t>
      </w:r>
      <w:r w:rsidR="00BA2F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9038D4" w:rsidRPr="00BA2F2F">
        <w:rPr>
          <w:rFonts w:ascii="Times New Roman" w:hAnsi="Times New Roman" w:cs="Times New Roman"/>
          <w:sz w:val="20"/>
          <w:szCs w:val="20"/>
          <w:lang w:val="uk-UA"/>
        </w:rPr>
        <w:t>Медичного</w:t>
      </w:r>
    </w:p>
    <w:p w:rsidR="00E8605C" w:rsidRPr="00BA2F2F" w:rsidRDefault="009038D4" w:rsidP="00BA2F2F">
      <w:pPr>
        <w:spacing w:after="0" w:line="240" w:lineRule="auto"/>
        <w:rPr>
          <w:rFonts w:ascii="Times New Roman" w:hAnsi="Times New Roman" w:cs="Times New Roman"/>
          <w:sz w:val="20"/>
          <w:szCs w:val="20"/>
          <w:lang w:val="uk-UA"/>
        </w:rPr>
      </w:pPr>
      <w:r w:rsidRPr="00BA2F2F">
        <w:rPr>
          <w:rFonts w:ascii="Times New Roman" w:hAnsi="Times New Roman" w:cs="Times New Roman"/>
          <w:sz w:val="20"/>
          <w:szCs w:val="20"/>
          <w:lang w:val="uk-UA"/>
        </w:rPr>
        <w:t>д</w:t>
      </w:r>
      <w:r w:rsidR="00E8605C" w:rsidRPr="00BA2F2F">
        <w:rPr>
          <w:rFonts w:ascii="Times New Roman" w:hAnsi="Times New Roman" w:cs="Times New Roman"/>
          <w:sz w:val="20"/>
          <w:szCs w:val="20"/>
          <w:lang w:val="uk-UA"/>
        </w:rPr>
        <w:t>епартаменту</w:t>
      </w:r>
      <w:r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 МОЗ України</w:t>
      </w:r>
    </w:p>
    <w:p w:rsidR="00E8605C" w:rsidRPr="00BA2F2F" w:rsidRDefault="000F6A05" w:rsidP="00BA2F2F">
      <w:pPr>
        <w:spacing w:after="0" w:line="240" w:lineRule="auto"/>
        <w:rPr>
          <w:rFonts w:ascii="Times New Roman" w:hAnsi="Times New Roman" w:cs="Times New Roman"/>
          <w:sz w:val="20"/>
          <w:szCs w:val="20"/>
          <w:lang w:val="uk-UA"/>
        </w:rPr>
      </w:pPr>
      <w:r w:rsidRPr="00BA2F2F">
        <w:rPr>
          <w:rFonts w:ascii="Times New Roman" w:hAnsi="Times New Roman" w:cs="Times New Roman"/>
          <w:sz w:val="20"/>
          <w:szCs w:val="20"/>
          <w:lang w:val="uk-UA"/>
        </w:rPr>
        <w:t>_________   А. О</w:t>
      </w:r>
      <w:r w:rsidR="009038D4"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. </w:t>
      </w:r>
      <w:r w:rsidRPr="00BA2F2F">
        <w:rPr>
          <w:rFonts w:ascii="Times New Roman" w:hAnsi="Times New Roman" w:cs="Times New Roman"/>
          <w:sz w:val="20"/>
          <w:szCs w:val="20"/>
          <w:lang w:val="uk-UA"/>
        </w:rPr>
        <w:t>Гаврилюк</w:t>
      </w:r>
    </w:p>
    <w:p w:rsidR="009038D4" w:rsidRPr="00BA2F2F" w:rsidRDefault="00BB4D31" w:rsidP="00BA2F2F">
      <w:pPr>
        <w:spacing w:after="0" w:line="240" w:lineRule="auto"/>
        <w:rPr>
          <w:rFonts w:ascii="Times New Roman" w:hAnsi="Times New Roman" w:cs="Times New Roman"/>
          <w:sz w:val="20"/>
          <w:szCs w:val="20"/>
          <w:lang w:val="uk-UA"/>
        </w:rPr>
      </w:pPr>
      <w:r>
        <w:rPr>
          <w:rFonts w:ascii="Times New Roman" w:hAnsi="Times New Roman" w:cs="Times New Roman"/>
          <w:sz w:val="20"/>
          <w:szCs w:val="20"/>
          <w:lang w:val="uk-UA"/>
        </w:rPr>
        <w:t xml:space="preserve">« </w:t>
      </w:r>
      <w:r w:rsidR="000F6A05" w:rsidRPr="00BA2F2F">
        <w:rPr>
          <w:rFonts w:ascii="Times New Roman" w:hAnsi="Times New Roman" w:cs="Times New Roman"/>
          <w:sz w:val="20"/>
          <w:szCs w:val="20"/>
          <w:lang w:val="uk-UA"/>
        </w:rPr>
        <w:t>23</w:t>
      </w:r>
      <w:r>
        <w:rPr>
          <w:rFonts w:ascii="Times New Roman" w:hAnsi="Times New Roman" w:cs="Times New Roman"/>
          <w:sz w:val="20"/>
          <w:szCs w:val="20"/>
          <w:lang w:val="uk-UA"/>
        </w:rPr>
        <w:t xml:space="preserve"> »     </w:t>
      </w:r>
      <w:r w:rsidR="000F6A05" w:rsidRPr="00BA2F2F">
        <w:rPr>
          <w:rFonts w:ascii="Times New Roman" w:hAnsi="Times New Roman" w:cs="Times New Roman"/>
          <w:sz w:val="20"/>
          <w:szCs w:val="20"/>
          <w:lang w:val="uk-UA"/>
        </w:rPr>
        <w:t>12</w:t>
      </w:r>
      <w:r>
        <w:rPr>
          <w:rFonts w:ascii="Times New Roman" w:hAnsi="Times New Roman" w:cs="Times New Roman"/>
          <w:sz w:val="20"/>
          <w:szCs w:val="20"/>
          <w:lang w:val="uk-UA"/>
        </w:rPr>
        <w:t xml:space="preserve">                </w:t>
      </w:r>
      <w:r w:rsidR="00E8605C"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9038D4" w:rsidRPr="00BA2F2F">
        <w:rPr>
          <w:rFonts w:ascii="Times New Roman" w:hAnsi="Times New Roman" w:cs="Times New Roman"/>
          <w:sz w:val="20"/>
          <w:szCs w:val="20"/>
          <w:lang w:val="uk-UA"/>
        </w:rPr>
        <w:t>2016 р.</w:t>
      </w:r>
    </w:p>
    <w:p w:rsidR="00104094" w:rsidRPr="00BA2F2F" w:rsidRDefault="00104094" w:rsidP="00BA2F2F">
      <w:pPr>
        <w:spacing w:after="0" w:line="240" w:lineRule="auto"/>
        <w:ind w:left="851"/>
        <w:rPr>
          <w:rFonts w:ascii="Times New Roman" w:hAnsi="Times New Roman" w:cs="Times New Roman"/>
          <w:sz w:val="20"/>
          <w:szCs w:val="20"/>
          <w:lang w:val="uk-UA"/>
        </w:rPr>
      </w:pPr>
    </w:p>
    <w:p w:rsidR="00104094" w:rsidRPr="00BA2F2F" w:rsidRDefault="00104094" w:rsidP="00BA2F2F">
      <w:pPr>
        <w:spacing w:after="0" w:line="240" w:lineRule="auto"/>
        <w:ind w:left="851"/>
        <w:rPr>
          <w:rFonts w:ascii="Times New Roman" w:hAnsi="Times New Roman" w:cs="Times New Roman"/>
          <w:sz w:val="20"/>
          <w:szCs w:val="20"/>
          <w:lang w:val="uk-UA"/>
        </w:rPr>
      </w:pPr>
      <w:bookmarkStart w:id="0" w:name="_GoBack"/>
      <w:bookmarkEnd w:id="0"/>
    </w:p>
    <w:p w:rsidR="00104094" w:rsidRPr="00BA2F2F" w:rsidRDefault="00104094" w:rsidP="00BA2F2F">
      <w:pPr>
        <w:spacing w:after="0" w:line="240" w:lineRule="auto"/>
        <w:ind w:left="851"/>
        <w:rPr>
          <w:rFonts w:ascii="Times New Roman" w:hAnsi="Times New Roman" w:cs="Times New Roman"/>
          <w:sz w:val="20"/>
          <w:szCs w:val="20"/>
          <w:lang w:val="uk-UA"/>
        </w:rPr>
      </w:pPr>
    </w:p>
    <w:p w:rsidR="00104094" w:rsidRPr="00BA2F2F" w:rsidRDefault="00104094" w:rsidP="00BA2F2F">
      <w:pPr>
        <w:spacing w:after="0" w:line="240" w:lineRule="auto"/>
        <w:ind w:left="851"/>
        <w:rPr>
          <w:rFonts w:ascii="Times New Roman" w:hAnsi="Times New Roman" w:cs="Times New Roman"/>
          <w:sz w:val="20"/>
          <w:szCs w:val="20"/>
          <w:lang w:val="uk-UA"/>
        </w:rPr>
        <w:sectPr w:rsidR="00104094" w:rsidRPr="00BA2F2F" w:rsidSect="00B45F07">
          <w:type w:val="continuous"/>
          <w:pgSz w:w="8391" w:h="11907" w:code="11"/>
          <w:pgMar w:top="1134" w:right="851" w:bottom="1134" w:left="1134" w:header="709" w:footer="709" w:gutter="0"/>
          <w:cols w:num="2" w:space="708"/>
          <w:titlePg/>
          <w:docGrid w:linePitch="360"/>
        </w:sectPr>
      </w:pPr>
    </w:p>
    <w:p w:rsidR="00E8605C" w:rsidRPr="00BA2F2F" w:rsidRDefault="00E8605C" w:rsidP="00BA2F2F">
      <w:pPr>
        <w:spacing w:after="0" w:line="240" w:lineRule="auto"/>
        <w:jc w:val="center"/>
        <w:rPr>
          <w:rFonts w:ascii="Times New Roman" w:hAnsi="Times New Roman" w:cs="Times New Roman"/>
          <w:sz w:val="20"/>
          <w:szCs w:val="20"/>
          <w:lang w:val="uk-UA"/>
        </w:rPr>
      </w:pPr>
    </w:p>
    <w:p w:rsidR="00C655C1" w:rsidRPr="00BA2F2F" w:rsidRDefault="00C25680" w:rsidP="00BA2F2F">
      <w:pPr>
        <w:spacing w:after="0" w:line="240" w:lineRule="auto"/>
        <w:jc w:val="center"/>
        <w:rPr>
          <w:rFonts w:ascii="Arial" w:hAnsi="Arial" w:cs="Arial"/>
          <w:b/>
          <w:sz w:val="24"/>
          <w:szCs w:val="20"/>
          <w:lang w:val="uk-UA"/>
        </w:rPr>
      </w:pPr>
      <w:r w:rsidRPr="00BA2F2F">
        <w:rPr>
          <w:rFonts w:ascii="Arial" w:hAnsi="Arial" w:cs="Arial"/>
          <w:b/>
          <w:sz w:val="24"/>
          <w:szCs w:val="20"/>
          <w:lang w:val="uk-UA"/>
        </w:rPr>
        <w:t xml:space="preserve">КОМПЛЕКСНЕ ЛІКУВАННЯ </w:t>
      </w:r>
      <w:r w:rsidR="001D7922" w:rsidRPr="00BA2F2F">
        <w:rPr>
          <w:rFonts w:ascii="Arial" w:hAnsi="Arial" w:cs="Arial"/>
          <w:b/>
          <w:sz w:val="24"/>
          <w:szCs w:val="20"/>
          <w:lang w:val="uk-UA"/>
        </w:rPr>
        <w:t>УРОГЕНІТАЛЬНИХ</w:t>
      </w:r>
      <w:r w:rsidRPr="00BA2F2F">
        <w:rPr>
          <w:rFonts w:ascii="Arial" w:hAnsi="Arial" w:cs="Arial"/>
          <w:b/>
          <w:sz w:val="24"/>
          <w:szCs w:val="20"/>
          <w:lang w:val="uk-UA"/>
        </w:rPr>
        <w:t xml:space="preserve"> МІКСТ</w:t>
      </w:r>
      <w:r w:rsidR="00AF5963" w:rsidRPr="00BA2F2F">
        <w:rPr>
          <w:rFonts w:ascii="Arial" w:hAnsi="Arial" w:cs="Arial"/>
          <w:b/>
          <w:sz w:val="24"/>
          <w:szCs w:val="20"/>
          <w:lang w:val="uk-UA"/>
        </w:rPr>
        <w:t>-</w:t>
      </w:r>
      <w:r w:rsidR="001D7922" w:rsidRPr="00BA2F2F">
        <w:rPr>
          <w:rFonts w:ascii="Arial" w:hAnsi="Arial" w:cs="Arial"/>
          <w:b/>
          <w:sz w:val="24"/>
          <w:szCs w:val="20"/>
          <w:lang w:val="uk-UA"/>
        </w:rPr>
        <w:t xml:space="preserve">ІНФЕКЦІЙ (ХЛАМІДІОЗ, ТРИХОМОНОЗ, МІКОПЛАЗМОЗ, ГЕРПЕС) </w:t>
      </w:r>
    </w:p>
    <w:p w:rsidR="00E8605C" w:rsidRDefault="00391734" w:rsidP="00BA2F2F">
      <w:pPr>
        <w:spacing w:after="0" w:line="240" w:lineRule="auto"/>
        <w:jc w:val="center"/>
        <w:rPr>
          <w:rFonts w:ascii="Arial" w:hAnsi="Arial" w:cs="Arial"/>
          <w:b/>
          <w:sz w:val="24"/>
          <w:szCs w:val="20"/>
          <w:lang w:val="uk-UA"/>
        </w:rPr>
      </w:pPr>
      <w:r w:rsidRPr="00BA2F2F">
        <w:rPr>
          <w:rFonts w:ascii="Arial" w:hAnsi="Arial" w:cs="Arial"/>
          <w:b/>
          <w:sz w:val="24"/>
          <w:szCs w:val="20"/>
          <w:lang w:val="uk-UA"/>
        </w:rPr>
        <w:t xml:space="preserve">З ВИКОРИСТАННЯМ ФАРМАКОЛОГІЧНИХ ТА НЕФАРМАКОЛОГІЧНИХ </w:t>
      </w:r>
      <w:r w:rsidR="003B5F43" w:rsidRPr="00BA2F2F">
        <w:rPr>
          <w:rFonts w:ascii="Arial" w:hAnsi="Arial" w:cs="Arial"/>
          <w:b/>
          <w:sz w:val="24"/>
          <w:szCs w:val="20"/>
          <w:lang w:val="uk-UA"/>
        </w:rPr>
        <w:t>ЗАСОБІВ</w:t>
      </w:r>
    </w:p>
    <w:p w:rsidR="00BA2F2F" w:rsidRDefault="00BA2F2F" w:rsidP="00BA2F2F">
      <w:pPr>
        <w:spacing w:after="0" w:line="240" w:lineRule="auto"/>
        <w:jc w:val="center"/>
        <w:rPr>
          <w:rFonts w:ascii="Arial" w:hAnsi="Arial" w:cs="Arial"/>
          <w:b/>
          <w:sz w:val="24"/>
          <w:szCs w:val="20"/>
          <w:lang w:val="uk-UA"/>
        </w:rPr>
      </w:pPr>
    </w:p>
    <w:p w:rsidR="00BA2F2F" w:rsidRPr="00BA2F2F" w:rsidRDefault="00BA2F2F" w:rsidP="00BA2F2F">
      <w:pPr>
        <w:spacing w:after="0" w:line="240" w:lineRule="auto"/>
        <w:jc w:val="center"/>
        <w:rPr>
          <w:rFonts w:ascii="Arial" w:hAnsi="Arial" w:cs="Arial"/>
          <w:b/>
          <w:sz w:val="24"/>
          <w:szCs w:val="20"/>
          <w:lang w:val="uk-UA"/>
        </w:rPr>
      </w:pPr>
    </w:p>
    <w:p w:rsidR="00124936" w:rsidRPr="00BA2F2F" w:rsidRDefault="009038D4" w:rsidP="00BA2F2F">
      <w:pPr>
        <w:spacing w:after="0" w:line="240" w:lineRule="auto"/>
        <w:jc w:val="center"/>
        <w:rPr>
          <w:rFonts w:ascii="Times New Roman" w:hAnsi="Times New Roman" w:cs="Times New Roman"/>
          <w:b/>
          <w:sz w:val="20"/>
          <w:szCs w:val="20"/>
          <w:lang w:val="uk-UA"/>
        </w:rPr>
      </w:pPr>
      <w:r w:rsidRPr="00BA2F2F">
        <w:rPr>
          <w:rFonts w:ascii="Times New Roman" w:hAnsi="Times New Roman" w:cs="Times New Roman"/>
          <w:b/>
          <w:sz w:val="20"/>
          <w:szCs w:val="20"/>
          <w:lang w:val="uk-UA"/>
        </w:rPr>
        <w:t>(м</w:t>
      </w:r>
      <w:r w:rsidR="00124936" w:rsidRPr="00BA2F2F">
        <w:rPr>
          <w:rFonts w:ascii="Times New Roman" w:hAnsi="Times New Roman" w:cs="Times New Roman"/>
          <w:b/>
          <w:sz w:val="20"/>
          <w:szCs w:val="20"/>
          <w:lang w:val="uk-UA"/>
        </w:rPr>
        <w:t>етодичні рекомендації</w:t>
      </w:r>
      <w:r w:rsidRPr="00BA2F2F">
        <w:rPr>
          <w:rFonts w:ascii="Times New Roman" w:hAnsi="Times New Roman" w:cs="Times New Roman"/>
          <w:b/>
          <w:sz w:val="20"/>
          <w:szCs w:val="20"/>
          <w:lang w:val="uk-UA"/>
        </w:rPr>
        <w:t>)</w:t>
      </w:r>
    </w:p>
    <w:p w:rsidR="000F6A05" w:rsidRPr="00BA2F2F" w:rsidRDefault="000F6A05" w:rsidP="00BA2F2F">
      <w:pPr>
        <w:spacing w:after="0" w:line="240" w:lineRule="auto"/>
        <w:jc w:val="center"/>
        <w:rPr>
          <w:rFonts w:ascii="Times New Roman" w:hAnsi="Times New Roman" w:cs="Times New Roman"/>
          <w:b/>
          <w:sz w:val="20"/>
          <w:szCs w:val="20"/>
          <w:lang w:val="uk-UA"/>
        </w:rPr>
      </w:pPr>
    </w:p>
    <w:p w:rsidR="000F6A05" w:rsidRPr="00BA2F2F" w:rsidRDefault="000F6A05" w:rsidP="00BA2F2F">
      <w:pPr>
        <w:spacing w:after="0" w:line="240" w:lineRule="auto"/>
        <w:jc w:val="center"/>
        <w:rPr>
          <w:rFonts w:ascii="Times New Roman" w:hAnsi="Times New Roman" w:cs="Times New Roman"/>
          <w:b/>
          <w:sz w:val="20"/>
          <w:szCs w:val="20"/>
          <w:lang w:val="uk-UA"/>
        </w:rPr>
      </w:pPr>
    </w:p>
    <w:p w:rsidR="000F6A05" w:rsidRPr="00BA2F2F" w:rsidRDefault="000F6A05" w:rsidP="00BA2F2F">
      <w:pPr>
        <w:spacing w:after="0" w:line="240" w:lineRule="auto"/>
        <w:jc w:val="center"/>
        <w:rPr>
          <w:rFonts w:ascii="Times New Roman" w:hAnsi="Times New Roman" w:cs="Times New Roman"/>
          <w:b/>
          <w:sz w:val="20"/>
          <w:szCs w:val="20"/>
          <w:lang w:val="uk-UA"/>
        </w:rPr>
      </w:pPr>
      <w:r w:rsidRPr="00BA2F2F">
        <w:rPr>
          <w:rFonts w:ascii="Times New Roman" w:hAnsi="Times New Roman" w:cs="Times New Roman"/>
          <w:b/>
          <w:sz w:val="20"/>
          <w:szCs w:val="20"/>
          <w:lang w:val="uk-UA"/>
        </w:rPr>
        <w:t>(82.16/284.16)</w:t>
      </w:r>
    </w:p>
    <w:p w:rsidR="00124936" w:rsidRPr="00BA2F2F" w:rsidRDefault="00124936" w:rsidP="00BA2F2F">
      <w:pPr>
        <w:spacing w:after="0" w:line="240" w:lineRule="auto"/>
        <w:jc w:val="center"/>
        <w:rPr>
          <w:rFonts w:ascii="Times New Roman" w:hAnsi="Times New Roman" w:cs="Times New Roman"/>
          <w:b/>
          <w:sz w:val="20"/>
          <w:szCs w:val="20"/>
          <w:lang w:val="uk-UA"/>
        </w:rPr>
      </w:pPr>
    </w:p>
    <w:p w:rsidR="00124936" w:rsidRPr="00BA2F2F" w:rsidRDefault="00124936" w:rsidP="00BA2F2F">
      <w:pPr>
        <w:spacing w:after="0" w:line="240" w:lineRule="auto"/>
        <w:jc w:val="center"/>
        <w:rPr>
          <w:rFonts w:ascii="Times New Roman" w:hAnsi="Times New Roman" w:cs="Times New Roman"/>
          <w:b/>
          <w:sz w:val="20"/>
          <w:szCs w:val="20"/>
          <w:lang w:val="uk-UA"/>
        </w:rPr>
      </w:pPr>
    </w:p>
    <w:p w:rsidR="00124936" w:rsidRPr="00BA2F2F" w:rsidRDefault="00124936" w:rsidP="00BA2F2F">
      <w:pPr>
        <w:spacing w:after="0" w:line="240" w:lineRule="auto"/>
        <w:jc w:val="center"/>
        <w:rPr>
          <w:rFonts w:ascii="Times New Roman" w:hAnsi="Times New Roman" w:cs="Times New Roman"/>
          <w:b/>
          <w:sz w:val="20"/>
          <w:szCs w:val="20"/>
          <w:lang w:val="uk-UA"/>
        </w:rPr>
      </w:pPr>
    </w:p>
    <w:p w:rsidR="00124936" w:rsidRPr="00BA2F2F" w:rsidRDefault="00124936" w:rsidP="00BA2F2F">
      <w:pPr>
        <w:spacing w:after="0" w:line="240" w:lineRule="auto"/>
        <w:jc w:val="center"/>
        <w:rPr>
          <w:rFonts w:ascii="Times New Roman" w:hAnsi="Times New Roman" w:cs="Times New Roman"/>
          <w:b/>
          <w:sz w:val="20"/>
          <w:szCs w:val="20"/>
          <w:lang w:val="uk-UA"/>
        </w:rPr>
      </w:pPr>
    </w:p>
    <w:p w:rsidR="00124936" w:rsidRPr="00BA2F2F" w:rsidRDefault="00124936" w:rsidP="00BA2F2F">
      <w:pPr>
        <w:spacing w:after="0" w:line="240" w:lineRule="auto"/>
        <w:jc w:val="center"/>
        <w:rPr>
          <w:rFonts w:ascii="Times New Roman" w:hAnsi="Times New Roman" w:cs="Times New Roman"/>
          <w:b/>
          <w:sz w:val="20"/>
          <w:szCs w:val="20"/>
          <w:lang w:val="uk-UA"/>
        </w:rPr>
      </w:pPr>
    </w:p>
    <w:p w:rsidR="00124936" w:rsidRPr="00BA2F2F" w:rsidRDefault="00124936" w:rsidP="00BA2F2F">
      <w:pPr>
        <w:spacing w:after="0" w:line="240" w:lineRule="auto"/>
        <w:jc w:val="center"/>
        <w:rPr>
          <w:rFonts w:ascii="Times New Roman" w:hAnsi="Times New Roman" w:cs="Times New Roman"/>
          <w:b/>
          <w:sz w:val="20"/>
          <w:szCs w:val="20"/>
          <w:lang w:val="uk-UA"/>
        </w:rPr>
      </w:pPr>
    </w:p>
    <w:p w:rsidR="00124936" w:rsidRPr="00BA2F2F" w:rsidRDefault="00124936" w:rsidP="00BA2F2F">
      <w:pPr>
        <w:spacing w:after="0" w:line="240" w:lineRule="auto"/>
        <w:jc w:val="center"/>
        <w:rPr>
          <w:rFonts w:ascii="Times New Roman" w:hAnsi="Times New Roman" w:cs="Times New Roman"/>
          <w:b/>
          <w:sz w:val="20"/>
          <w:szCs w:val="20"/>
          <w:lang w:val="uk-UA"/>
        </w:rPr>
      </w:pPr>
    </w:p>
    <w:p w:rsidR="009038D4" w:rsidRPr="00BA2F2F" w:rsidRDefault="00BA2F2F" w:rsidP="00BA2F2F">
      <w:pPr>
        <w:spacing w:after="0" w:line="240" w:lineRule="auto"/>
        <w:jc w:val="center"/>
        <w:rPr>
          <w:rFonts w:ascii="Times New Roman" w:hAnsi="Times New Roman" w:cs="Times New Roman"/>
          <w:sz w:val="20"/>
          <w:szCs w:val="20"/>
          <w:lang w:val="uk-UA"/>
        </w:rPr>
      </w:pPr>
      <w:r w:rsidRPr="00BA2F2F">
        <w:rPr>
          <w:rFonts w:ascii="Times New Roman" w:hAnsi="Times New Roman" w:cs="Times New Roman"/>
          <w:sz w:val="20"/>
          <w:szCs w:val="20"/>
          <w:lang w:val="uk-UA"/>
        </w:rPr>
        <w:t>Київ</w:t>
      </w:r>
      <w:r w:rsidR="009038D4"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 - </w:t>
      </w:r>
      <w:r w:rsidR="00124936" w:rsidRPr="00BA2F2F">
        <w:rPr>
          <w:rFonts w:ascii="Times New Roman" w:hAnsi="Times New Roman" w:cs="Times New Roman"/>
          <w:sz w:val="20"/>
          <w:szCs w:val="20"/>
          <w:lang w:val="uk-UA"/>
        </w:rPr>
        <w:t>2016</w:t>
      </w:r>
      <w:r w:rsidR="009038D4" w:rsidRPr="00BA2F2F">
        <w:rPr>
          <w:rFonts w:ascii="Times New Roman" w:hAnsi="Times New Roman" w:cs="Times New Roman"/>
          <w:sz w:val="20"/>
          <w:szCs w:val="20"/>
          <w:lang w:val="uk-UA"/>
        </w:rPr>
        <w:br w:type="page"/>
      </w:r>
    </w:p>
    <w:p w:rsidR="00124936" w:rsidRPr="00BA2F2F" w:rsidRDefault="00124936" w:rsidP="00BA2F2F">
      <w:pPr>
        <w:spacing w:after="0" w:line="240" w:lineRule="auto"/>
        <w:jc w:val="center"/>
        <w:rPr>
          <w:rFonts w:ascii="Times New Roman" w:hAnsi="Times New Roman" w:cs="Times New Roman"/>
          <w:sz w:val="20"/>
          <w:szCs w:val="20"/>
          <w:lang w:val="uk-UA"/>
        </w:rPr>
      </w:pPr>
    </w:p>
    <w:p w:rsidR="00DA6EE1" w:rsidRPr="00BA2F2F" w:rsidRDefault="00124936" w:rsidP="00BA2F2F">
      <w:pPr>
        <w:spacing w:after="0" w:line="240" w:lineRule="auto"/>
        <w:jc w:val="both"/>
        <w:rPr>
          <w:rFonts w:ascii="Times New Roman" w:hAnsi="Times New Roman" w:cs="Times New Roman"/>
          <w:b/>
          <w:sz w:val="20"/>
          <w:szCs w:val="20"/>
          <w:lang w:val="uk-UA"/>
        </w:rPr>
      </w:pPr>
      <w:r w:rsidRPr="00BA2F2F">
        <w:rPr>
          <w:rFonts w:ascii="Times New Roman" w:hAnsi="Times New Roman" w:cs="Times New Roman"/>
          <w:b/>
          <w:sz w:val="20"/>
          <w:szCs w:val="20"/>
          <w:lang w:val="uk-UA"/>
        </w:rPr>
        <w:t>Установа</w:t>
      </w:r>
      <w:r w:rsidR="001E31B7" w:rsidRPr="00BA2F2F">
        <w:rPr>
          <w:rFonts w:ascii="Times New Roman" w:hAnsi="Times New Roman" w:cs="Times New Roman"/>
          <w:b/>
          <w:sz w:val="20"/>
          <w:szCs w:val="20"/>
          <w:lang w:val="uk-UA"/>
        </w:rPr>
        <w:t xml:space="preserve"> </w:t>
      </w:r>
      <w:r w:rsidR="000F7DD9" w:rsidRPr="00BA2F2F">
        <w:rPr>
          <w:rFonts w:ascii="Times New Roman" w:hAnsi="Times New Roman" w:cs="Times New Roman"/>
          <w:b/>
          <w:sz w:val="20"/>
          <w:szCs w:val="20"/>
          <w:lang w:val="uk-UA"/>
        </w:rPr>
        <w:t>розробник</w:t>
      </w:r>
      <w:r w:rsidRPr="00BA2F2F">
        <w:rPr>
          <w:rFonts w:ascii="Times New Roman" w:hAnsi="Times New Roman" w:cs="Times New Roman"/>
          <w:b/>
          <w:sz w:val="20"/>
          <w:szCs w:val="20"/>
          <w:lang w:val="uk-UA"/>
        </w:rPr>
        <w:t>:</w:t>
      </w:r>
    </w:p>
    <w:p w:rsidR="00124936" w:rsidRPr="00BA2F2F" w:rsidRDefault="00124936" w:rsidP="00A547A2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BA2F2F">
        <w:rPr>
          <w:rFonts w:ascii="Times New Roman" w:hAnsi="Times New Roman" w:cs="Times New Roman"/>
          <w:sz w:val="20"/>
          <w:szCs w:val="20"/>
          <w:lang w:val="uk-UA"/>
        </w:rPr>
        <w:t>Харківський національний медичний університет МОЗ України</w:t>
      </w:r>
    </w:p>
    <w:p w:rsidR="00124936" w:rsidRPr="00BA2F2F" w:rsidRDefault="00124936" w:rsidP="00BA2F2F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val="uk-UA"/>
        </w:rPr>
      </w:pPr>
    </w:p>
    <w:p w:rsidR="00124936" w:rsidRPr="00BA2F2F" w:rsidRDefault="00124936" w:rsidP="00BA2F2F">
      <w:pPr>
        <w:spacing w:after="0" w:line="240" w:lineRule="auto"/>
        <w:jc w:val="both"/>
        <w:rPr>
          <w:rFonts w:ascii="Times New Roman" w:hAnsi="Times New Roman" w:cs="Times New Roman"/>
          <w:b/>
          <w:sz w:val="20"/>
          <w:szCs w:val="20"/>
          <w:lang w:val="uk-UA"/>
        </w:rPr>
      </w:pPr>
      <w:r w:rsidRPr="00BA2F2F">
        <w:rPr>
          <w:rFonts w:ascii="Times New Roman" w:hAnsi="Times New Roman" w:cs="Times New Roman"/>
          <w:b/>
          <w:sz w:val="20"/>
          <w:szCs w:val="20"/>
          <w:lang w:val="uk-UA"/>
        </w:rPr>
        <w:t>Укладачі:</w:t>
      </w:r>
    </w:p>
    <w:p w:rsidR="001E31B7" w:rsidRPr="00BA2F2F" w:rsidRDefault="001E31B7" w:rsidP="00BA2F2F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val="uk-UA"/>
        </w:rPr>
        <w:sectPr w:rsidR="001E31B7" w:rsidRPr="00BA2F2F" w:rsidSect="00B45F07">
          <w:type w:val="continuous"/>
          <w:pgSz w:w="8391" w:h="11907" w:code="11"/>
          <w:pgMar w:top="1134" w:right="851" w:bottom="1134" w:left="1134" w:header="709" w:footer="709" w:gutter="0"/>
          <w:cols w:space="708"/>
          <w:titlePg/>
          <w:docGrid w:linePitch="360"/>
        </w:sectPr>
      </w:pPr>
    </w:p>
    <w:p w:rsidR="00124936" w:rsidRPr="00BA2F2F" w:rsidRDefault="00124936" w:rsidP="00A547A2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proofErr w:type="spellStart"/>
      <w:r w:rsidRPr="00BA2F2F">
        <w:rPr>
          <w:rFonts w:ascii="Times New Roman" w:hAnsi="Times New Roman" w:cs="Times New Roman"/>
          <w:sz w:val="20"/>
          <w:szCs w:val="20"/>
          <w:lang w:val="uk-UA"/>
        </w:rPr>
        <w:lastRenderedPageBreak/>
        <w:t>д.мед.н</w:t>
      </w:r>
      <w:proofErr w:type="spellEnd"/>
      <w:r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., проф. </w:t>
      </w:r>
      <w:proofErr w:type="spellStart"/>
      <w:r w:rsidRPr="00BA2F2F">
        <w:rPr>
          <w:rFonts w:ascii="Times New Roman" w:hAnsi="Times New Roman" w:cs="Times New Roman"/>
          <w:sz w:val="20"/>
          <w:szCs w:val="20"/>
          <w:lang w:val="uk-UA"/>
        </w:rPr>
        <w:t>Біловол</w:t>
      </w:r>
      <w:proofErr w:type="spellEnd"/>
      <w:r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A547A2">
        <w:rPr>
          <w:rFonts w:ascii="Times New Roman" w:hAnsi="Times New Roman" w:cs="Times New Roman"/>
          <w:sz w:val="20"/>
          <w:szCs w:val="20"/>
          <w:lang w:val="uk-UA"/>
        </w:rPr>
        <w:t>А</w:t>
      </w:r>
      <w:r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.М. </w:t>
      </w:r>
    </w:p>
    <w:p w:rsidR="00124936" w:rsidRPr="00BA2F2F" w:rsidRDefault="00124936" w:rsidP="00A547A2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proofErr w:type="spellStart"/>
      <w:r w:rsidRPr="00BA2F2F">
        <w:rPr>
          <w:rFonts w:ascii="Times New Roman" w:hAnsi="Times New Roman" w:cs="Times New Roman"/>
          <w:sz w:val="20"/>
          <w:szCs w:val="20"/>
          <w:lang w:val="uk-UA"/>
        </w:rPr>
        <w:t>к.мед.н</w:t>
      </w:r>
      <w:proofErr w:type="spellEnd"/>
      <w:r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., доц. Ткаченко С.Г. </w:t>
      </w:r>
    </w:p>
    <w:p w:rsidR="00124936" w:rsidRPr="00BA2F2F" w:rsidRDefault="00124936" w:rsidP="00A547A2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ас. Берегова А.А. </w:t>
      </w:r>
    </w:p>
    <w:p w:rsidR="001E31B7" w:rsidRPr="00BA2F2F" w:rsidRDefault="001E31B7" w:rsidP="00A547A2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ас. </w:t>
      </w:r>
      <w:proofErr w:type="spellStart"/>
      <w:r w:rsidRPr="00BA2F2F">
        <w:rPr>
          <w:rFonts w:ascii="Times New Roman" w:hAnsi="Times New Roman" w:cs="Times New Roman"/>
          <w:sz w:val="20"/>
          <w:szCs w:val="20"/>
          <w:lang w:val="uk-UA"/>
        </w:rPr>
        <w:t>Колганова</w:t>
      </w:r>
      <w:proofErr w:type="spellEnd"/>
      <w:r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 Н.Л.  </w:t>
      </w:r>
      <w:r w:rsidR="00A547A2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</w:p>
    <w:p w:rsidR="001E31B7" w:rsidRPr="00BA2F2F" w:rsidRDefault="001E31B7" w:rsidP="00A547A2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ас. Ніколаєва В.Б. </w:t>
      </w:r>
    </w:p>
    <w:p w:rsidR="001E31B7" w:rsidRPr="00BA2F2F" w:rsidRDefault="001E31B7" w:rsidP="00A547A2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ас. </w:t>
      </w:r>
      <w:proofErr w:type="spellStart"/>
      <w:r w:rsidRPr="00BA2F2F">
        <w:rPr>
          <w:rFonts w:ascii="Times New Roman" w:hAnsi="Times New Roman" w:cs="Times New Roman"/>
          <w:sz w:val="20"/>
          <w:szCs w:val="20"/>
          <w:lang w:val="uk-UA"/>
        </w:rPr>
        <w:t>Татузян</w:t>
      </w:r>
      <w:proofErr w:type="spellEnd"/>
      <w:r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 Є.Г. </w:t>
      </w:r>
    </w:p>
    <w:p w:rsidR="001E31B7" w:rsidRPr="00BA2F2F" w:rsidRDefault="001E31B7" w:rsidP="00A547A2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лікар </w:t>
      </w:r>
      <w:proofErr w:type="spellStart"/>
      <w:r w:rsidRPr="00BA2F2F">
        <w:rPr>
          <w:rFonts w:ascii="Times New Roman" w:hAnsi="Times New Roman" w:cs="Times New Roman"/>
          <w:sz w:val="20"/>
          <w:szCs w:val="20"/>
          <w:lang w:val="uk-UA"/>
        </w:rPr>
        <w:t>Лукʼянов</w:t>
      </w:r>
      <w:proofErr w:type="spellEnd"/>
      <w:r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 І.</w:t>
      </w:r>
      <w:r w:rsidR="00BF7923" w:rsidRPr="00BA2F2F">
        <w:rPr>
          <w:rFonts w:ascii="Times New Roman" w:hAnsi="Times New Roman" w:cs="Times New Roman"/>
          <w:sz w:val="20"/>
          <w:szCs w:val="20"/>
          <w:lang w:val="en-US"/>
        </w:rPr>
        <w:t>E</w:t>
      </w:r>
      <w:r w:rsidRPr="00BA2F2F">
        <w:rPr>
          <w:rFonts w:ascii="Times New Roman" w:hAnsi="Times New Roman" w:cs="Times New Roman"/>
          <w:sz w:val="20"/>
          <w:szCs w:val="20"/>
          <w:lang w:val="uk-UA"/>
        </w:rPr>
        <w:t>.</w:t>
      </w:r>
    </w:p>
    <w:p w:rsidR="001E31B7" w:rsidRPr="00BA2F2F" w:rsidRDefault="001E31B7" w:rsidP="00574AC1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  </w:t>
      </w:r>
    </w:p>
    <w:p w:rsidR="001E31B7" w:rsidRPr="00BA2F2F" w:rsidRDefault="00A547A2" w:rsidP="00A547A2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>
        <w:rPr>
          <w:rFonts w:ascii="Times New Roman" w:hAnsi="Times New Roman" w:cs="Times New Roman"/>
          <w:sz w:val="20"/>
          <w:szCs w:val="20"/>
          <w:lang w:val="uk-UA"/>
        </w:rPr>
        <w:lastRenderedPageBreak/>
        <w:t xml:space="preserve">             </w:t>
      </w:r>
      <w:r w:rsidR="001E31B7"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(057) 70-63-199 </w:t>
      </w:r>
    </w:p>
    <w:p w:rsidR="001E31B7" w:rsidRPr="00BA2F2F" w:rsidRDefault="00A547A2" w:rsidP="00A547A2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>
        <w:rPr>
          <w:rFonts w:ascii="Times New Roman" w:hAnsi="Times New Roman" w:cs="Times New Roman"/>
          <w:sz w:val="20"/>
          <w:szCs w:val="20"/>
          <w:lang w:val="uk-UA"/>
        </w:rPr>
        <w:t xml:space="preserve">             </w:t>
      </w:r>
      <w:r w:rsidR="001E31B7" w:rsidRPr="00BA2F2F">
        <w:rPr>
          <w:rFonts w:ascii="Times New Roman" w:hAnsi="Times New Roman" w:cs="Times New Roman"/>
          <w:sz w:val="20"/>
          <w:szCs w:val="20"/>
          <w:lang w:val="uk-UA"/>
        </w:rPr>
        <w:t>(057) 70-63-013</w:t>
      </w:r>
    </w:p>
    <w:p w:rsidR="001E31B7" w:rsidRPr="00BA2F2F" w:rsidRDefault="00A547A2" w:rsidP="00A547A2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>
        <w:rPr>
          <w:rFonts w:ascii="Times New Roman" w:hAnsi="Times New Roman" w:cs="Times New Roman"/>
          <w:sz w:val="20"/>
          <w:szCs w:val="20"/>
          <w:lang w:val="uk-UA"/>
        </w:rPr>
        <w:t xml:space="preserve">             </w:t>
      </w:r>
      <w:r w:rsidR="001E31B7" w:rsidRPr="00BA2F2F">
        <w:rPr>
          <w:rFonts w:ascii="Times New Roman" w:hAnsi="Times New Roman" w:cs="Times New Roman"/>
          <w:sz w:val="20"/>
          <w:szCs w:val="20"/>
          <w:lang w:val="uk-UA"/>
        </w:rPr>
        <w:t>(057) 70-63-013</w:t>
      </w:r>
    </w:p>
    <w:p w:rsidR="00124936" w:rsidRPr="00BA2F2F" w:rsidRDefault="00A547A2" w:rsidP="00A547A2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>
        <w:rPr>
          <w:rFonts w:ascii="Times New Roman" w:hAnsi="Times New Roman" w:cs="Times New Roman"/>
          <w:sz w:val="20"/>
          <w:szCs w:val="20"/>
          <w:lang w:val="uk-UA"/>
        </w:rPr>
        <w:t xml:space="preserve">             </w:t>
      </w:r>
      <w:r w:rsidR="00124936" w:rsidRPr="00BA2F2F">
        <w:rPr>
          <w:rFonts w:ascii="Times New Roman" w:hAnsi="Times New Roman" w:cs="Times New Roman"/>
          <w:sz w:val="20"/>
          <w:szCs w:val="20"/>
          <w:lang w:val="uk-UA"/>
        </w:rPr>
        <w:t>(057) 70-63-013</w:t>
      </w:r>
    </w:p>
    <w:p w:rsidR="00124936" w:rsidRPr="00BA2F2F" w:rsidRDefault="00A547A2" w:rsidP="00A547A2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>
        <w:rPr>
          <w:rFonts w:ascii="Times New Roman" w:hAnsi="Times New Roman" w:cs="Times New Roman"/>
          <w:sz w:val="20"/>
          <w:szCs w:val="20"/>
          <w:lang w:val="uk-UA"/>
        </w:rPr>
        <w:t xml:space="preserve">             </w:t>
      </w:r>
      <w:r w:rsidR="00124936" w:rsidRPr="00BA2F2F">
        <w:rPr>
          <w:rFonts w:ascii="Times New Roman" w:hAnsi="Times New Roman" w:cs="Times New Roman"/>
          <w:sz w:val="20"/>
          <w:szCs w:val="20"/>
          <w:lang w:val="uk-UA"/>
        </w:rPr>
        <w:t>(057) 70-63-013</w:t>
      </w:r>
    </w:p>
    <w:p w:rsidR="00124936" w:rsidRPr="00BA2F2F" w:rsidRDefault="00A547A2" w:rsidP="00A547A2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>
        <w:rPr>
          <w:rFonts w:ascii="Times New Roman" w:hAnsi="Times New Roman" w:cs="Times New Roman"/>
          <w:sz w:val="20"/>
          <w:szCs w:val="20"/>
          <w:lang w:val="uk-UA"/>
        </w:rPr>
        <w:t xml:space="preserve">             </w:t>
      </w:r>
      <w:r w:rsidR="00124936" w:rsidRPr="00BA2F2F">
        <w:rPr>
          <w:rFonts w:ascii="Times New Roman" w:hAnsi="Times New Roman" w:cs="Times New Roman"/>
          <w:sz w:val="20"/>
          <w:szCs w:val="20"/>
          <w:lang w:val="uk-UA"/>
        </w:rPr>
        <w:t>(057) 70-63-013</w:t>
      </w:r>
    </w:p>
    <w:p w:rsidR="00124936" w:rsidRPr="00BA2F2F" w:rsidRDefault="00A547A2" w:rsidP="00A547A2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>
        <w:rPr>
          <w:rFonts w:ascii="Times New Roman" w:hAnsi="Times New Roman" w:cs="Times New Roman"/>
          <w:sz w:val="20"/>
          <w:szCs w:val="20"/>
          <w:lang w:val="uk-UA"/>
        </w:rPr>
        <w:t xml:space="preserve">             </w:t>
      </w:r>
      <w:r w:rsidR="00E53C70" w:rsidRPr="00BA2F2F">
        <w:rPr>
          <w:rFonts w:ascii="Times New Roman" w:hAnsi="Times New Roman" w:cs="Times New Roman"/>
          <w:sz w:val="20"/>
          <w:szCs w:val="20"/>
          <w:lang w:val="uk-UA"/>
        </w:rPr>
        <w:t>(057) 72-51-054</w:t>
      </w:r>
    </w:p>
    <w:p w:rsidR="001E31B7" w:rsidRPr="00BA2F2F" w:rsidRDefault="001E31B7" w:rsidP="00574AC1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  <w:sectPr w:rsidR="001E31B7" w:rsidRPr="00BA2F2F" w:rsidSect="00A547A2">
          <w:type w:val="continuous"/>
          <w:pgSz w:w="8391" w:h="11907" w:code="11"/>
          <w:pgMar w:top="1134" w:right="851" w:bottom="1134" w:left="1134" w:header="709" w:footer="709" w:gutter="0"/>
          <w:cols w:num="2" w:space="170"/>
          <w:titlePg/>
          <w:docGrid w:linePitch="360"/>
        </w:sectPr>
      </w:pPr>
    </w:p>
    <w:p w:rsidR="001E31B7" w:rsidRPr="00BA2F2F" w:rsidRDefault="001E31B7" w:rsidP="00574AC1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</w:p>
    <w:p w:rsidR="001E31B7" w:rsidRPr="00BA2F2F" w:rsidRDefault="001E31B7" w:rsidP="00BA2F2F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val="uk-UA"/>
        </w:rPr>
      </w:pPr>
    </w:p>
    <w:p w:rsidR="004C674F" w:rsidRPr="00BA2F2F" w:rsidRDefault="004C674F" w:rsidP="00BA2F2F">
      <w:pPr>
        <w:spacing w:after="0" w:line="240" w:lineRule="auto"/>
        <w:jc w:val="both"/>
        <w:rPr>
          <w:rFonts w:ascii="Times New Roman" w:hAnsi="Times New Roman" w:cs="Times New Roman"/>
          <w:b/>
          <w:sz w:val="20"/>
          <w:szCs w:val="20"/>
          <w:lang w:val="uk-UA"/>
        </w:rPr>
      </w:pPr>
      <w:r w:rsidRPr="00BA2F2F">
        <w:rPr>
          <w:rFonts w:ascii="Times New Roman" w:hAnsi="Times New Roman" w:cs="Times New Roman"/>
          <w:b/>
          <w:sz w:val="20"/>
          <w:szCs w:val="20"/>
          <w:lang w:val="uk-UA"/>
        </w:rPr>
        <w:t>Рецензент:</w:t>
      </w:r>
    </w:p>
    <w:p w:rsidR="00A547A2" w:rsidRDefault="00C560AB" w:rsidP="00A547A2">
      <w:pPr>
        <w:spacing w:after="0" w:line="240" w:lineRule="auto"/>
        <w:ind w:firstLine="567"/>
        <w:jc w:val="both"/>
        <w:rPr>
          <w:rFonts w:ascii="Times New Roman" w:hAnsi="Times New Roman" w:cs="Times New Roman"/>
          <w:b/>
          <w:sz w:val="20"/>
          <w:szCs w:val="20"/>
          <w:lang w:val="uk-UA"/>
        </w:rPr>
      </w:pPr>
      <w:r w:rsidRPr="00BA2F2F">
        <w:rPr>
          <w:rFonts w:ascii="Times New Roman" w:hAnsi="Times New Roman" w:cs="Times New Roman"/>
          <w:b/>
          <w:sz w:val="20"/>
          <w:szCs w:val="20"/>
          <w:lang w:val="uk-UA"/>
        </w:rPr>
        <w:t>Головний позаштатний спеціаліст зі спеціальності</w:t>
      </w:r>
    </w:p>
    <w:p w:rsidR="00A547A2" w:rsidRDefault="00C560AB" w:rsidP="00A547A2">
      <w:pPr>
        <w:spacing w:after="0" w:line="240" w:lineRule="auto"/>
        <w:ind w:firstLine="567"/>
        <w:jc w:val="both"/>
        <w:rPr>
          <w:rFonts w:ascii="Times New Roman" w:hAnsi="Times New Roman" w:cs="Times New Roman"/>
          <w:b/>
          <w:sz w:val="20"/>
          <w:szCs w:val="20"/>
          <w:lang w:val="uk-UA"/>
        </w:rPr>
      </w:pPr>
      <w:r w:rsidRPr="00BA2F2F">
        <w:rPr>
          <w:rFonts w:ascii="Times New Roman" w:hAnsi="Times New Roman" w:cs="Times New Roman"/>
          <w:b/>
          <w:sz w:val="20"/>
          <w:szCs w:val="20"/>
          <w:lang w:val="uk-UA"/>
        </w:rPr>
        <w:t>«</w:t>
      </w:r>
      <w:proofErr w:type="spellStart"/>
      <w:r w:rsidRPr="00BA2F2F">
        <w:rPr>
          <w:rFonts w:ascii="Times New Roman" w:hAnsi="Times New Roman" w:cs="Times New Roman"/>
          <w:b/>
          <w:sz w:val="20"/>
          <w:szCs w:val="20"/>
          <w:lang w:val="uk-UA"/>
        </w:rPr>
        <w:t>Дерматовенерологія</w:t>
      </w:r>
      <w:proofErr w:type="spellEnd"/>
      <w:r w:rsidRPr="00BA2F2F">
        <w:rPr>
          <w:rFonts w:ascii="Times New Roman" w:hAnsi="Times New Roman" w:cs="Times New Roman"/>
          <w:b/>
          <w:sz w:val="20"/>
          <w:szCs w:val="20"/>
          <w:lang w:val="uk-UA"/>
        </w:rPr>
        <w:t xml:space="preserve">» МОЗ України, </w:t>
      </w:r>
      <w:proofErr w:type="spellStart"/>
      <w:r w:rsidRPr="00BA2F2F">
        <w:rPr>
          <w:rFonts w:ascii="Times New Roman" w:hAnsi="Times New Roman" w:cs="Times New Roman"/>
          <w:b/>
          <w:sz w:val="20"/>
          <w:szCs w:val="20"/>
          <w:lang w:val="uk-UA"/>
        </w:rPr>
        <w:t>д.мед.н</w:t>
      </w:r>
      <w:proofErr w:type="spellEnd"/>
      <w:r w:rsidRPr="00BA2F2F">
        <w:rPr>
          <w:rFonts w:ascii="Times New Roman" w:hAnsi="Times New Roman" w:cs="Times New Roman"/>
          <w:b/>
          <w:sz w:val="20"/>
          <w:szCs w:val="20"/>
          <w:lang w:val="uk-UA"/>
        </w:rPr>
        <w:t>., професор</w:t>
      </w:r>
      <w:r w:rsidR="00A547A2">
        <w:rPr>
          <w:rFonts w:ascii="Times New Roman" w:hAnsi="Times New Roman" w:cs="Times New Roman"/>
          <w:b/>
          <w:sz w:val="20"/>
          <w:szCs w:val="20"/>
          <w:lang w:val="uk-UA"/>
        </w:rPr>
        <w:t xml:space="preserve"> </w:t>
      </w:r>
    </w:p>
    <w:p w:rsidR="00C560AB" w:rsidRPr="00BA2F2F" w:rsidRDefault="00C560AB" w:rsidP="00A547A2">
      <w:pPr>
        <w:spacing w:after="0" w:line="240" w:lineRule="auto"/>
        <w:ind w:firstLine="567"/>
        <w:jc w:val="both"/>
        <w:rPr>
          <w:rFonts w:ascii="Times New Roman" w:hAnsi="Times New Roman" w:cs="Times New Roman"/>
          <w:b/>
          <w:sz w:val="20"/>
          <w:szCs w:val="20"/>
          <w:lang w:val="uk-UA"/>
        </w:rPr>
      </w:pPr>
      <w:r w:rsidRPr="00BA2F2F">
        <w:rPr>
          <w:rFonts w:ascii="Times New Roman" w:hAnsi="Times New Roman" w:cs="Times New Roman"/>
          <w:b/>
          <w:sz w:val="20"/>
          <w:szCs w:val="20"/>
          <w:lang w:val="uk-UA"/>
        </w:rPr>
        <w:t>Степаненко В.І.</w:t>
      </w:r>
    </w:p>
    <w:p w:rsidR="004C674F" w:rsidRPr="00BA2F2F" w:rsidRDefault="004C674F" w:rsidP="00574AC1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</w:p>
    <w:p w:rsidR="00CD58D6" w:rsidRPr="00BA2F2F" w:rsidRDefault="00CD58D6" w:rsidP="00BA2F2F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val="uk-UA"/>
        </w:rPr>
      </w:pPr>
    </w:p>
    <w:p w:rsidR="004C674F" w:rsidRPr="00BA2F2F" w:rsidRDefault="004C674F" w:rsidP="00BA2F2F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val="uk-UA"/>
        </w:rPr>
      </w:pPr>
    </w:p>
    <w:p w:rsidR="00984A64" w:rsidRPr="00BA2F2F" w:rsidRDefault="00984A64" w:rsidP="00BA2F2F">
      <w:pPr>
        <w:spacing w:after="0" w:line="240" w:lineRule="auto"/>
        <w:rPr>
          <w:rFonts w:ascii="Times New Roman" w:hAnsi="Times New Roman" w:cs="Times New Roman"/>
          <w:sz w:val="20"/>
          <w:szCs w:val="20"/>
          <w:lang w:val="uk-UA"/>
        </w:rPr>
      </w:pPr>
      <w:r w:rsidRPr="00BA2F2F">
        <w:rPr>
          <w:rFonts w:ascii="Times New Roman" w:hAnsi="Times New Roman" w:cs="Times New Roman"/>
          <w:sz w:val="20"/>
          <w:szCs w:val="20"/>
          <w:lang w:val="uk-UA"/>
        </w:rPr>
        <w:br w:type="page"/>
      </w:r>
    </w:p>
    <w:p w:rsidR="00ED4CE1" w:rsidRPr="00132039" w:rsidRDefault="00ED4CE1" w:rsidP="00BA2F2F">
      <w:pPr>
        <w:spacing w:after="0" w:line="240" w:lineRule="auto"/>
        <w:jc w:val="center"/>
        <w:rPr>
          <w:rFonts w:ascii="Arial" w:hAnsi="Arial" w:cs="Arial"/>
          <w:b/>
          <w:sz w:val="20"/>
          <w:szCs w:val="20"/>
          <w:lang w:val="uk-UA"/>
        </w:rPr>
      </w:pPr>
      <w:r w:rsidRPr="00132039">
        <w:rPr>
          <w:rFonts w:ascii="Arial" w:hAnsi="Arial" w:cs="Arial"/>
          <w:b/>
          <w:sz w:val="20"/>
          <w:szCs w:val="20"/>
          <w:lang w:val="uk-UA"/>
        </w:rPr>
        <w:lastRenderedPageBreak/>
        <w:t>ЗМІСТ</w:t>
      </w:r>
    </w:p>
    <w:p w:rsidR="00D819BF" w:rsidRPr="00BA2F2F" w:rsidRDefault="00D819BF" w:rsidP="00BA2F2F">
      <w:pPr>
        <w:spacing w:after="0" w:line="240" w:lineRule="auto"/>
        <w:jc w:val="center"/>
        <w:rPr>
          <w:rFonts w:ascii="Times New Roman" w:hAnsi="Times New Roman" w:cs="Times New Roman"/>
          <w:b/>
          <w:sz w:val="20"/>
          <w:szCs w:val="20"/>
          <w:lang w:val="uk-UA"/>
        </w:rPr>
      </w:pPr>
    </w:p>
    <w:p w:rsidR="00DC75A6" w:rsidRPr="00BA2F2F" w:rsidRDefault="00B45F07" w:rsidP="009525CF">
      <w:pPr>
        <w:spacing w:after="0" w:line="360" w:lineRule="auto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BA2F2F">
        <w:rPr>
          <w:rFonts w:ascii="Times New Roman" w:hAnsi="Times New Roman" w:cs="Times New Roman"/>
          <w:sz w:val="20"/>
          <w:szCs w:val="20"/>
          <w:lang w:val="uk-UA"/>
        </w:rPr>
        <w:t>Перелік умовних скорочень</w:t>
      </w:r>
      <w:r>
        <w:rPr>
          <w:rFonts w:ascii="Times New Roman" w:hAnsi="Times New Roman" w:cs="Times New Roman"/>
          <w:sz w:val="20"/>
          <w:szCs w:val="20"/>
          <w:lang w:val="uk-UA"/>
        </w:rPr>
        <w:t>………………………………………………..</w:t>
      </w:r>
      <w:r w:rsidRPr="00BA2F2F">
        <w:rPr>
          <w:rFonts w:ascii="Times New Roman" w:hAnsi="Times New Roman" w:cs="Times New Roman"/>
          <w:sz w:val="20"/>
          <w:szCs w:val="20"/>
          <w:lang w:val="uk-UA"/>
        </w:rPr>
        <w:t>4</w:t>
      </w:r>
    </w:p>
    <w:p w:rsidR="00DC75A6" w:rsidRPr="00BA2F2F" w:rsidRDefault="00B45F07" w:rsidP="009525CF">
      <w:pPr>
        <w:spacing w:after="0" w:line="360" w:lineRule="auto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BA2F2F">
        <w:rPr>
          <w:rFonts w:ascii="Times New Roman" w:hAnsi="Times New Roman" w:cs="Times New Roman"/>
          <w:sz w:val="20"/>
          <w:szCs w:val="20"/>
          <w:lang w:val="uk-UA"/>
        </w:rPr>
        <w:t>Вст</w:t>
      </w:r>
      <w:r>
        <w:rPr>
          <w:rFonts w:ascii="Times New Roman" w:hAnsi="Times New Roman" w:cs="Times New Roman"/>
          <w:sz w:val="20"/>
          <w:szCs w:val="20"/>
          <w:lang w:val="uk-UA"/>
        </w:rPr>
        <w:t>уп…………………………………………………………………………</w:t>
      </w:r>
      <w:r w:rsidRPr="00BA2F2F">
        <w:rPr>
          <w:rFonts w:ascii="Times New Roman" w:hAnsi="Times New Roman" w:cs="Times New Roman"/>
          <w:sz w:val="20"/>
          <w:szCs w:val="20"/>
          <w:lang w:val="uk-UA"/>
        </w:rPr>
        <w:t>5</w:t>
      </w:r>
    </w:p>
    <w:p w:rsidR="00676971" w:rsidRPr="00BA2F2F" w:rsidRDefault="00B45F07" w:rsidP="009525CF">
      <w:pPr>
        <w:pStyle w:val="a7"/>
        <w:spacing w:after="0" w:line="360" w:lineRule="auto"/>
        <w:ind w:left="0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Логіка та обґрунтування комплексної терапії </w:t>
      </w:r>
      <w:proofErr w:type="spellStart"/>
      <w:r w:rsidRPr="00BA2F2F">
        <w:rPr>
          <w:rFonts w:ascii="Times New Roman" w:hAnsi="Times New Roman" w:cs="Times New Roman"/>
          <w:sz w:val="20"/>
          <w:szCs w:val="20"/>
          <w:lang w:val="uk-UA"/>
        </w:rPr>
        <w:t>урогенітальних</w:t>
      </w:r>
      <w:proofErr w:type="spellEnd"/>
      <w:r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 мікст-інфекцій (</w:t>
      </w:r>
      <w:proofErr w:type="spellStart"/>
      <w:r w:rsidRPr="00BA2F2F">
        <w:rPr>
          <w:rFonts w:ascii="Times New Roman" w:hAnsi="Times New Roman" w:cs="Times New Roman"/>
          <w:sz w:val="20"/>
          <w:szCs w:val="20"/>
          <w:lang w:val="uk-UA"/>
        </w:rPr>
        <w:t>трихомоноз</w:t>
      </w:r>
      <w:proofErr w:type="spellEnd"/>
      <w:r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, </w:t>
      </w:r>
      <w:proofErr w:type="spellStart"/>
      <w:r w:rsidRPr="00BA2F2F">
        <w:rPr>
          <w:rFonts w:ascii="Times New Roman" w:hAnsi="Times New Roman" w:cs="Times New Roman"/>
          <w:sz w:val="20"/>
          <w:szCs w:val="20"/>
          <w:lang w:val="uk-UA"/>
        </w:rPr>
        <w:t>хламідіоз</w:t>
      </w:r>
      <w:proofErr w:type="spellEnd"/>
      <w:r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, </w:t>
      </w:r>
      <w:proofErr w:type="spellStart"/>
      <w:r w:rsidRPr="00BA2F2F">
        <w:rPr>
          <w:rFonts w:ascii="Times New Roman" w:hAnsi="Times New Roman" w:cs="Times New Roman"/>
          <w:sz w:val="20"/>
          <w:szCs w:val="20"/>
          <w:lang w:val="uk-UA"/>
        </w:rPr>
        <w:t>мікоплазмоз</w:t>
      </w:r>
      <w:proofErr w:type="spellEnd"/>
      <w:r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, </w:t>
      </w:r>
      <w:proofErr w:type="spellStart"/>
      <w:r w:rsidRPr="00BA2F2F">
        <w:rPr>
          <w:rFonts w:ascii="Times New Roman" w:hAnsi="Times New Roman" w:cs="Times New Roman"/>
          <w:sz w:val="20"/>
          <w:szCs w:val="20"/>
          <w:lang w:val="uk-UA"/>
        </w:rPr>
        <w:t>герпес</w:t>
      </w:r>
      <w:proofErr w:type="spellEnd"/>
      <w:r w:rsidRPr="00BA2F2F">
        <w:rPr>
          <w:rFonts w:ascii="Times New Roman" w:hAnsi="Times New Roman" w:cs="Times New Roman"/>
          <w:sz w:val="20"/>
          <w:szCs w:val="20"/>
          <w:lang w:val="uk-UA"/>
        </w:rPr>
        <w:t>) з використанням фармакологічних та нефармакологічних засобів</w:t>
      </w:r>
      <w:r>
        <w:rPr>
          <w:rFonts w:ascii="Times New Roman" w:hAnsi="Times New Roman" w:cs="Times New Roman"/>
          <w:sz w:val="20"/>
          <w:szCs w:val="20"/>
          <w:lang w:val="uk-UA"/>
        </w:rPr>
        <w:t>…………………………..</w:t>
      </w:r>
      <w:r w:rsidRPr="00BA2F2F">
        <w:rPr>
          <w:rFonts w:ascii="Times New Roman" w:hAnsi="Times New Roman" w:cs="Times New Roman"/>
          <w:sz w:val="20"/>
          <w:szCs w:val="20"/>
          <w:lang w:val="uk-UA"/>
        </w:rPr>
        <w:t>7</w:t>
      </w:r>
    </w:p>
    <w:p w:rsidR="00676971" w:rsidRPr="00BA2F2F" w:rsidRDefault="00B45F07" w:rsidP="009525CF">
      <w:pPr>
        <w:pStyle w:val="a7"/>
        <w:spacing w:after="0" w:line="360" w:lineRule="auto"/>
        <w:ind w:left="0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Алгоритм проведення комплексної терапії </w:t>
      </w:r>
      <w:proofErr w:type="spellStart"/>
      <w:r w:rsidRPr="00BA2F2F">
        <w:rPr>
          <w:rFonts w:ascii="Times New Roman" w:hAnsi="Times New Roman" w:cs="Times New Roman"/>
          <w:sz w:val="20"/>
          <w:szCs w:val="20"/>
          <w:lang w:val="uk-UA"/>
        </w:rPr>
        <w:t>урогенітальних</w:t>
      </w:r>
      <w:proofErr w:type="spellEnd"/>
      <w:r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 мікст-інфекцій (</w:t>
      </w:r>
      <w:proofErr w:type="spellStart"/>
      <w:r w:rsidRPr="00BA2F2F">
        <w:rPr>
          <w:rFonts w:ascii="Times New Roman" w:hAnsi="Times New Roman" w:cs="Times New Roman"/>
          <w:sz w:val="20"/>
          <w:szCs w:val="20"/>
          <w:lang w:val="uk-UA"/>
        </w:rPr>
        <w:t>трихомоноз</w:t>
      </w:r>
      <w:proofErr w:type="spellEnd"/>
      <w:r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, </w:t>
      </w:r>
      <w:proofErr w:type="spellStart"/>
      <w:r w:rsidRPr="00BA2F2F">
        <w:rPr>
          <w:rFonts w:ascii="Times New Roman" w:hAnsi="Times New Roman" w:cs="Times New Roman"/>
          <w:sz w:val="20"/>
          <w:szCs w:val="20"/>
          <w:lang w:val="uk-UA"/>
        </w:rPr>
        <w:t>хламідіоз</w:t>
      </w:r>
      <w:proofErr w:type="spellEnd"/>
      <w:r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, </w:t>
      </w:r>
      <w:proofErr w:type="spellStart"/>
      <w:r w:rsidRPr="00BA2F2F">
        <w:rPr>
          <w:rFonts w:ascii="Times New Roman" w:hAnsi="Times New Roman" w:cs="Times New Roman"/>
          <w:sz w:val="20"/>
          <w:szCs w:val="20"/>
          <w:lang w:val="uk-UA"/>
        </w:rPr>
        <w:t>мікоплазмоз</w:t>
      </w:r>
      <w:proofErr w:type="spellEnd"/>
      <w:r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, </w:t>
      </w:r>
      <w:proofErr w:type="spellStart"/>
      <w:r w:rsidRPr="00BA2F2F">
        <w:rPr>
          <w:rFonts w:ascii="Times New Roman" w:hAnsi="Times New Roman" w:cs="Times New Roman"/>
          <w:sz w:val="20"/>
          <w:szCs w:val="20"/>
          <w:lang w:val="uk-UA"/>
        </w:rPr>
        <w:t>герпес</w:t>
      </w:r>
      <w:proofErr w:type="spellEnd"/>
      <w:r w:rsidRPr="00BA2F2F">
        <w:rPr>
          <w:rFonts w:ascii="Times New Roman" w:hAnsi="Times New Roman" w:cs="Times New Roman"/>
          <w:sz w:val="20"/>
          <w:szCs w:val="20"/>
          <w:lang w:val="uk-UA"/>
        </w:rPr>
        <w:t>) з використанням фармакологічних та нефармакологічних засобів.……</w:t>
      </w:r>
      <w:r>
        <w:rPr>
          <w:rFonts w:ascii="Times New Roman" w:hAnsi="Times New Roman" w:cs="Times New Roman"/>
          <w:sz w:val="20"/>
          <w:szCs w:val="20"/>
          <w:lang w:val="uk-UA"/>
        </w:rPr>
        <w:t>………..................</w:t>
      </w:r>
      <w:r w:rsidRPr="00BA2F2F">
        <w:rPr>
          <w:rFonts w:ascii="Times New Roman" w:hAnsi="Times New Roman" w:cs="Times New Roman"/>
          <w:sz w:val="20"/>
          <w:szCs w:val="20"/>
          <w:lang w:val="uk-UA"/>
        </w:rPr>
        <w:t>10</w:t>
      </w:r>
    </w:p>
    <w:p w:rsidR="00676971" w:rsidRPr="00BA2F2F" w:rsidRDefault="00B45F07" w:rsidP="009525CF">
      <w:pPr>
        <w:pStyle w:val="a7"/>
        <w:spacing w:after="0" w:line="360" w:lineRule="auto"/>
        <w:ind w:left="0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Вивчення ефективності комплексної терапії </w:t>
      </w:r>
      <w:proofErr w:type="spellStart"/>
      <w:r w:rsidRPr="00BA2F2F">
        <w:rPr>
          <w:rFonts w:ascii="Times New Roman" w:hAnsi="Times New Roman" w:cs="Times New Roman"/>
          <w:sz w:val="20"/>
          <w:szCs w:val="20"/>
          <w:lang w:val="uk-UA"/>
        </w:rPr>
        <w:t>урогенітальних</w:t>
      </w:r>
      <w:proofErr w:type="spellEnd"/>
      <w:r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 мікст-інфекцій (</w:t>
      </w:r>
      <w:proofErr w:type="spellStart"/>
      <w:r w:rsidRPr="00BA2F2F">
        <w:rPr>
          <w:rFonts w:ascii="Times New Roman" w:hAnsi="Times New Roman" w:cs="Times New Roman"/>
          <w:sz w:val="20"/>
          <w:szCs w:val="20"/>
          <w:lang w:val="uk-UA"/>
        </w:rPr>
        <w:t>трихомоноз</w:t>
      </w:r>
      <w:proofErr w:type="spellEnd"/>
      <w:r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, </w:t>
      </w:r>
      <w:proofErr w:type="spellStart"/>
      <w:r w:rsidRPr="00BA2F2F">
        <w:rPr>
          <w:rFonts w:ascii="Times New Roman" w:hAnsi="Times New Roman" w:cs="Times New Roman"/>
          <w:sz w:val="20"/>
          <w:szCs w:val="20"/>
          <w:lang w:val="uk-UA"/>
        </w:rPr>
        <w:t>хламідіоз</w:t>
      </w:r>
      <w:proofErr w:type="spellEnd"/>
      <w:r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, </w:t>
      </w:r>
      <w:proofErr w:type="spellStart"/>
      <w:r w:rsidRPr="00BA2F2F">
        <w:rPr>
          <w:rFonts w:ascii="Times New Roman" w:hAnsi="Times New Roman" w:cs="Times New Roman"/>
          <w:sz w:val="20"/>
          <w:szCs w:val="20"/>
          <w:lang w:val="uk-UA"/>
        </w:rPr>
        <w:t>мікоплазмоз</w:t>
      </w:r>
      <w:proofErr w:type="spellEnd"/>
      <w:r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, </w:t>
      </w:r>
      <w:proofErr w:type="spellStart"/>
      <w:r w:rsidRPr="00BA2F2F">
        <w:rPr>
          <w:rFonts w:ascii="Times New Roman" w:hAnsi="Times New Roman" w:cs="Times New Roman"/>
          <w:sz w:val="20"/>
          <w:szCs w:val="20"/>
          <w:lang w:val="uk-UA"/>
        </w:rPr>
        <w:t>герпес</w:t>
      </w:r>
      <w:proofErr w:type="spellEnd"/>
      <w:r w:rsidRPr="00BA2F2F">
        <w:rPr>
          <w:rFonts w:ascii="Times New Roman" w:hAnsi="Times New Roman" w:cs="Times New Roman"/>
          <w:sz w:val="20"/>
          <w:szCs w:val="20"/>
          <w:lang w:val="uk-UA"/>
        </w:rPr>
        <w:t>) з використанням фармакологічних та нефармакологічних засобів …</w:t>
      </w:r>
      <w:r>
        <w:rPr>
          <w:rFonts w:ascii="Times New Roman" w:hAnsi="Times New Roman" w:cs="Times New Roman"/>
          <w:sz w:val="20"/>
          <w:szCs w:val="20"/>
          <w:lang w:val="uk-UA"/>
        </w:rPr>
        <w:t>………………………</w:t>
      </w:r>
      <w:r w:rsidRPr="00BA2F2F">
        <w:rPr>
          <w:rFonts w:ascii="Times New Roman" w:hAnsi="Times New Roman" w:cs="Times New Roman"/>
          <w:sz w:val="20"/>
          <w:szCs w:val="20"/>
          <w:lang w:val="uk-UA"/>
        </w:rPr>
        <w:t>12</w:t>
      </w:r>
    </w:p>
    <w:p w:rsidR="00676971" w:rsidRPr="00BA2F2F" w:rsidRDefault="00B45F07" w:rsidP="009525CF">
      <w:pPr>
        <w:pStyle w:val="a7"/>
        <w:spacing w:after="0" w:line="360" w:lineRule="auto"/>
        <w:ind w:left="0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BA2F2F">
        <w:rPr>
          <w:rFonts w:ascii="Times New Roman" w:hAnsi="Times New Roman" w:cs="Times New Roman"/>
          <w:sz w:val="20"/>
          <w:szCs w:val="20"/>
          <w:lang w:val="uk-UA"/>
        </w:rPr>
        <w:t>Виснов</w:t>
      </w:r>
      <w:r>
        <w:rPr>
          <w:rFonts w:ascii="Times New Roman" w:hAnsi="Times New Roman" w:cs="Times New Roman"/>
          <w:sz w:val="20"/>
          <w:szCs w:val="20"/>
          <w:lang w:val="uk-UA"/>
        </w:rPr>
        <w:t>ки</w:t>
      </w:r>
      <w:r w:rsidRPr="00BA2F2F">
        <w:rPr>
          <w:rFonts w:ascii="Times New Roman" w:hAnsi="Times New Roman" w:cs="Times New Roman"/>
          <w:sz w:val="20"/>
          <w:szCs w:val="20"/>
          <w:lang w:val="uk-UA"/>
        </w:rPr>
        <w:t>……..……………………………………………………………</w:t>
      </w:r>
      <w:r>
        <w:rPr>
          <w:rFonts w:ascii="Times New Roman" w:hAnsi="Times New Roman" w:cs="Times New Roman"/>
          <w:sz w:val="20"/>
          <w:szCs w:val="20"/>
          <w:lang w:val="uk-UA"/>
        </w:rPr>
        <w:t>…</w:t>
      </w:r>
      <w:r w:rsidRPr="00BA2F2F">
        <w:rPr>
          <w:rFonts w:ascii="Times New Roman" w:hAnsi="Times New Roman" w:cs="Times New Roman"/>
          <w:sz w:val="20"/>
          <w:szCs w:val="20"/>
          <w:lang w:val="uk-UA"/>
        </w:rPr>
        <w:t>17</w:t>
      </w:r>
    </w:p>
    <w:p w:rsidR="00676971" w:rsidRPr="00BA2F2F" w:rsidRDefault="00B45F07" w:rsidP="009525CF">
      <w:pPr>
        <w:pStyle w:val="a7"/>
        <w:spacing w:after="0" w:line="360" w:lineRule="auto"/>
        <w:ind w:left="0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BA2F2F">
        <w:rPr>
          <w:rFonts w:ascii="Times New Roman" w:hAnsi="Times New Roman" w:cs="Times New Roman"/>
          <w:sz w:val="20"/>
          <w:szCs w:val="20"/>
          <w:lang w:val="uk-UA"/>
        </w:rPr>
        <w:t>Перелік рекоменд</w:t>
      </w:r>
      <w:r>
        <w:rPr>
          <w:rFonts w:ascii="Times New Roman" w:hAnsi="Times New Roman" w:cs="Times New Roman"/>
          <w:sz w:val="20"/>
          <w:szCs w:val="20"/>
          <w:lang w:val="uk-UA"/>
        </w:rPr>
        <w:t>ованої літератури..………………………………………</w:t>
      </w:r>
      <w:r w:rsidR="00C450D0">
        <w:rPr>
          <w:rFonts w:ascii="Times New Roman" w:hAnsi="Times New Roman" w:cs="Times New Roman"/>
          <w:sz w:val="20"/>
          <w:szCs w:val="20"/>
          <w:lang w:val="uk-UA"/>
        </w:rPr>
        <w:t>18</w:t>
      </w:r>
    </w:p>
    <w:p w:rsidR="00CD58D6" w:rsidRPr="00BA2F2F" w:rsidRDefault="00B45F07" w:rsidP="00BA2F2F">
      <w:pPr>
        <w:spacing w:line="240" w:lineRule="auto"/>
        <w:rPr>
          <w:rFonts w:ascii="Times New Roman" w:hAnsi="Times New Roman" w:cs="Times New Roman"/>
          <w:sz w:val="20"/>
          <w:szCs w:val="20"/>
          <w:lang w:val="uk-UA"/>
        </w:rPr>
      </w:pPr>
      <w:r w:rsidRPr="00BA2F2F">
        <w:rPr>
          <w:rFonts w:ascii="Times New Roman" w:hAnsi="Times New Roman" w:cs="Times New Roman"/>
          <w:sz w:val="20"/>
          <w:szCs w:val="20"/>
          <w:lang w:val="uk-UA"/>
        </w:rPr>
        <w:br w:type="page"/>
      </w:r>
    </w:p>
    <w:p w:rsidR="00622683" w:rsidRPr="00132039" w:rsidRDefault="00CD58D6" w:rsidP="00BA2F2F">
      <w:pPr>
        <w:spacing w:after="0" w:line="240" w:lineRule="auto"/>
        <w:ind w:firstLine="851"/>
        <w:jc w:val="center"/>
        <w:rPr>
          <w:rFonts w:ascii="Arial" w:hAnsi="Arial" w:cs="Arial"/>
          <w:b/>
          <w:sz w:val="20"/>
          <w:szCs w:val="20"/>
          <w:lang w:val="uk-UA"/>
        </w:rPr>
      </w:pPr>
      <w:r w:rsidRPr="00132039">
        <w:rPr>
          <w:rFonts w:ascii="Arial" w:hAnsi="Arial" w:cs="Arial"/>
          <w:b/>
          <w:sz w:val="20"/>
          <w:szCs w:val="20"/>
          <w:lang w:val="uk-UA"/>
        </w:rPr>
        <w:lastRenderedPageBreak/>
        <w:t xml:space="preserve">ПЕРЕЛІК УМОВНИХ </w:t>
      </w:r>
      <w:r w:rsidR="00622683" w:rsidRPr="00132039">
        <w:rPr>
          <w:rFonts w:ascii="Arial" w:hAnsi="Arial" w:cs="Arial"/>
          <w:b/>
          <w:sz w:val="20"/>
          <w:szCs w:val="20"/>
          <w:lang w:val="uk-UA"/>
        </w:rPr>
        <w:t xml:space="preserve">СКОРОЧЕНЬ </w:t>
      </w:r>
    </w:p>
    <w:p w:rsidR="00541117" w:rsidRPr="00BA2F2F" w:rsidRDefault="00541117" w:rsidP="00BA2F2F">
      <w:pPr>
        <w:spacing w:after="0" w:line="240" w:lineRule="auto"/>
        <w:ind w:firstLine="851"/>
        <w:jc w:val="center"/>
        <w:rPr>
          <w:rFonts w:ascii="Times New Roman" w:hAnsi="Times New Roman" w:cs="Times New Roman"/>
          <w:b/>
          <w:sz w:val="20"/>
          <w:szCs w:val="20"/>
          <w:lang w:val="uk-UA"/>
        </w:rPr>
      </w:pPr>
    </w:p>
    <w:p w:rsidR="00622683" w:rsidRPr="00BA2F2F" w:rsidRDefault="00622683" w:rsidP="009525CF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ВПГ – вірус простого </w:t>
      </w:r>
      <w:proofErr w:type="spellStart"/>
      <w:r w:rsidRPr="00BA2F2F">
        <w:rPr>
          <w:rFonts w:ascii="Times New Roman" w:hAnsi="Times New Roman" w:cs="Times New Roman"/>
          <w:sz w:val="20"/>
          <w:szCs w:val="20"/>
          <w:lang w:val="uk-UA"/>
        </w:rPr>
        <w:t>герпесу</w:t>
      </w:r>
      <w:proofErr w:type="spellEnd"/>
    </w:p>
    <w:p w:rsidR="00622683" w:rsidRPr="00BA2F2F" w:rsidRDefault="00622683" w:rsidP="009525CF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BA2F2F">
        <w:rPr>
          <w:rFonts w:ascii="Times New Roman" w:hAnsi="Times New Roman" w:cs="Times New Roman"/>
          <w:sz w:val="20"/>
          <w:szCs w:val="20"/>
          <w:lang w:val="uk-UA"/>
        </w:rPr>
        <w:t>ВЕБ</w:t>
      </w:r>
      <w:r w:rsidR="005E39D9"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 – </w:t>
      </w:r>
      <w:r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вірус </w:t>
      </w:r>
      <w:proofErr w:type="spellStart"/>
      <w:r w:rsidRPr="00BA2F2F">
        <w:rPr>
          <w:rFonts w:ascii="Times New Roman" w:hAnsi="Times New Roman" w:cs="Times New Roman"/>
          <w:sz w:val="20"/>
          <w:szCs w:val="20"/>
          <w:lang w:val="uk-UA"/>
        </w:rPr>
        <w:t>Епштейна-Бара</w:t>
      </w:r>
      <w:proofErr w:type="spellEnd"/>
    </w:p>
    <w:p w:rsidR="002F06FC" w:rsidRPr="00BA2F2F" w:rsidRDefault="002F06FC" w:rsidP="009525CF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BA2F2F">
        <w:rPr>
          <w:rFonts w:ascii="Times New Roman" w:hAnsi="Times New Roman" w:cs="Times New Roman"/>
          <w:sz w:val="20"/>
          <w:szCs w:val="20"/>
          <w:lang w:val="uk-UA"/>
        </w:rPr>
        <w:t>В</w:t>
      </w:r>
      <w:r w:rsidRPr="00BA2F2F">
        <w:rPr>
          <w:rFonts w:ascii="Times New Roman" w:hAnsi="Times New Roman" w:cs="Times New Roman"/>
          <w:sz w:val="20"/>
          <w:szCs w:val="20"/>
        </w:rPr>
        <w:t>РО</w:t>
      </w:r>
      <w:r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 – </w:t>
      </w:r>
      <w:proofErr w:type="spellStart"/>
      <w:r w:rsidRPr="00BA2F2F">
        <w:rPr>
          <w:rFonts w:ascii="Times New Roman" w:hAnsi="Times New Roman" w:cs="Times New Roman"/>
          <w:sz w:val="20"/>
          <w:szCs w:val="20"/>
          <w:lang w:val="uk-UA"/>
        </w:rPr>
        <w:t>вільнорадикальне</w:t>
      </w:r>
      <w:proofErr w:type="spellEnd"/>
      <w:r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 окислення</w:t>
      </w:r>
    </w:p>
    <w:p w:rsidR="006E0A80" w:rsidRPr="00BA2F2F" w:rsidRDefault="00D47BC1" w:rsidP="009525CF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ДНК – </w:t>
      </w:r>
      <w:proofErr w:type="spellStart"/>
      <w:r w:rsidRPr="00BA2F2F">
        <w:rPr>
          <w:rFonts w:ascii="Times New Roman" w:hAnsi="Times New Roman" w:cs="Times New Roman"/>
          <w:sz w:val="20"/>
          <w:szCs w:val="20"/>
          <w:lang w:val="uk-UA"/>
        </w:rPr>
        <w:t>дезоксирибонуклеїнова</w:t>
      </w:r>
      <w:proofErr w:type="spellEnd"/>
      <w:r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 кислота</w:t>
      </w:r>
    </w:p>
    <w:p w:rsidR="006E0A80" w:rsidRPr="00BA2F2F" w:rsidRDefault="006E0A80" w:rsidP="009525CF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BA2F2F">
        <w:rPr>
          <w:rFonts w:ascii="Times New Roman" w:hAnsi="Times New Roman" w:cs="Times New Roman"/>
          <w:sz w:val="20"/>
          <w:szCs w:val="20"/>
          <w:lang w:val="uk-UA"/>
        </w:rPr>
        <w:t>ЗАОА – загальна антиоксидантна активність</w:t>
      </w:r>
    </w:p>
    <w:p w:rsidR="00622683" w:rsidRPr="00BA2F2F" w:rsidRDefault="00622683" w:rsidP="009525CF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BA2F2F">
        <w:rPr>
          <w:rFonts w:ascii="Times New Roman" w:hAnsi="Times New Roman" w:cs="Times New Roman"/>
          <w:sz w:val="20"/>
          <w:szCs w:val="20"/>
          <w:lang w:val="uk-UA"/>
        </w:rPr>
        <w:t>ЗПСШ – захворювання, що передаються статевим шляхом</w:t>
      </w:r>
    </w:p>
    <w:p w:rsidR="00622683" w:rsidRPr="00BA2F2F" w:rsidRDefault="00622683" w:rsidP="009525CF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ІФА – </w:t>
      </w:r>
      <w:proofErr w:type="spellStart"/>
      <w:r w:rsidRPr="00BA2F2F">
        <w:rPr>
          <w:rFonts w:ascii="Times New Roman" w:hAnsi="Times New Roman" w:cs="Times New Roman"/>
          <w:sz w:val="20"/>
          <w:szCs w:val="20"/>
          <w:lang w:val="uk-UA"/>
        </w:rPr>
        <w:t>імуноферментний</w:t>
      </w:r>
      <w:proofErr w:type="spellEnd"/>
      <w:r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 аналіз</w:t>
      </w:r>
    </w:p>
    <w:p w:rsidR="002F06FC" w:rsidRPr="00BA2F2F" w:rsidRDefault="002F06FC" w:rsidP="009525CF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МДА – </w:t>
      </w:r>
      <w:proofErr w:type="spellStart"/>
      <w:r w:rsidRPr="00BA2F2F">
        <w:rPr>
          <w:rFonts w:ascii="Times New Roman" w:hAnsi="Times New Roman" w:cs="Times New Roman"/>
          <w:sz w:val="20"/>
          <w:szCs w:val="20"/>
          <w:lang w:val="uk-UA"/>
        </w:rPr>
        <w:t>малоновий</w:t>
      </w:r>
      <w:proofErr w:type="spellEnd"/>
      <w:r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 діальдегід</w:t>
      </w:r>
    </w:p>
    <w:p w:rsidR="00622683" w:rsidRPr="00BA2F2F" w:rsidRDefault="00622683" w:rsidP="009525CF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ОТ </w:t>
      </w:r>
      <w:r w:rsidR="005E39D9" w:rsidRPr="00BA2F2F">
        <w:rPr>
          <w:rFonts w:ascii="Times New Roman" w:hAnsi="Times New Roman" w:cs="Times New Roman"/>
          <w:sz w:val="20"/>
          <w:szCs w:val="20"/>
          <w:lang w:val="uk-UA"/>
        </w:rPr>
        <w:t>–</w:t>
      </w:r>
      <w:r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BA2F2F">
        <w:rPr>
          <w:rFonts w:ascii="Times New Roman" w:hAnsi="Times New Roman" w:cs="Times New Roman"/>
          <w:sz w:val="20"/>
          <w:szCs w:val="20"/>
          <w:lang w:val="uk-UA"/>
        </w:rPr>
        <w:t>озонотерапія</w:t>
      </w:r>
      <w:proofErr w:type="spellEnd"/>
    </w:p>
    <w:p w:rsidR="00B97C8E" w:rsidRPr="00BA2F2F" w:rsidRDefault="00B97C8E" w:rsidP="009525CF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НІМЗ – </w:t>
      </w:r>
      <w:proofErr w:type="spellStart"/>
      <w:r w:rsidRPr="00BA2F2F">
        <w:rPr>
          <w:rFonts w:ascii="Times New Roman" w:hAnsi="Times New Roman" w:cs="Times New Roman"/>
          <w:sz w:val="20"/>
          <w:szCs w:val="20"/>
          <w:lang w:val="uk-UA"/>
        </w:rPr>
        <w:t>нітроімідазол</w:t>
      </w:r>
      <w:proofErr w:type="spellEnd"/>
    </w:p>
    <w:p w:rsidR="0017658F" w:rsidRPr="00BA2F2F" w:rsidRDefault="0017658F" w:rsidP="009525CF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ПЛР </w:t>
      </w:r>
      <w:proofErr w:type="spellStart"/>
      <w:r w:rsidRPr="00BA2F2F">
        <w:rPr>
          <w:rFonts w:ascii="Times New Roman" w:hAnsi="Times New Roman" w:cs="Times New Roman"/>
          <w:sz w:val="20"/>
          <w:szCs w:val="20"/>
          <w:lang w:val="uk-UA"/>
        </w:rPr>
        <w:t>–полімеразно-ланцюгова</w:t>
      </w:r>
      <w:proofErr w:type="spellEnd"/>
      <w:r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 реакція</w:t>
      </w:r>
    </w:p>
    <w:p w:rsidR="00622683" w:rsidRPr="00BA2F2F" w:rsidRDefault="00622683" w:rsidP="009525CF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ПОЛ – </w:t>
      </w:r>
      <w:proofErr w:type="spellStart"/>
      <w:r w:rsidRPr="00BA2F2F">
        <w:rPr>
          <w:rFonts w:ascii="Times New Roman" w:hAnsi="Times New Roman" w:cs="Times New Roman"/>
          <w:sz w:val="20"/>
          <w:szCs w:val="20"/>
          <w:lang w:val="uk-UA"/>
        </w:rPr>
        <w:t>перикисне</w:t>
      </w:r>
      <w:proofErr w:type="spellEnd"/>
      <w:r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 окислення ліпідів</w:t>
      </w:r>
    </w:p>
    <w:p w:rsidR="00AB4AF4" w:rsidRPr="00BA2F2F" w:rsidRDefault="00AB4AF4" w:rsidP="009525CF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BA2F2F">
        <w:rPr>
          <w:rFonts w:ascii="Times New Roman" w:hAnsi="Times New Roman" w:cs="Times New Roman"/>
          <w:sz w:val="20"/>
          <w:szCs w:val="20"/>
          <w:lang w:val="uk-UA"/>
        </w:rPr>
        <w:t>ППТ – посил</w:t>
      </w:r>
      <w:r w:rsidR="00BC1CE9"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ена </w:t>
      </w:r>
      <w:proofErr w:type="spellStart"/>
      <w:r w:rsidRPr="00BA2F2F">
        <w:rPr>
          <w:rFonts w:ascii="Times New Roman" w:hAnsi="Times New Roman" w:cs="Times New Roman"/>
          <w:sz w:val="20"/>
          <w:szCs w:val="20"/>
          <w:lang w:val="uk-UA"/>
        </w:rPr>
        <w:t>протипротозойн</w:t>
      </w:r>
      <w:r w:rsidR="00BC1CE9" w:rsidRPr="00BA2F2F">
        <w:rPr>
          <w:rFonts w:ascii="Times New Roman" w:hAnsi="Times New Roman" w:cs="Times New Roman"/>
          <w:sz w:val="20"/>
          <w:szCs w:val="20"/>
          <w:lang w:val="uk-UA"/>
        </w:rPr>
        <w:t>а</w:t>
      </w:r>
      <w:proofErr w:type="spellEnd"/>
      <w:r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 терапі</w:t>
      </w:r>
      <w:r w:rsidR="00BC1CE9" w:rsidRPr="00BA2F2F">
        <w:rPr>
          <w:rFonts w:ascii="Times New Roman" w:hAnsi="Times New Roman" w:cs="Times New Roman"/>
          <w:sz w:val="20"/>
          <w:szCs w:val="20"/>
          <w:lang w:val="uk-UA"/>
        </w:rPr>
        <w:t>я</w:t>
      </w:r>
    </w:p>
    <w:p w:rsidR="005E39D9" w:rsidRPr="00BA2F2F" w:rsidRDefault="005E39D9" w:rsidP="009525CF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УГІ – </w:t>
      </w:r>
      <w:proofErr w:type="spellStart"/>
      <w:r w:rsidRPr="00BA2F2F">
        <w:rPr>
          <w:rFonts w:ascii="Times New Roman" w:hAnsi="Times New Roman" w:cs="Times New Roman"/>
          <w:sz w:val="20"/>
          <w:szCs w:val="20"/>
          <w:lang w:val="uk-UA"/>
        </w:rPr>
        <w:t>урогенітальна</w:t>
      </w:r>
      <w:proofErr w:type="spellEnd"/>
      <w:r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 інфекція</w:t>
      </w:r>
    </w:p>
    <w:p w:rsidR="002858FA" w:rsidRPr="00BA2F2F" w:rsidRDefault="002858FA" w:rsidP="009525CF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ЦМВ – </w:t>
      </w:r>
      <w:proofErr w:type="spellStart"/>
      <w:r w:rsidRPr="00BA2F2F">
        <w:rPr>
          <w:rFonts w:ascii="Times New Roman" w:hAnsi="Times New Roman" w:cs="Times New Roman"/>
          <w:sz w:val="20"/>
          <w:szCs w:val="20"/>
          <w:lang w:val="uk-UA"/>
        </w:rPr>
        <w:t>цитомегаловірус</w:t>
      </w:r>
      <w:proofErr w:type="spellEnd"/>
    </w:p>
    <w:p w:rsidR="002F06FC" w:rsidRPr="00BA2F2F" w:rsidRDefault="002F06FC" w:rsidP="009525CF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ШО – </w:t>
      </w:r>
      <w:proofErr w:type="spellStart"/>
      <w:r w:rsidRPr="00BA2F2F">
        <w:rPr>
          <w:rFonts w:ascii="Times New Roman" w:hAnsi="Times New Roman" w:cs="Times New Roman"/>
          <w:sz w:val="20"/>
          <w:szCs w:val="20"/>
          <w:lang w:val="uk-UA"/>
        </w:rPr>
        <w:t>шифові</w:t>
      </w:r>
      <w:proofErr w:type="spellEnd"/>
      <w:r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 основи</w:t>
      </w:r>
    </w:p>
    <w:p w:rsidR="00C131B7" w:rsidRPr="00BA2F2F" w:rsidRDefault="00C131B7" w:rsidP="009525CF">
      <w:pPr>
        <w:spacing w:line="360" w:lineRule="auto"/>
        <w:rPr>
          <w:rFonts w:ascii="Times New Roman" w:hAnsi="Times New Roman" w:cs="Times New Roman"/>
          <w:sz w:val="20"/>
          <w:szCs w:val="20"/>
          <w:lang w:val="uk-UA"/>
        </w:rPr>
      </w:pPr>
      <w:r w:rsidRPr="00BA2F2F">
        <w:rPr>
          <w:rFonts w:ascii="Times New Roman" w:hAnsi="Times New Roman" w:cs="Times New Roman"/>
          <w:sz w:val="20"/>
          <w:szCs w:val="20"/>
          <w:lang w:val="uk-UA"/>
        </w:rPr>
        <w:br w:type="page"/>
      </w:r>
    </w:p>
    <w:p w:rsidR="00925DF2" w:rsidRPr="00132039" w:rsidRDefault="00622683" w:rsidP="00BA2F2F">
      <w:pPr>
        <w:spacing w:after="0" w:line="240" w:lineRule="auto"/>
        <w:jc w:val="center"/>
        <w:rPr>
          <w:rFonts w:ascii="Arial" w:hAnsi="Arial" w:cs="Arial"/>
          <w:b/>
          <w:sz w:val="20"/>
          <w:szCs w:val="20"/>
          <w:lang w:val="uk-UA"/>
        </w:rPr>
      </w:pPr>
      <w:r w:rsidRPr="00132039">
        <w:rPr>
          <w:rFonts w:ascii="Arial" w:hAnsi="Arial" w:cs="Arial"/>
          <w:b/>
          <w:sz w:val="20"/>
          <w:szCs w:val="20"/>
          <w:lang w:val="uk-UA"/>
        </w:rPr>
        <w:lastRenderedPageBreak/>
        <w:t>ВСТУП</w:t>
      </w:r>
    </w:p>
    <w:p w:rsidR="009525CF" w:rsidRPr="00BA2F2F" w:rsidRDefault="009525CF" w:rsidP="00BA2F2F">
      <w:pPr>
        <w:spacing w:after="0" w:line="240" w:lineRule="auto"/>
        <w:jc w:val="center"/>
        <w:rPr>
          <w:rFonts w:ascii="Times New Roman" w:hAnsi="Times New Roman" w:cs="Times New Roman"/>
          <w:b/>
          <w:sz w:val="20"/>
          <w:szCs w:val="20"/>
          <w:lang w:val="uk-UA"/>
        </w:rPr>
      </w:pPr>
    </w:p>
    <w:p w:rsidR="00FD3D5E" w:rsidRPr="00BA2F2F" w:rsidRDefault="007D7F91" w:rsidP="00A86CB2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На сьогодні основною проблемою охорони </w:t>
      </w:r>
      <w:r w:rsidR="00201CA3" w:rsidRPr="00BA2F2F">
        <w:rPr>
          <w:rFonts w:ascii="Times New Roman" w:hAnsi="Times New Roman" w:cs="Times New Roman"/>
          <w:sz w:val="20"/>
          <w:szCs w:val="20"/>
          <w:lang w:val="uk-UA"/>
        </w:rPr>
        <w:t>здоров’я</w:t>
      </w:r>
      <w:r w:rsidR="006E062D"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 та збереження генофонду української нації є боротьба з</w:t>
      </w:r>
      <w:r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 хворобами, що пе</w:t>
      </w:r>
      <w:r w:rsidR="00F355B9" w:rsidRPr="00BA2F2F">
        <w:rPr>
          <w:rFonts w:ascii="Times New Roman" w:hAnsi="Times New Roman" w:cs="Times New Roman"/>
          <w:sz w:val="20"/>
          <w:szCs w:val="20"/>
          <w:lang w:val="uk-UA"/>
        </w:rPr>
        <w:t>редаються статевим шляхом. Це з</w:t>
      </w:r>
      <w:r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умовлено їх значною поширеністю, </w:t>
      </w:r>
      <w:proofErr w:type="spellStart"/>
      <w:r w:rsidRPr="00BA2F2F">
        <w:rPr>
          <w:rFonts w:ascii="Times New Roman" w:hAnsi="Times New Roman" w:cs="Times New Roman"/>
          <w:sz w:val="20"/>
          <w:szCs w:val="20"/>
          <w:lang w:val="uk-UA"/>
        </w:rPr>
        <w:t>багато</w:t>
      </w:r>
      <w:r w:rsidR="002B799F" w:rsidRPr="00BA2F2F">
        <w:rPr>
          <w:rFonts w:ascii="Times New Roman" w:hAnsi="Times New Roman" w:cs="Times New Roman"/>
          <w:sz w:val="20"/>
          <w:szCs w:val="20"/>
          <w:lang w:val="uk-UA"/>
        </w:rPr>
        <w:t>фокусністю</w:t>
      </w:r>
      <w:proofErr w:type="spellEnd"/>
      <w:r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 уражень сечостате</w:t>
      </w:r>
      <w:r w:rsidR="00C32AC5"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вих органів, </w:t>
      </w:r>
      <w:r w:rsidR="0037442D" w:rsidRPr="00BA2F2F">
        <w:rPr>
          <w:rFonts w:ascii="Times New Roman" w:hAnsi="Times New Roman" w:cs="Times New Roman"/>
          <w:sz w:val="20"/>
          <w:szCs w:val="20"/>
          <w:lang w:val="uk-UA"/>
        </w:rPr>
        <w:t>розвитком</w:t>
      </w:r>
      <w:r w:rsidR="00C32AC5"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 тя</w:t>
      </w:r>
      <w:r w:rsidRPr="00BA2F2F">
        <w:rPr>
          <w:rFonts w:ascii="Times New Roman" w:hAnsi="Times New Roman" w:cs="Times New Roman"/>
          <w:sz w:val="20"/>
          <w:szCs w:val="20"/>
          <w:lang w:val="uk-UA"/>
        </w:rPr>
        <w:t>жких ускладнень</w:t>
      </w:r>
      <w:r w:rsidR="0037442D"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 (безпліддя у 17-22 % подружніх пар, більше 50 % випадків мимовільних абортів та передчасних пологів у вагітних, </w:t>
      </w:r>
      <w:r w:rsidR="00E01D47" w:rsidRPr="00BA2F2F">
        <w:rPr>
          <w:rFonts w:ascii="Times New Roman" w:hAnsi="Times New Roman" w:cs="Times New Roman"/>
          <w:sz w:val="20"/>
          <w:szCs w:val="20"/>
          <w:lang w:val="uk-UA"/>
        </w:rPr>
        <w:t>простатитів</w:t>
      </w:r>
      <w:r w:rsidR="0037442D"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 у </w:t>
      </w:r>
      <w:r w:rsidR="009525CF">
        <w:rPr>
          <w:rFonts w:ascii="Times New Roman" w:hAnsi="Times New Roman" w:cs="Times New Roman"/>
          <w:sz w:val="20"/>
          <w:szCs w:val="20"/>
          <w:lang w:val="uk-UA"/>
        </w:rPr>
        <w:t xml:space="preserve">        </w:t>
      </w:r>
      <w:r w:rsidR="0037442D"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35 % чоловіків, у 16 % – </w:t>
      </w:r>
      <w:proofErr w:type="spellStart"/>
      <w:r w:rsidR="00617C01" w:rsidRPr="00BA2F2F">
        <w:rPr>
          <w:rFonts w:ascii="Times New Roman" w:hAnsi="Times New Roman" w:cs="Times New Roman"/>
          <w:sz w:val="20"/>
          <w:szCs w:val="20"/>
          <w:lang w:val="uk-UA"/>
        </w:rPr>
        <w:t>орхоепідіді</w:t>
      </w:r>
      <w:r w:rsidR="00E01D47" w:rsidRPr="00BA2F2F">
        <w:rPr>
          <w:rFonts w:ascii="Times New Roman" w:hAnsi="Times New Roman" w:cs="Times New Roman"/>
          <w:sz w:val="20"/>
          <w:szCs w:val="20"/>
          <w:lang w:val="uk-UA"/>
        </w:rPr>
        <w:t>мітів</w:t>
      </w:r>
      <w:proofErr w:type="spellEnd"/>
      <w:r w:rsidR="0037442D"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, у 5 % – </w:t>
      </w:r>
      <w:r w:rsidR="00E01D47" w:rsidRPr="00BA2F2F">
        <w:rPr>
          <w:rFonts w:ascii="Times New Roman" w:hAnsi="Times New Roman" w:cs="Times New Roman"/>
          <w:sz w:val="20"/>
          <w:szCs w:val="20"/>
          <w:lang w:val="uk-UA"/>
        </w:rPr>
        <w:t>циститів</w:t>
      </w:r>
      <w:r w:rsidR="0037442D" w:rsidRPr="00BA2F2F">
        <w:rPr>
          <w:rFonts w:ascii="Times New Roman" w:hAnsi="Times New Roman" w:cs="Times New Roman"/>
          <w:sz w:val="20"/>
          <w:szCs w:val="20"/>
          <w:lang w:val="uk-UA"/>
        </w:rPr>
        <w:t>)</w:t>
      </w:r>
      <w:r w:rsidR="00A157C9"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, недостатньою ефективністю проведеної терапії та частими рецидивами захворювань. </w:t>
      </w:r>
      <w:r w:rsidR="00622683"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Особливо це стосується </w:t>
      </w:r>
      <w:r w:rsidR="00003E52"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поєднання </w:t>
      </w:r>
      <w:proofErr w:type="spellStart"/>
      <w:r w:rsidR="00F15210" w:rsidRPr="00BA2F2F">
        <w:rPr>
          <w:rFonts w:ascii="Times New Roman" w:hAnsi="Times New Roman" w:cs="Times New Roman"/>
          <w:sz w:val="20"/>
          <w:szCs w:val="20"/>
          <w:lang w:val="uk-UA"/>
        </w:rPr>
        <w:t>трихомон</w:t>
      </w:r>
      <w:r w:rsidR="00003E52" w:rsidRPr="00BA2F2F">
        <w:rPr>
          <w:rFonts w:ascii="Times New Roman" w:hAnsi="Times New Roman" w:cs="Times New Roman"/>
          <w:sz w:val="20"/>
          <w:szCs w:val="20"/>
          <w:lang w:val="uk-UA"/>
        </w:rPr>
        <w:t>о</w:t>
      </w:r>
      <w:r w:rsidR="00F15210" w:rsidRPr="00BA2F2F">
        <w:rPr>
          <w:rFonts w:ascii="Times New Roman" w:hAnsi="Times New Roman" w:cs="Times New Roman"/>
          <w:sz w:val="20"/>
          <w:szCs w:val="20"/>
          <w:lang w:val="uk-UA"/>
        </w:rPr>
        <w:t>зу</w:t>
      </w:r>
      <w:proofErr w:type="spellEnd"/>
      <w:r w:rsidR="00622683"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490876"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з </w:t>
      </w:r>
      <w:proofErr w:type="spellStart"/>
      <w:r w:rsidR="00F15210" w:rsidRPr="00BA2F2F">
        <w:rPr>
          <w:rFonts w:ascii="Times New Roman" w:hAnsi="Times New Roman" w:cs="Times New Roman"/>
          <w:sz w:val="20"/>
          <w:szCs w:val="20"/>
          <w:lang w:val="uk-UA"/>
        </w:rPr>
        <w:t>хламіді</w:t>
      </w:r>
      <w:r w:rsidR="00DD1B97" w:rsidRPr="00BA2F2F">
        <w:rPr>
          <w:rFonts w:ascii="Times New Roman" w:hAnsi="Times New Roman" w:cs="Times New Roman"/>
          <w:sz w:val="20"/>
          <w:szCs w:val="20"/>
          <w:lang w:val="uk-UA"/>
        </w:rPr>
        <w:t>озом</w:t>
      </w:r>
      <w:proofErr w:type="spellEnd"/>
      <w:r w:rsidR="00DD0035"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 (</w:t>
      </w:r>
      <w:r w:rsidR="00F15210"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67,6 %), </w:t>
      </w:r>
      <w:proofErr w:type="spellStart"/>
      <w:r w:rsidR="00490876" w:rsidRPr="00BA2F2F">
        <w:rPr>
          <w:rFonts w:ascii="Times New Roman" w:hAnsi="Times New Roman" w:cs="Times New Roman"/>
          <w:sz w:val="20"/>
          <w:szCs w:val="20"/>
          <w:lang w:val="uk-UA"/>
        </w:rPr>
        <w:t>мікоплазм</w:t>
      </w:r>
      <w:r w:rsidR="00DD1B97" w:rsidRPr="00BA2F2F">
        <w:rPr>
          <w:rFonts w:ascii="Times New Roman" w:hAnsi="Times New Roman" w:cs="Times New Roman"/>
          <w:sz w:val="20"/>
          <w:szCs w:val="20"/>
          <w:lang w:val="uk-UA"/>
        </w:rPr>
        <w:t>озом</w:t>
      </w:r>
      <w:proofErr w:type="spellEnd"/>
      <w:r w:rsidR="00490876"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 (</w:t>
      </w:r>
      <w:r w:rsidR="007956AF" w:rsidRPr="00BA2F2F">
        <w:rPr>
          <w:rFonts w:ascii="Times New Roman" w:hAnsi="Times New Roman" w:cs="Times New Roman"/>
          <w:sz w:val="20"/>
          <w:szCs w:val="20"/>
          <w:lang w:val="uk-UA"/>
        </w:rPr>
        <w:t>79</w:t>
      </w:r>
      <w:r w:rsidR="00622683" w:rsidRPr="00BA2F2F">
        <w:rPr>
          <w:rFonts w:ascii="Times New Roman" w:hAnsi="Times New Roman" w:cs="Times New Roman"/>
          <w:sz w:val="20"/>
          <w:szCs w:val="20"/>
          <w:lang w:val="uk-UA"/>
        </w:rPr>
        <w:t>,2 %)</w:t>
      </w:r>
      <w:r w:rsidR="007876F5"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, вірусом простого </w:t>
      </w:r>
      <w:proofErr w:type="spellStart"/>
      <w:r w:rsidR="007876F5" w:rsidRPr="00BA2F2F">
        <w:rPr>
          <w:rFonts w:ascii="Times New Roman" w:hAnsi="Times New Roman" w:cs="Times New Roman"/>
          <w:sz w:val="20"/>
          <w:szCs w:val="20"/>
          <w:lang w:val="uk-UA"/>
        </w:rPr>
        <w:t>герпесу</w:t>
      </w:r>
      <w:proofErr w:type="spellEnd"/>
      <w:r w:rsidR="00DD0035"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7876F5" w:rsidRPr="00BA2F2F">
        <w:rPr>
          <w:rFonts w:ascii="Times New Roman" w:hAnsi="Times New Roman" w:cs="Times New Roman"/>
          <w:sz w:val="20"/>
          <w:szCs w:val="20"/>
          <w:lang w:val="uk-UA"/>
        </w:rPr>
        <w:t>(</w:t>
      </w:r>
      <w:r w:rsidR="00FD3D5E" w:rsidRPr="00BA2F2F">
        <w:rPr>
          <w:rFonts w:ascii="Times New Roman" w:hAnsi="Times New Roman" w:cs="Times New Roman"/>
          <w:sz w:val="20"/>
          <w:szCs w:val="20"/>
          <w:lang w:val="uk-UA"/>
        </w:rPr>
        <w:t>29 %</w:t>
      </w:r>
      <w:r w:rsidR="007876F5" w:rsidRPr="00BA2F2F">
        <w:rPr>
          <w:rFonts w:ascii="Times New Roman" w:hAnsi="Times New Roman" w:cs="Times New Roman"/>
          <w:sz w:val="20"/>
          <w:szCs w:val="20"/>
          <w:lang w:val="uk-UA"/>
        </w:rPr>
        <w:t>)</w:t>
      </w:r>
      <w:r w:rsidR="00FD3D5E" w:rsidRPr="00BA2F2F">
        <w:rPr>
          <w:rFonts w:ascii="Times New Roman" w:hAnsi="Times New Roman" w:cs="Times New Roman"/>
          <w:sz w:val="20"/>
          <w:szCs w:val="20"/>
          <w:lang w:val="uk-UA"/>
        </w:rPr>
        <w:t>, що зміню</w:t>
      </w:r>
      <w:r w:rsidR="0037442D" w:rsidRPr="00BA2F2F">
        <w:rPr>
          <w:rFonts w:ascii="Times New Roman" w:hAnsi="Times New Roman" w:cs="Times New Roman"/>
          <w:sz w:val="20"/>
          <w:szCs w:val="20"/>
          <w:lang w:val="uk-UA"/>
        </w:rPr>
        <w:t>є</w:t>
      </w:r>
      <w:r w:rsidR="00622683"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="00622683" w:rsidRPr="00BA2F2F">
        <w:rPr>
          <w:rFonts w:ascii="Times New Roman" w:hAnsi="Times New Roman" w:cs="Times New Roman"/>
          <w:sz w:val="20"/>
          <w:szCs w:val="20"/>
          <w:lang w:val="uk-UA"/>
        </w:rPr>
        <w:t>реактогенність</w:t>
      </w:r>
      <w:proofErr w:type="spellEnd"/>
      <w:r w:rsidR="00622683"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 організму хворих </w:t>
      </w:r>
      <w:r w:rsidR="007876F5" w:rsidRPr="00BA2F2F">
        <w:rPr>
          <w:rFonts w:ascii="Times New Roman" w:hAnsi="Times New Roman" w:cs="Times New Roman"/>
          <w:sz w:val="20"/>
          <w:szCs w:val="20"/>
          <w:lang w:val="uk-UA"/>
        </w:rPr>
        <w:t>та виклика</w:t>
      </w:r>
      <w:r w:rsidR="00555963"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є </w:t>
      </w:r>
      <w:r w:rsidR="007876F5" w:rsidRPr="00BA2F2F">
        <w:rPr>
          <w:rFonts w:ascii="Times New Roman" w:hAnsi="Times New Roman" w:cs="Times New Roman"/>
          <w:sz w:val="20"/>
          <w:szCs w:val="20"/>
          <w:lang w:val="uk-UA"/>
        </w:rPr>
        <w:t>порушення</w:t>
      </w:r>
      <w:r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 імунітету,</w:t>
      </w:r>
      <w:r w:rsidR="00622683"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сприяючи </w:t>
      </w:r>
      <w:proofErr w:type="spellStart"/>
      <w:r w:rsidRPr="00BA2F2F">
        <w:rPr>
          <w:rFonts w:ascii="Times New Roman" w:hAnsi="Times New Roman" w:cs="Times New Roman"/>
          <w:sz w:val="20"/>
          <w:szCs w:val="20"/>
          <w:lang w:val="uk-UA"/>
        </w:rPr>
        <w:t>хронізації</w:t>
      </w:r>
      <w:proofErr w:type="spellEnd"/>
      <w:r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 процесу</w:t>
      </w:r>
      <w:r w:rsidR="007876F5"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 та </w:t>
      </w:r>
      <w:proofErr w:type="spellStart"/>
      <w:r w:rsidR="007876F5" w:rsidRPr="00BA2F2F">
        <w:rPr>
          <w:rFonts w:ascii="Times New Roman" w:hAnsi="Times New Roman" w:cs="Times New Roman"/>
          <w:sz w:val="20"/>
          <w:szCs w:val="20"/>
          <w:lang w:val="uk-UA"/>
        </w:rPr>
        <w:t>рецидуванню</w:t>
      </w:r>
      <w:proofErr w:type="spellEnd"/>
      <w:r w:rsidR="007876F5"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BA2F2F">
        <w:rPr>
          <w:rFonts w:ascii="Times New Roman" w:hAnsi="Times New Roman" w:cs="Times New Roman"/>
          <w:sz w:val="20"/>
          <w:szCs w:val="20"/>
          <w:lang w:val="uk-UA"/>
        </w:rPr>
        <w:t>захворювання.</w:t>
      </w:r>
      <w:r w:rsidR="00555963"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</w:p>
    <w:p w:rsidR="0037442D" w:rsidRPr="00BA2F2F" w:rsidRDefault="0037442D" w:rsidP="00A86CB2">
      <w:pPr>
        <w:spacing w:after="0" w:line="240" w:lineRule="auto"/>
        <w:ind w:firstLine="567"/>
        <w:jc w:val="both"/>
        <w:rPr>
          <w:rFonts w:ascii="Times New Roman" w:hAnsi="Times New Roman" w:cs="Times New Roman"/>
          <w:color w:val="FF0000"/>
          <w:sz w:val="20"/>
          <w:szCs w:val="20"/>
          <w:lang w:val="uk-UA"/>
        </w:rPr>
      </w:pPr>
      <w:r w:rsidRPr="00BA2F2F">
        <w:rPr>
          <w:rFonts w:ascii="Times New Roman" w:hAnsi="Times New Roman" w:cs="Times New Roman"/>
          <w:color w:val="000000" w:themeColor="text1"/>
          <w:sz w:val="20"/>
          <w:szCs w:val="20"/>
          <w:lang w:val="uk-UA" w:eastAsia="ru-RU"/>
        </w:rPr>
        <w:t xml:space="preserve">Актуальність проблеми зумовлена необхідністю </w:t>
      </w:r>
      <w:r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розробки ефективних методів лікування </w:t>
      </w:r>
      <w:proofErr w:type="spellStart"/>
      <w:r w:rsidRPr="00BA2F2F">
        <w:rPr>
          <w:rFonts w:ascii="Times New Roman" w:hAnsi="Times New Roman" w:cs="Times New Roman"/>
          <w:sz w:val="20"/>
          <w:szCs w:val="20"/>
          <w:lang w:val="uk-UA"/>
        </w:rPr>
        <w:t>урогенітальних</w:t>
      </w:r>
      <w:proofErr w:type="spellEnd"/>
      <w:r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295202"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мікст-інфекцій, спричинених </w:t>
      </w:r>
      <w:proofErr w:type="spellStart"/>
      <w:r w:rsidR="00295202" w:rsidRPr="00BA2F2F">
        <w:rPr>
          <w:rFonts w:ascii="Times New Roman" w:hAnsi="Times New Roman" w:cs="Times New Roman"/>
          <w:sz w:val="20"/>
          <w:szCs w:val="20"/>
          <w:lang w:val="uk-UA"/>
        </w:rPr>
        <w:t>хламідіями</w:t>
      </w:r>
      <w:proofErr w:type="spellEnd"/>
      <w:r w:rsidR="00295202"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, </w:t>
      </w:r>
      <w:proofErr w:type="spellStart"/>
      <w:r w:rsidR="00555963" w:rsidRPr="00BA2F2F">
        <w:rPr>
          <w:rFonts w:ascii="Times New Roman" w:hAnsi="Times New Roman" w:cs="Times New Roman"/>
          <w:sz w:val="20"/>
          <w:szCs w:val="20"/>
          <w:lang w:val="uk-UA"/>
        </w:rPr>
        <w:t>трихомонадами</w:t>
      </w:r>
      <w:proofErr w:type="spellEnd"/>
      <w:r w:rsidR="00555963"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, мікоплазмами та </w:t>
      </w:r>
      <w:proofErr w:type="spellStart"/>
      <w:r w:rsidR="00555963" w:rsidRPr="00BA2F2F">
        <w:rPr>
          <w:rFonts w:ascii="Times New Roman" w:hAnsi="Times New Roman" w:cs="Times New Roman"/>
          <w:sz w:val="20"/>
          <w:szCs w:val="20"/>
          <w:lang w:val="uk-UA"/>
        </w:rPr>
        <w:t>герпесвірусами</w:t>
      </w:r>
      <w:proofErr w:type="spellEnd"/>
      <w:r w:rsidR="00555963"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, шляхом розробки комплексу фармакологічних та нефармакологічних методів, які </w:t>
      </w:r>
      <w:r w:rsidR="00AC5701" w:rsidRPr="00BA2F2F">
        <w:rPr>
          <w:rFonts w:ascii="Times New Roman" w:hAnsi="Times New Roman" w:cs="Times New Roman"/>
          <w:sz w:val="20"/>
          <w:szCs w:val="20"/>
          <w:lang w:val="uk-UA"/>
        </w:rPr>
        <w:t>забезпечать</w:t>
      </w:r>
      <w:r w:rsidR="00555963"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 санацію</w:t>
      </w:r>
      <w:r w:rsidR="00AC5701"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 організму, попередження розвитку ускладнень та рецидивів захворювання.</w:t>
      </w:r>
    </w:p>
    <w:p w:rsidR="00937275" w:rsidRPr="00BA2F2F" w:rsidRDefault="00A072E4" w:rsidP="00A86CB2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0"/>
          <w:szCs w:val="20"/>
          <w:lang w:val="uk-UA" w:eastAsia="ru-RU"/>
        </w:rPr>
      </w:pPr>
      <w:r w:rsidRPr="00BA2F2F">
        <w:rPr>
          <w:rFonts w:ascii="Times New Roman" w:hAnsi="Times New Roman" w:cs="Times New Roman"/>
          <w:color w:val="000000" w:themeColor="text1"/>
          <w:sz w:val="20"/>
          <w:szCs w:val="20"/>
          <w:lang w:val="uk-UA" w:eastAsia="ru-RU"/>
        </w:rPr>
        <w:t>Вибір підході</w:t>
      </w:r>
      <w:r w:rsidR="008B4C38" w:rsidRPr="00BA2F2F">
        <w:rPr>
          <w:rFonts w:ascii="Times New Roman" w:hAnsi="Times New Roman" w:cs="Times New Roman"/>
          <w:color w:val="000000" w:themeColor="text1"/>
          <w:sz w:val="20"/>
          <w:szCs w:val="20"/>
          <w:lang w:val="uk-UA" w:eastAsia="ru-RU"/>
        </w:rPr>
        <w:t xml:space="preserve">в </w:t>
      </w:r>
      <w:r w:rsidRPr="00BA2F2F">
        <w:rPr>
          <w:rFonts w:ascii="Times New Roman" w:hAnsi="Times New Roman" w:cs="Times New Roman"/>
          <w:color w:val="000000" w:themeColor="text1"/>
          <w:sz w:val="20"/>
          <w:szCs w:val="20"/>
          <w:lang w:val="uk-UA" w:eastAsia="ru-RU"/>
        </w:rPr>
        <w:t>до</w:t>
      </w:r>
      <w:r w:rsidR="008B4C38" w:rsidRPr="00BA2F2F">
        <w:rPr>
          <w:rFonts w:ascii="Times New Roman" w:hAnsi="Times New Roman" w:cs="Times New Roman"/>
          <w:color w:val="000000" w:themeColor="text1"/>
          <w:sz w:val="20"/>
          <w:szCs w:val="20"/>
          <w:lang w:val="uk-UA" w:eastAsia="ru-RU"/>
        </w:rPr>
        <w:t xml:space="preserve"> проведен</w:t>
      </w:r>
      <w:r w:rsidRPr="00BA2F2F">
        <w:rPr>
          <w:rFonts w:ascii="Times New Roman" w:hAnsi="Times New Roman" w:cs="Times New Roman"/>
          <w:color w:val="000000" w:themeColor="text1"/>
          <w:sz w:val="20"/>
          <w:szCs w:val="20"/>
          <w:lang w:val="uk-UA" w:eastAsia="ru-RU"/>
        </w:rPr>
        <w:t>ня раці</w:t>
      </w:r>
      <w:r w:rsidR="008B4C38" w:rsidRPr="00BA2F2F">
        <w:rPr>
          <w:rFonts w:ascii="Times New Roman" w:hAnsi="Times New Roman" w:cs="Times New Roman"/>
          <w:color w:val="000000" w:themeColor="text1"/>
          <w:sz w:val="20"/>
          <w:szCs w:val="20"/>
          <w:lang w:val="uk-UA" w:eastAsia="ru-RU"/>
        </w:rPr>
        <w:t xml:space="preserve">онального </w:t>
      </w:r>
      <w:r w:rsidRPr="00BA2F2F">
        <w:rPr>
          <w:rFonts w:ascii="Times New Roman" w:hAnsi="Times New Roman" w:cs="Times New Roman"/>
          <w:color w:val="000000" w:themeColor="text1"/>
          <w:sz w:val="20"/>
          <w:szCs w:val="20"/>
          <w:lang w:val="uk-UA" w:eastAsia="ru-RU"/>
        </w:rPr>
        <w:t>та</w:t>
      </w:r>
      <w:r w:rsidR="008B4C38" w:rsidRPr="00BA2F2F">
        <w:rPr>
          <w:rFonts w:ascii="Times New Roman" w:hAnsi="Times New Roman" w:cs="Times New Roman"/>
          <w:color w:val="000000" w:themeColor="text1"/>
          <w:sz w:val="20"/>
          <w:szCs w:val="20"/>
          <w:lang w:val="uk-UA" w:eastAsia="ru-RU"/>
        </w:rPr>
        <w:t xml:space="preserve"> </w:t>
      </w:r>
      <w:r w:rsidRPr="00BA2F2F">
        <w:rPr>
          <w:rFonts w:ascii="Times New Roman" w:hAnsi="Times New Roman" w:cs="Times New Roman"/>
          <w:color w:val="000000" w:themeColor="text1"/>
          <w:sz w:val="20"/>
          <w:szCs w:val="20"/>
          <w:lang w:val="uk-UA" w:eastAsia="ru-RU"/>
        </w:rPr>
        <w:t>ефективного комбінован</w:t>
      </w:r>
      <w:r w:rsidR="008B4C38" w:rsidRPr="00BA2F2F">
        <w:rPr>
          <w:rFonts w:ascii="Times New Roman" w:hAnsi="Times New Roman" w:cs="Times New Roman"/>
          <w:color w:val="000000" w:themeColor="text1"/>
          <w:sz w:val="20"/>
          <w:szCs w:val="20"/>
          <w:lang w:val="uk-UA" w:eastAsia="ru-RU"/>
        </w:rPr>
        <w:t>ого л</w:t>
      </w:r>
      <w:r w:rsidRPr="00BA2F2F">
        <w:rPr>
          <w:rFonts w:ascii="Times New Roman" w:hAnsi="Times New Roman" w:cs="Times New Roman"/>
          <w:color w:val="000000" w:themeColor="text1"/>
          <w:sz w:val="20"/>
          <w:szCs w:val="20"/>
          <w:lang w:val="uk-UA" w:eastAsia="ru-RU"/>
        </w:rPr>
        <w:t>ікування</w:t>
      </w:r>
      <w:r w:rsidRPr="00BA2F2F">
        <w:rPr>
          <w:rFonts w:ascii="Times New Roman" w:hAnsi="Times New Roman" w:cs="Times New Roman"/>
          <w:color w:val="FF0000"/>
          <w:sz w:val="20"/>
          <w:szCs w:val="20"/>
          <w:lang w:val="uk-UA" w:eastAsia="ru-RU"/>
        </w:rPr>
        <w:t xml:space="preserve"> </w:t>
      </w:r>
      <w:proofErr w:type="spellStart"/>
      <w:r w:rsidR="00B63A81" w:rsidRPr="00BA2F2F">
        <w:rPr>
          <w:rFonts w:ascii="Times New Roman" w:hAnsi="Times New Roman" w:cs="Times New Roman"/>
          <w:color w:val="000000" w:themeColor="text1"/>
          <w:sz w:val="20"/>
          <w:szCs w:val="20"/>
          <w:lang w:val="uk-UA" w:eastAsia="ru-RU"/>
        </w:rPr>
        <w:t>урогенітальних</w:t>
      </w:r>
      <w:proofErr w:type="spellEnd"/>
      <w:r w:rsidR="00B63A81" w:rsidRPr="00BA2F2F">
        <w:rPr>
          <w:rFonts w:ascii="Times New Roman" w:hAnsi="Times New Roman" w:cs="Times New Roman"/>
          <w:color w:val="000000" w:themeColor="text1"/>
          <w:sz w:val="20"/>
          <w:szCs w:val="20"/>
          <w:lang w:val="uk-UA" w:eastAsia="ru-RU"/>
        </w:rPr>
        <w:t xml:space="preserve"> мікст-інфекцій, спричинених </w:t>
      </w:r>
      <w:proofErr w:type="spellStart"/>
      <w:r w:rsidR="00B63A81" w:rsidRPr="00BA2F2F">
        <w:rPr>
          <w:rFonts w:ascii="Times New Roman" w:hAnsi="Times New Roman" w:cs="Times New Roman"/>
          <w:color w:val="000000" w:themeColor="text1"/>
          <w:sz w:val="20"/>
          <w:szCs w:val="20"/>
          <w:lang w:val="uk-UA" w:eastAsia="ru-RU"/>
        </w:rPr>
        <w:t>хламідіями</w:t>
      </w:r>
      <w:proofErr w:type="spellEnd"/>
      <w:r w:rsidR="00B63A81" w:rsidRPr="00BA2F2F">
        <w:rPr>
          <w:rFonts w:ascii="Times New Roman" w:hAnsi="Times New Roman" w:cs="Times New Roman"/>
          <w:color w:val="000000" w:themeColor="text1"/>
          <w:sz w:val="20"/>
          <w:szCs w:val="20"/>
          <w:lang w:val="uk-UA" w:eastAsia="ru-RU"/>
        </w:rPr>
        <w:t xml:space="preserve">, </w:t>
      </w:r>
      <w:proofErr w:type="spellStart"/>
      <w:r w:rsidR="00B63A81" w:rsidRPr="00BA2F2F">
        <w:rPr>
          <w:rFonts w:ascii="Times New Roman" w:hAnsi="Times New Roman" w:cs="Times New Roman"/>
          <w:color w:val="000000" w:themeColor="text1"/>
          <w:sz w:val="20"/>
          <w:szCs w:val="20"/>
          <w:lang w:val="uk-UA" w:eastAsia="ru-RU"/>
        </w:rPr>
        <w:t>трихомонадами</w:t>
      </w:r>
      <w:proofErr w:type="spellEnd"/>
      <w:r w:rsidR="00B63A81" w:rsidRPr="00BA2F2F">
        <w:rPr>
          <w:rFonts w:ascii="Times New Roman" w:hAnsi="Times New Roman" w:cs="Times New Roman"/>
          <w:color w:val="000000" w:themeColor="text1"/>
          <w:sz w:val="20"/>
          <w:szCs w:val="20"/>
          <w:lang w:val="uk-UA" w:eastAsia="ru-RU"/>
        </w:rPr>
        <w:t xml:space="preserve">, мікоплазмами та вірусами </w:t>
      </w:r>
      <w:proofErr w:type="spellStart"/>
      <w:r w:rsidR="00B63A81" w:rsidRPr="00BA2F2F">
        <w:rPr>
          <w:rFonts w:ascii="Times New Roman" w:hAnsi="Times New Roman" w:cs="Times New Roman"/>
          <w:color w:val="000000" w:themeColor="text1"/>
          <w:sz w:val="20"/>
          <w:szCs w:val="20"/>
          <w:lang w:val="uk-UA" w:eastAsia="ru-RU"/>
        </w:rPr>
        <w:t>герпетичної</w:t>
      </w:r>
      <w:proofErr w:type="spellEnd"/>
      <w:r w:rsidR="00B63A81" w:rsidRPr="00BA2F2F">
        <w:rPr>
          <w:rFonts w:ascii="Times New Roman" w:hAnsi="Times New Roman" w:cs="Times New Roman"/>
          <w:color w:val="000000" w:themeColor="text1"/>
          <w:sz w:val="20"/>
          <w:szCs w:val="20"/>
          <w:lang w:val="uk-UA" w:eastAsia="ru-RU"/>
        </w:rPr>
        <w:t xml:space="preserve"> групи</w:t>
      </w:r>
      <w:r w:rsidR="0050243D" w:rsidRPr="00BA2F2F">
        <w:rPr>
          <w:rFonts w:ascii="Times New Roman" w:hAnsi="Times New Roman" w:cs="Times New Roman"/>
          <w:color w:val="000000" w:themeColor="text1"/>
          <w:sz w:val="20"/>
          <w:szCs w:val="20"/>
          <w:lang w:val="uk-UA" w:eastAsia="ru-RU"/>
        </w:rPr>
        <w:t>,</w:t>
      </w:r>
      <w:r w:rsidR="00B63A81" w:rsidRPr="00BA2F2F">
        <w:rPr>
          <w:rFonts w:ascii="Times New Roman" w:hAnsi="Times New Roman" w:cs="Times New Roman"/>
          <w:color w:val="000000" w:themeColor="text1"/>
          <w:sz w:val="20"/>
          <w:szCs w:val="20"/>
          <w:lang w:val="uk-UA" w:eastAsia="ru-RU"/>
        </w:rPr>
        <w:t xml:space="preserve"> </w:t>
      </w:r>
      <w:r w:rsidRPr="00BA2F2F">
        <w:rPr>
          <w:rFonts w:ascii="Times New Roman" w:hAnsi="Times New Roman" w:cs="Times New Roman"/>
          <w:sz w:val="20"/>
          <w:szCs w:val="20"/>
          <w:lang w:val="uk-UA" w:eastAsia="ru-RU"/>
        </w:rPr>
        <w:t xml:space="preserve">зумовлений не тільки їх біологічними властивостями, </w:t>
      </w:r>
      <w:r w:rsidR="008B4C38" w:rsidRPr="00BA2F2F">
        <w:rPr>
          <w:rFonts w:ascii="Times New Roman" w:hAnsi="Times New Roman" w:cs="Times New Roman"/>
          <w:sz w:val="20"/>
          <w:szCs w:val="20"/>
          <w:lang w:val="uk-UA" w:eastAsia="ru-RU"/>
        </w:rPr>
        <w:t xml:space="preserve"> </w:t>
      </w:r>
      <w:proofErr w:type="spellStart"/>
      <w:r w:rsidRPr="00BA2F2F">
        <w:rPr>
          <w:rFonts w:ascii="Times New Roman" w:hAnsi="Times New Roman" w:cs="Times New Roman"/>
          <w:sz w:val="20"/>
          <w:szCs w:val="20"/>
          <w:lang w:val="uk-UA" w:eastAsia="ru-RU"/>
        </w:rPr>
        <w:t>інвазивні</w:t>
      </w:r>
      <w:r w:rsidR="008B4C38" w:rsidRPr="00BA2F2F">
        <w:rPr>
          <w:rFonts w:ascii="Times New Roman" w:hAnsi="Times New Roman" w:cs="Times New Roman"/>
          <w:sz w:val="20"/>
          <w:szCs w:val="20"/>
          <w:lang w:val="uk-UA" w:eastAsia="ru-RU"/>
        </w:rPr>
        <w:t>стю</w:t>
      </w:r>
      <w:proofErr w:type="spellEnd"/>
      <w:r w:rsidR="008B4C38" w:rsidRPr="00BA2F2F">
        <w:rPr>
          <w:rFonts w:ascii="Times New Roman" w:hAnsi="Times New Roman" w:cs="Times New Roman"/>
          <w:sz w:val="20"/>
          <w:szCs w:val="20"/>
          <w:lang w:val="uk-UA" w:eastAsia="ru-RU"/>
        </w:rPr>
        <w:t>, ткан</w:t>
      </w:r>
      <w:r w:rsidRPr="00BA2F2F">
        <w:rPr>
          <w:rFonts w:ascii="Times New Roman" w:hAnsi="Times New Roman" w:cs="Times New Roman"/>
          <w:sz w:val="20"/>
          <w:szCs w:val="20"/>
          <w:lang w:val="uk-UA" w:eastAsia="ru-RU"/>
        </w:rPr>
        <w:t xml:space="preserve">инним тропізмом, вірулентністю, </w:t>
      </w:r>
      <w:proofErr w:type="spellStart"/>
      <w:r w:rsidRPr="00BA2F2F">
        <w:rPr>
          <w:rFonts w:ascii="Times New Roman" w:hAnsi="Times New Roman" w:cs="Times New Roman"/>
          <w:sz w:val="20"/>
          <w:szCs w:val="20"/>
          <w:lang w:val="uk-UA" w:eastAsia="ru-RU"/>
        </w:rPr>
        <w:t>антифагоцитарни</w:t>
      </w:r>
      <w:r w:rsidR="008B4C38" w:rsidRPr="00BA2F2F">
        <w:rPr>
          <w:rFonts w:ascii="Times New Roman" w:hAnsi="Times New Roman" w:cs="Times New Roman"/>
          <w:sz w:val="20"/>
          <w:szCs w:val="20"/>
          <w:lang w:val="uk-UA" w:eastAsia="ru-RU"/>
        </w:rPr>
        <w:t>ми</w:t>
      </w:r>
      <w:proofErr w:type="spellEnd"/>
      <w:r w:rsidR="008B4C38" w:rsidRPr="00BA2F2F">
        <w:rPr>
          <w:rFonts w:ascii="Times New Roman" w:hAnsi="Times New Roman" w:cs="Times New Roman"/>
          <w:sz w:val="20"/>
          <w:szCs w:val="20"/>
          <w:lang w:val="uk-UA" w:eastAsia="ru-RU"/>
        </w:rPr>
        <w:t xml:space="preserve"> </w:t>
      </w:r>
      <w:r w:rsidRPr="00BA2F2F">
        <w:rPr>
          <w:rFonts w:ascii="Times New Roman" w:hAnsi="Times New Roman" w:cs="Times New Roman"/>
          <w:sz w:val="20"/>
          <w:szCs w:val="20"/>
          <w:lang w:val="uk-UA" w:eastAsia="ru-RU"/>
        </w:rPr>
        <w:t>особливостями та</w:t>
      </w:r>
      <w:r w:rsidR="008B4C38" w:rsidRPr="00BA2F2F">
        <w:rPr>
          <w:rFonts w:ascii="Times New Roman" w:hAnsi="Times New Roman" w:cs="Times New Roman"/>
          <w:sz w:val="20"/>
          <w:szCs w:val="20"/>
          <w:lang w:val="uk-UA" w:eastAsia="ru-RU"/>
        </w:rPr>
        <w:t xml:space="preserve"> токсикогенн</w:t>
      </w:r>
      <w:r w:rsidRPr="00BA2F2F">
        <w:rPr>
          <w:rFonts w:ascii="Times New Roman" w:hAnsi="Times New Roman" w:cs="Times New Roman"/>
          <w:sz w:val="20"/>
          <w:szCs w:val="20"/>
          <w:lang w:val="uk-UA" w:eastAsia="ru-RU"/>
        </w:rPr>
        <w:t>іст</w:t>
      </w:r>
      <w:r w:rsidR="008B4C38" w:rsidRPr="00BA2F2F">
        <w:rPr>
          <w:rFonts w:ascii="Times New Roman" w:hAnsi="Times New Roman" w:cs="Times New Roman"/>
          <w:sz w:val="20"/>
          <w:szCs w:val="20"/>
          <w:lang w:val="uk-UA" w:eastAsia="ru-RU"/>
        </w:rPr>
        <w:t xml:space="preserve">ю, </w:t>
      </w:r>
      <w:r w:rsidRPr="00BA2F2F">
        <w:rPr>
          <w:rFonts w:ascii="Times New Roman" w:hAnsi="Times New Roman" w:cs="Times New Roman"/>
          <w:sz w:val="20"/>
          <w:szCs w:val="20"/>
          <w:lang w:val="uk-UA" w:eastAsia="ru-RU"/>
        </w:rPr>
        <w:t xml:space="preserve">але і відсутністю </w:t>
      </w:r>
      <w:r w:rsidR="00271F31" w:rsidRPr="00BA2F2F">
        <w:rPr>
          <w:rFonts w:ascii="Times New Roman" w:hAnsi="Times New Roman" w:cs="Times New Roman"/>
          <w:sz w:val="20"/>
          <w:szCs w:val="20"/>
          <w:lang w:val="uk-UA" w:eastAsia="ru-RU"/>
        </w:rPr>
        <w:t xml:space="preserve">наукових </w:t>
      </w:r>
      <w:r w:rsidRPr="00BA2F2F">
        <w:rPr>
          <w:rFonts w:ascii="Times New Roman" w:hAnsi="Times New Roman" w:cs="Times New Roman"/>
          <w:sz w:val="20"/>
          <w:szCs w:val="20"/>
          <w:lang w:val="uk-UA" w:eastAsia="ru-RU"/>
        </w:rPr>
        <w:t>даних про взаємодію</w:t>
      </w:r>
      <w:r w:rsidR="00B63A81" w:rsidRPr="00BA2F2F">
        <w:rPr>
          <w:rFonts w:ascii="Times New Roman" w:hAnsi="Times New Roman" w:cs="Times New Roman"/>
          <w:sz w:val="20"/>
          <w:szCs w:val="20"/>
          <w:lang w:val="uk-UA" w:eastAsia="ru-RU"/>
        </w:rPr>
        <w:t xml:space="preserve"> патогенних мікроорганізмів </w:t>
      </w:r>
      <w:r w:rsidRPr="00BA2F2F">
        <w:rPr>
          <w:rFonts w:ascii="Times New Roman" w:hAnsi="Times New Roman" w:cs="Times New Roman"/>
          <w:sz w:val="20"/>
          <w:szCs w:val="20"/>
          <w:lang w:val="uk-UA" w:eastAsia="ru-RU"/>
        </w:rPr>
        <w:t>при асоціативному симбіозі.</w:t>
      </w:r>
      <w:r w:rsidR="0016754D" w:rsidRPr="00BA2F2F">
        <w:rPr>
          <w:rFonts w:ascii="Times New Roman" w:hAnsi="Times New Roman" w:cs="Times New Roman"/>
          <w:sz w:val="20"/>
          <w:szCs w:val="20"/>
          <w:lang w:val="uk-UA" w:eastAsia="ru-RU"/>
        </w:rPr>
        <w:t xml:space="preserve"> </w:t>
      </w:r>
      <w:r w:rsidR="0050243D" w:rsidRPr="00BA2F2F">
        <w:rPr>
          <w:rFonts w:ascii="Times New Roman" w:hAnsi="Times New Roman" w:cs="Times New Roman"/>
          <w:sz w:val="20"/>
          <w:szCs w:val="20"/>
          <w:lang w:val="uk-UA" w:eastAsia="ru-RU"/>
        </w:rPr>
        <w:t xml:space="preserve">Відомо, що </w:t>
      </w:r>
      <w:proofErr w:type="spellStart"/>
      <w:r w:rsidR="0050243D" w:rsidRPr="00BA2F2F">
        <w:rPr>
          <w:rFonts w:ascii="Times New Roman" w:hAnsi="Times New Roman" w:cs="Times New Roman"/>
          <w:sz w:val="20"/>
          <w:szCs w:val="20"/>
          <w:lang w:val="uk-UA" w:eastAsia="ru-RU"/>
        </w:rPr>
        <w:t>у</w:t>
      </w:r>
      <w:r w:rsidR="0013038C" w:rsidRPr="00BA2F2F">
        <w:rPr>
          <w:rFonts w:ascii="Times New Roman" w:hAnsi="Times New Roman" w:cs="Times New Roman"/>
          <w:sz w:val="20"/>
          <w:szCs w:val="20"/>
          <w:lang w:val="uk-UA" w:eastAsia="ru-RU"/>
        </w:rPr>
        <w:t>рогенітальні</w:t>
      </w:r>
      <w:proofErr w:type="spellEnd"/>
      <w:r w:rsidR="0013038C" w:rsidRPr="00BA2F2F">
        <w:rPr>
          <w:rFonts w:ascii="Times New Roman" w:hAnsi="Times New Roman" w:cs="Times New Roman"/>
          <w:sz w:val="20"/>
          <w:szCs w:val="20"/>
          <w:lang w:val="uk-UA" w:eastAsia="ru-RU"/>
        </w:rPr>
        <w:t xml:space="preserve"> </w:t>
      </w:r>
      <w:proofErr w:type="spellStart"/>
      <w:r w:rsidR="0013038C" w:rsidRPr="00BA2F2F">
        <w:rPr>
          <w:rFonts w:ascii="Times New Roman" w:hAnsi="Times New Roman" w:cs="Times New Roman"/>
          <w:sz w:val="20"/>
          <w:szCs w:val="20"/>
          <w:lang w:val="uk-UA" w:eastAsia="ru-RU"/>
        </w:rPr>
        <w:t>трихомонади</w:t>
      </w:r>
      <w:proofErr w:type="spellEnd"/>
      <w:r w:rsidR="0013038C" w:rsidRPr="00BA2F2F">
        <w:rPr>
          <w:rFonts w:ascii="Times New Roman" w:hAnsi="Times New Roman" w:cs="Times New Roman"/>
          <w:sz w:val="20"/>
          <w:szCs w:val="20"/>
          <w:lang w:val="uk-UA" w:eastAsia="ru-RU"/>
        </w:rPr>
        <w:t xml:space="preserve"> можуть слугувати резервуаром для патогенних мік</w:t>
      </w:r>
      <w:r w:rsidR="00114FDE" w:rsidRPr="00BA2F2F">
        <w:rPr>
          <w:rFonts w:ascii="Times New Roman" w:hAnsi="Times New Roman" w:cs="Times New Roman"/>
          <w:sz w:val="20"/>
          <w:szCs w:val="20"/>
          <w:lang w:val="uk-UA" w:eastAsia="ru-RU"/>
        </w:rPr>
        <w:t>роорганізмів (</w:t>
      </w:r>
      <w:proofErr w:type="spellStart"/>
      <w:r w:rsidR="00114FDE" w:rsidRPr="00BA2F2F">
        <w:rPr>
          <w:rFonts w:ascii="Times New Roman" w:hAnsi="Times New Roman" w:cs="Times New Roman"/>
          <w:sz w:val="20"/>
          <w:szCs w:val="20"/>
          <w:lang w:val="uk-UA" w:eastAsia="ru-RU"/>
        </w:rPr>
        <w:t>хламідій</w:t>
      </w:r>
      <w:proofErr w:type="spellEnd"/>
      <w:r w:rsidR="00114FDE" w:rsidRPr="00BA2F2F">
        <w:rPr>
          <w:rFonts w:ascii="Times New Roman" w:hAnsi="Times New Roman" w:cs="Times New Roman"/>
          <w:sz w:val="20"/>
          <w:szCs w:val="20"/>
          <w:lang w:val="uk-UA" w:eastAsia="ru-RU"/>
        </w:rPr>
        <w:t>, гонококі</w:t>
      </w:r>
      <w:r w:rsidR="0013038C" w:rsidRPr="00BA2F2F">
        <w:rPr>
          <w:rFonts w:ascii="Times New Roman" w:hAnsi="Times New Roman" w:cs="Times New Roman"/>
          <w:sz w:val="20"/>
          <w:szCs w:val="20"/>
          <w:lang w:val="uk-UA" w:eastAsia="ru-RU"/>
        </w:rPr>
        <w:t xml:space="preserve">в, мікоплазм та вірусів), що знижує антигенне навантаження на імунну систему макроорганізму та зменшує імунну відповідь на інфекційні фактори. Саме </w:t>
      </w:r>
      <w:proofErr w:type="spellStart"/>
      <w:r w:rsidR="0050243D" w:rsidRPr="00BA2F2F">
        <w:rPr>
          <w:rFonts w:ascii="Times New Roman" w:hAnsi="Times New Roman" w:cs="Times New Roman"/>
          <w:sz w:val="20"/>
          <w:szCs w:val="20"/>
          <w:lang w:val="uk-UA" w:eastAsia="ru-RU"/>
        </w:rPr>
        <w:t>резервуюча</w:t>
      </w:r>
      <w:proofErr w:type="spellEnd"/>
      <w:r w:rsidR="0013038C" w:rsidRPr="00BA2F2F">
        <w:rPr>
          <w:rFonts w:ascii="Times New Roman" w:hAnsi="Times New Roman" w:cs="Times New Roman"/>
          <w:sz w:val="20"/>
          <w:szCs w:val="20"/>
          <w:lang w:val="uk-UA" w:eastAsia="ru-RU"/>
        </w:rPr>
        <w:t xml:space="preserve"> роль </w:t>
      </w:r>
      <w:proofErr w:type="spellStart"/>
      <w:r w:rsidR="0013038C" w:rsidRPr="00BA2F2F">
        <w:rPr>
          <w:rFonts w:ascii="Times New Roman" w:hAnsi="Times New Roman" w:cs="Times New Roman"/>
          <w:sz w:val="20"/>
          <w:szCs w:val="20"/>
          <w:lang w:val="uk-UA" w:eastAsia="ru-RU"/>
        </w:rPr>
        <w:t>трихомонад</w:t>
      </w:r>
      <w:proofErr w:type="spellEnd"/>
      <w:r w:rsidR="0013038C" w:rsidRPr="00BA2F2F">
        <w:rPr>
          <w:rFonts w:ascii="Times New Roman" w:hAnsi="Times New Roman" w:cs="Times New Roman"/>
          <w:sz w:val="20"/>
          <w:szCs w:val="20"/>
          <w:lang w:val="uk-UA" w:eastAsia="ru-RU"/>
        </w:rPr>
        <w:t xml:space="preserve"> вважається пріоритетною у розвитку патогенних </w:t>
      </w:r>
      <w:proofErr w:type="spellStart"/>
      <w:r w:rsidR="0013038C" w:rsidRPr="00BA2F2F">
        <w:rPr>
          <w:rFonts w:ascii="Times New Roman" w:hAnsi="Times New Roman" w:cs="Times New Roman"/>
          <w:sz w:val="20"/>
          <w:szCs w:val="20"/>
          <w:lang w:val="uk-UA" w:eastAsia="ru-RU"/>
        </w:rPr>
        <w:t>мікробіоценозів</w:t>
      </w:r>
      <w:proofErr w:type="spellEnd"/>
      <w:r w:rsidR="0013038C" w:rsidRPr="00BA2F2F">
        <w:rPr>
          <w:rFonts w:ascii="Times New Roman" w:hAnsi="Times New Roman" w:cs="Times New Roman"/>
          <w:sz w:val="20"/>
          <w:szCs w:val="20"/>
          <w:lang w:val="uk-UA" w:eastAsia="ru-RU"/>
        </w:rPr>
        <w:t xml:space="preserve"> </w:t>
      </w:r>
      <w:proofErr w:type="spellStart"/>
      <w:r w:rsidR="0013038C" w:rsidRPr="00BA2F2F">
        <w:rPr>
          <w:rFonts w:ascii="Times New Roman" w:hAnsi="Times New Roman" w:cs="Times New Roman"/>
          <w:sz w:val="20"/>
          <w:szCs w:val="20"/>
          <w:lang w:val="uk-UA" w:eastAsia="ru-RU"/>
        </w:rPr>
        <w:t>урогенітального</w:t>
      </w:r>
      <w:proofErr w:type="spellEnd"/>
      <w:r w:rsidR="0013038C" w:rsidRPr="00BA2F2F">
        <w:rPr>
          <w:rFonts w:ascii="Times New Roman" w:hAnsi="Times New Roman" w:cs="Times New Roman"/>
          <w:sz w:val="20"/>
          <w:szCs w:val="20"/>
          <w:lang w:val="uk-UA" w:eastAsia="ru-RU"/>
        </w:rPr>
        <w:t xml:space="preserve"> тракту, що сприяє </w:t>
      </w:r>
      <w:proofErr w:type="spellStart"/>
      <w:r w:rsidR="0013038C" w:rsidRPr="00BA2F2F">
        <w:rPr>
          <w:rFonts w:ascii="Times New Roman" w:hAnsi="Times New Roman" w:cs="Times New Roman"/>
          <w:sz w:val="20"/>
          <w:szCs w:val="20"/>
          <w:lang w:val="uk-UA" w:eastAsia="ru-RU"/>
        </w:rPr>
        <w:t>персистенції</w:t>
      </w:r>
      <w:proofErr w:type="spellEnd"/>
      <w:r w:rsidR="0013038C" w:rsidRPr="00BA2F2F">
        <w:rPr>
          <w:rFonts w:ascii="Times New Roman" w:hAnsi="Times New Roman" w:cs="Times New Roman"/>
          <w:sz w:val="20"/>
          <w:szCs w:val="20"/>
          <w:lang w:val="uk-UA" w:eastAsia="ru-RU"/>
        </w:rPr>
        <w:t xml:space="preserve"> </w:t>
      </w:r>
      <w:r w:rsidR="00297BF0" w:rsidRPr="00BA2F2F">
        <w:rPr>
          <w:rFonts w:ascii="Times New Roman" w:hAnsi="Times New Roman" w:cs="Times New Roman"/>
          <w:sz w:val="20"/>
          <w:szCs w:val="20"/>
          <w:lang w:val="uk-UA" w:eastAsia="ru-RU"/>
        </w:rPr>
        <w:t xml:space="preserve">сечостатевої </w:t>
      </w:r>
      <w:r w:rsidR="0013038C" w:rsidRPr="00BA2F2F">
        <w:rPr>
          <w:rFonts w:ascii="Times New Roman" w:hAnsi="Times New Roman" w:cs="Times New Roman"/>
          <w:sz w:val="20"/>
          <w:szCs w:val="20"/>
          <w:lang w:val="uk-UA" w:eastAsia="ru-RU"/>
        </w:rPr>
        <w:t xml:space="preserve">мікст-інфекції. </w:t>
      </w:r>
      <w:r w:rsidR="00242978" w:rsidRPr="00BA2F2F">
        <w:rPr>
          <w:rFonts w:ascii="Times New Roman" w:hAnsi="Times New Roman" w:cs="Times New Roman"/>
          <w:sz w:val="20"/>
          <w:szCs w:val="20"/>
          <w:lang w:val="uk-UA" w:eastAsia="ru-RU"/>
        </w:rPr>
        <w:t xml:space="preserve"> </w:t>
      </w:r>
    </w:p>
    <w:p w:rsidR="00F15210" w:rsidRPr="00BA2F2F" w:rsidRDefault="00582B25" w:rsidP="00A86CB2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BA2F2F">
        <w:rPr>
          <w:rFonts w:ascii="Times New Roman" w:hAnsi="Times New Roman" w:cs="Times New Roman"/>
          <w:sz w:val="20"/>
          <w:szCs w:val="20"/>
          <w:lang w:val="uk-UA" w:eastAsia="ru-RU"/>
        </w:rPr>
        <w:t>Сьогодні відсутній єдиний підхід в лікувальній тактиці при симбіозі найпростіших з бактері</w:t>
      </w:r>
      <w:r w:rsidR="008B4C38" w:rsidRPr="00BA2F2F">
        <w:rPr>
          <w:rFonts w:ascii="Times New Roman" w:hAnsi="Times New Roman" w:cs="Times New Roman"/>
          <w:sz w:val="20"/>
          <w:szCs w:val="20"/>
          <w:lang w:val="uk-UA" w:eastAsia="ru-RU"/>
        </w:rPr>
        <w:t xml:space="preserve">ями </w:t>
      </w:r>
      <w:r w:rsidRPr="00BA2F2F">
        <w:rPr>
          <w:rFonts w:ascii="Times New Roman" w:hAnsi="Times New Roman" w:cs="Times New Roman"/>
          <w:sz w:val="20"/>
          <w:szCs w:val="20"/>
          <w:lang w:val="uk-UA" w:eastAsia="ru-RU"/>
        </w:rPr>
        <w:t>та ві</w:t>
      </w:r>
      <w:r w:rsidR="008B4C38" w:rsidRPr="00BA2F2F">
        <w:rPr>
          <w:rFonts w:ascii="Times New Roman" w:hAnsi="Times New Roman" w:cs="Times New Roman"/>
          <w:sz w:val="20"/>
          <w:szCs w:val="20"/>
          <w:lang w:val="uk-UA" w:eastAsia="ru-RU"/>
        </w:rPr>
        <w:t xml:space="preserve">русами, </w:t>
      </w:r>
      <w:r w:rsidRPr="00BA2F2F">
        <w:rPr>
          <w:rFonts w:ascii="Times New Roman" w:hAnsi="Times New Roman" w:cs="Times New Roman"/>
          <w:sz w:val="20"/>
          <w:szCs w:val="20"/>
          <w:lang w:val="uk-UA" w:eastAsia="ru-RU"/>
        </w:rPr>
        <w:t xml:space="preserve">що слугувало мотивацією до </w:t>
      </w:r>
      <w:r w:rsidR="00F15210"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аналізу результатів амбулаторного лікування </w:t>
      </w:r>
      <w:r w:rsidR="004D6344"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161 пацієнта з </w:t>
      </w:r>
      <w:proofErr w:type="spellStart"/>
      <w:r w:rsidR="004D6344" w:rsidRPr="00BA2F2F">
        <w:rPr>
          <w:rFonts w:ascii="Times New Roman" w:hAnsi="Times New Roman" w:cs="Times New Roman"/>
          <w:sz w:val="20"/>
          <w:szCs w:val="20"/>
          <w:lang w:val="uk-UA"/>
        </w:rPr>
        <w:t>урогенітальною</w:t>
      </w:r>
      <w:proofErr w:type="spellEnd"/>
      <w:r w:rsidR="004D6344"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 мікст-інфекцією (</w:t>
      </w:r>
      <w:proofErr w:type="spellStart"/>
      <w:r w:rsidR="004D6344" w:rsidRPr="00BA2F2F">
        <w:rPr>
          <w:rFonts w:ascii="Times New Roman" w:hAnsi="Times New Roman" w:cs="Times New Roman"/>
          <w:sz w:val="20"/>
          <w:szCs w:val="20"/>
          <w:lang w:val="uk-UA"/>
        </w:rPr>
        <w:t>хламідіоз</w:t>
      </w:r>
      <w:proofErr w:type="spellEnd"/>
      <w:r w:rsidR="004D6344"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, </w:t>
      </w:r>
      <w:proofErr w:type="spellStart"/>
      <w:r w:rsidR="0094607B" w:rsidRPr="00BA2F2F">
        <w:rPr>
          <w:rFonts w:ascii="Times New Roman" w:hAnsi="Times New Roman" w:cs="Times New Roman"/>
          <w:sz w:val="20"/>
          <w:szCs w:val="20"/>
          <w:lang w:val="uk-UA"/>
        </w:rPr>
        <w:t>трихомо</w:t>
      </w:r>
      <w:r w:rsidR="004D6344" w:rsidRPr="00BA2F2F">
        <w:rPr>
          <w:rFonts w:ascii="Times New Roman" w:hAnsi="Times New Roman" w:cs="Times New Roman"/>
          <w:sz w:val="20"/>
          <w:szCs w:val="20"/>
          <w:lang w:val="uk-UA"/>
        </w:rPr>
        <w:t>ноз</w:t>
      </w:r>
      <w:proofErr w:type="spellEnd"/>
      <w:r w:rsidR="004D6344"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, </w:t>
      </w:r>
      <w:proofErr w:type="spellStart"/>
      <w:r w:rsidR="004D6344" w:rsidRPr="00BA2F2F">
        <w:rPr>
          <w:rFonts w:ascii="Times New Roman" w:hAnsi="Times New Roman" w:cs="Times New Roman"/>
          <w:sz w:val="20"/>
          <w:szCs w:val="20"/>
          <w:lang w:val="uk-UA"/>
        </w:rPr>
        <w:t>мікоплазмоз</w:t>
      </w:r>
      <w:proofErr w:type="spellEnd"/>
      <w:r w:rsidR="004D6344"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, </w:t>
      </w:r>
      <w:proofErr w:type="spellStart"/>
      <w:r w:rsidR="00635F78" w:rsidRPr="00BA2F2F">
        <w:rPr>
          <w:rFonts w:ascii="Times New Roman" w:hAnsi="Times New Roman" w:cs="Times New Roman"/>
          <w:sz w:val="20"/>
          <w:szCs w:val="20"/>
          <w:lang w:val="uk-UA"/>
        </w:rPr>
        <w:t>герпес</w:t>
      </w:r>
      <w:proofErr w:type="spellEnd"/>
      <w:r w:rsidR="00635F78"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) в рамках теми науково-дослідної роботи кафедри дерматології, венерології та медичної косметології Харківського національного медичного університету «Комплексне лікування інфекційних уретритів з </w:t>
      </w:r>
      <w:r w:rsidR="00635F78" w:rsidRPr="00BA2F2F">
        <w:rPr>
          <w:rFonts w:ascii="Times New Roman" w:hAnsi="Times New Roman" w:cs="Times New Roman"/>
          <w:sz w:val="20"/>
          <w:szCs w:val="20"/>
          <w:lang w:val="uk-UA"/>
        </w:rPr>
        <w:lastRenderedPageBreak/>
        <w:t>використанням фізіотерапевтичних засобів»</w:t>
      </w:r>
      <w:r w:rsidR="009525C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635F78"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(№ </w:t>
      </w:r>
      <w:proofErr w:type="spellStart"/>
      <w:r w:rsidR="00635F78" w:rsidRPr="00BA2F2F">
        <w:rPr>
          <w:rFonts w:ascii="Times New Roman" w:hAnsi="Times New Roman" w:cs="Times New Roman"/>
          <w:sz w:val="20"/>
          <w:szCs w:val="20"/>
          <w:lang w:val="uk-UA"/>
        </w:rPr>
        <w:t>держреєстрації</w:t>
      </w:r>
      <w:proofErr w:type="spellEnd"/>
      <w:r w:rsidR="00635F78"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957657" w:rsidRPr="00BA2F2F">
        <w:rPr>
          <w:rFonts w:ascii="Times New Roman" w:hAnsi="Times New Roman" w:cs="Times New Roman"/>
          <w:sz w:val="20"/>
          <w:szCs w:val="20"/>
          <w:lang w:val="uk-UA"/>
        </w:rPr>
        <w:t>0111</w:t>
      </w:r>
      <w:r w:rsidR="00957657" w:rsidRPr="00BA2F2F">
        <w:rPr>
          <w:rFonts w:ascii="Times New Roman" w:hAnsi="Times New Roman" w:cs="Times New Roman"/>
          <w:sz w:val="20"/>
          <w:szCs w:val="20"/>
          <w:lang w:val="en-US"/>
        </w:rPr>
        <w:t>U</w:t>
      </w:r>
      <w:r w:rsidR="00957657"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001397, терміни виконання </w:t>
      </w:r>
      <w:r w:rsidR="003F405C" w:rsidRPr="00BA2F2F">
        <w:rPr>
          <w:rFonts w:ascii="Times New Roman" w:hAnsi="Times New Roman" w:cs="Times New Roman"/>
          <w:sz w:val="20"/>
          <w:szCs w:val="20"/>
          <w:lang w:val="uk-UA"/>
        </w:rPr>
        <w:t>2013</w:t>
      </w:r>
      <w:r w:rsidR="00957657"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-2015 </w:t>
      </w:r>
      <w:proofErr w:type="spellStart"/>
      <w:r w:rsidR="00957657" w:rsidRPr="00BA2F2F">
        <w:rPr>
          <w:rFonts w:ascii="Times New Roman" w:hAnsi="Times New Roman" w:cs="Times New Roman"/>
          <w:sz w:val="20"/>
          <w:szCs w:val="20"/>
          <w:lang w:val="uk-UA"/>
        </w:rPr>
        <w:t>р.р</w:t>
      </w:r>
      <w:proofErr w:type="spellEnd"/>
      <w:r w:rsidR="00957657" w:rsidRPr="00BA2F2F">
        <w:rPr>
          <w:rFonts w:ascii="Times New Roman" w:hAnsi="Times New Roman" w:cs="Times New Roman"/>
          <w:sz w:val="20"/>
          <w:szCs w:val="20"/>
          <w:lang w:val="uk-UA"/>
        </w:rPr>
        <w:t>.)</w:t>
      </w:r>
      <w:r w:rsidR="00F15210"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. </w:t>
      </w:r>
    </w:p>
    <w:p w:rsidR="007D7F91" w:rsidRPr="00BA2F2F" w:rsidRDefault="007D7F91" w:rsidP="00A86CB2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У </w:t>
      </w:r>
      <w:r w:rsidR="00A16A30" w:rsidRPr="00BA2F2F">
        <w:rPr>
          <w:rFonts w:ascii="Times New Roman" w:hAnsi="Times New Roman" w:cs="Times New Roman"/>
          <w:sz w:val="20"/>
          <w:szCs w:val="20"/>
          <w:lang w:val="uk-UA"/>
        </w:rPr>
        <w:t>методичних</w:t>
      </w:r>
      <w:r w:rsidR="00622683"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BA2F2F">
        <w:rPr>
          <w:rFonts w:ascii="Times New Roman" w:hAnsi="Times New Roman" w:cs="Times New Roman"/>
          <w:sz w:val="20"/>
          <w:szCs w:val="20"/>
          <w:lang w:val="uk-UA"/>
        </w:rPr>
        <w:t>р</w:t>
      </w:r>
      <w:r w:rsidR="0005387C" w:rsidRPr="00BA2F2F">
        <w:rPr>
          <w:rFonts w:ascii="Times New Roman" w:hAnsi="Times New Roman" w:cs="Times New Roman"/>
          <w:sz w:val="20"/>
          <w:szCs w:val="20"/>
          <w:lang w:val="uk-UA"/>
        </w:rPr>
        <w:t>екомендаціях</w:t>
      </w:r>
      <w:r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6122FC"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вперше </w:t>
      </w:r>
      <w:r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наведено комплексний метод фармакологічної та нефармакологічної терапії </w:t>
      </w:r>
      <w:proofErr w:type="spellStart"/>
      <w:r w:rsidR="00622683" w:rsidRPr="00BA2F2F">
        <w:rPr>
          <w:rFonts w:ascii="Times New Roman" w:hAnsi="Times New Roman" w:cs="Times New Roman"/>
          <w:sz w:val="20"/>
          <w:szCs w:val="20"/>
          <w:lang w:val="uk-UA"/>
        </w:rPr>
        <w:t>урогенітальн</w:t>
      </w:r>
      <w:r w:rsidR="00AF5963" w:rsidRPr="00BA2F2F">
        <w:rPr>
          <w:rFonts w:ascii="Times New Roman" w:hAnsi="Times New Roman" w:cs="Times New Roman"/>
          <w:sz w:val="20"/>
          <w:szCs w:val="20"/>
          <w:lang w:val="uk-UA"/>
        </w:rPr>
        <w:t>их</w:t>
      </w:r>
      <w:proofErr w:type="spellEnd"/>
      <w:r w:rsidR="00AF5963"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 мікст-інфекцій</w:t>
      </w:r>
      <w:r w:rsidR="0005387C"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 (</w:t>
      </w:r>
      <w:proofErr w:type="spellStart"/>
      <w:r w:rsidR="0005387C" w:rsidRPr="00BA2F2F">
        <w:rPr>
          <w:rFonts w:ascii="Times New Roman" w:hAnsi="Times New Roman" w:cs="Times New Roman"/>
          <w:sz w:val="20"/>
          <w:szCs w:val="20"/>
          <w:lang w:val="uk-UA"/>
        </w:rPr>
        <w:t>трихомоноз</w:t>
      </w:r>
      <w:proofErr w:type="spellEnd"/>
      <w:r w:rsidR="0005387C"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, </w:t>
      </w:r>
      <w:proofErr w:type="spellStart"/>
      <w:r w:rsidR="0005387C" w:rsidRPr="00BA2F2F">
        <w:rPr>
          <w:rFonts w:ascii="Times New Roman" w:hAnsi="Times New Roman" w:cs="Times New Roman"/>
          <w:sz w:val="20"/>
          <w:szCs w:val="20"/>
          <w:lang w:val="uk-UA"/>
        </w:rPr>
        <w:t>хламідіоз</w:t>
      </w:r>
      <w:proofErr w:type="spellEnd"/>
      <w:r w:rsidR="0005387C"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, </w:t>
      </w:r>
      <w:proofErr w:type="spellStart"/>
      <w:r w:rsidR="0005387C" w:rsidRPr="00BA2F2F">
        <w:rPr>
          <w:rFonts w:ascii="Times New Roman" w:hAnsi="Times New Roman" w:cs="Times New Roman"/>
          <w:sz w:val="20"/>
          <w:szCs w:val="20"/>
          <w:lang w:val="uk-UA"/>
        </w:rPr>
        <w:t>мікоплазмоз</w:t>
      </w:r>
      <w:proofErr w:type="spellEnd"/>
      <w:r w:rsidR="0005387C"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, </w:t>
      </w:r>
      <w:proofErr w:type="spellStart"/>
      <w:r w:rsidR="0005387C" w:rsidRPr="00BA2F2F">
        <w:rPr>
          <w:rFonts w:ascii="Times New Roman" w:hAnsi="Times New Roman" w:cs="Times New Roman"/>
          <w:sz w:val="20"/>
          <w:szCs w:val="20"/>
          <w:lang w:val="uk-UA"/>
        </w:rPr>
        <w:t>герпес</w:t>
      </w:r>
      <w:proofErr w:type="spellEnd"/>
      <w:r w:rsidR="0005387C" w:rsidRPr="00BA2F2F">
        <w:rPr>
          <w:rFonts w:ascii="Times New Roman" w:hAnsi="Times New Roman" w:cs="Times New Roman"/>
          <w:sz w:val="20"/>
          <w:szCs w:val="20"/>
          <w:lang w:val="uk-UA"/>
        </w:rPr>
        <w:t>)</w:t>
      </w:r>
      <w:r w:rsidR="00AF5963" w:rsidRPr="00BA2F2F">
        <w:rPr>
          <w:rFonts w:ascii="Times New Roman" w:hAnsi="Times New Roman" w:cs="Times New Roman"/>
          <w:sz w:val="20"/>
          <w:szCs w:val="20"/>
          <w:lang w:val="uk-UA"/>
        </w:rPr>
        <w:t>, що враховує</w:t>
      </w:r>
      <w:r w:rsidR="00622683"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="00622683" w:rsidRPr="00BA2F2F">
        <w:rPr>
          <w:rFonts w:ascii="Times New Roman" w:hAnsi="Times New Roman" w:cs="Times New Roman"/>
          <w:sz w:val="20"/>
          <w:szCs w:val="20"/>
          <w:lang w:val="uk-UA"/>
        </w:rPr>
        <w:t>етіопатогенетичні</w:t>
      </w:r>
      <w:proofErr w:type="spellEnd"/>
      <w:r w:rsidR="00622683"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 та клінічні особливості та відповідає сучасним терапевтичним потребам. Такі засоби мають забезпечити ефективну санацію інфекції, попередити формування ускладнень та зменшити частоту рецидивів захворювання.</w:t>
      </w:r>
    </w:p>
    <w:p w:rsidR="0005387C" w:rsidRPr="00BA2F2F" w:rsidRDefault="00B50A5F" w:rsidP="00A86CB2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Застосування </w:t>
      </w:r>
      <w:r w:rsidR="0005387C" w:rsidRPr="00BA2F2F">
        <w:rPr>
          <w:rFonts w:ascii="Times New Roman" w:hAnsi="Times New Roman" w:cs="Times New Roman"/>
          <w:sz w:val="20"/>
          <w:szCs w:val="20"/>
          <w:lang w:val="uk-UA"/>
        </w:rPr>
        <w:t>комплексного методу фармакологічної та нефармакологічної терапії</w:t>
      </w:r>
      <w:r w:rsidR="00FD3D5E"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, що базується на комбінації </w:t>
      </w:r>
      <w:proofErr w:type="spellStart"/>
      <w:r w:rsidR="00FD3D5E" w:rsidRPr="00BA2F2F">
        <w:rPr>
          <w:rFonts w:ascii="Times New Roman" w:hAnsi="Times New Roman" w:cs="Times New Roman"/>
          <w:sz w:val="20"/>
          <w:szCs w:val="20"/>
          <w:lang w:val="uk-UA"/>
        </w:rPr>
        <w:t>протипротозойних</w:t>
      </w:r>
      <w:proofErr w:type="spellEnd"/>
      <w:r w:rsidR="00FD3D5E" w:rsidRPr="00BA2F2F">
        <w:rPr>
          <w:rFonts w:ascii="Times New Roman" w:hAnsi="Times New Roman" w:cs="Times New Roman"/>
          <w:sz w:val="20"/>
          <w:szCs w:val="20"/>
          <w:lang w:val="uk-UA"/>
        </w:rPr>
        <w:t>, противірусних та антибактеріальних препаратів (</w:t>
      </w:r>
      <w:proofErr w:type="spellStart"/>
      <w:r w:rsidR="00681173" w:rsidRPr="00BA2F2F">
        <w:rPr>
          <w:rFonts w:ascii="Times New Roman" w:hAnsi="Times New Roman" w:cs="Times New Roman"/>
          <w:sz w:val="20"/>
          <w:szCs w:val="20"/>
          <w:lang w:val="uk-UA"/>
        </w:rPr>
        <w:t>етіотропна</w:t>
      </w:r>
      <w:proofErr w:type="spellEnd"/>
      <w:r w:rsidR="00FD3D5E"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 терапія) та методів активного впливу на організм </w:t>
      </w:r>
      <w:proofErr w:type="spellStart"/>
      <w:r w:rsidR="00FD3D5E" w:rsidRPr="00BA2F2F">
        <w:rPr>
          <w:rFonts w:ascii="Times New Roman" w:hAnsi="Times New Roman" w:cs="Times New Roman"/>
          <w:sz w:val="20"/>
          <w:szCs w:val="20"/>
          <w:lang w:val="uk-UA"/>
        </w:rPr>
        <w:t>імунокоректуючого</w:t>
      </w:r>
      <w:proofErr w:type="spellEnd"/>
      <w:r w:rsidR="00FD3D5E"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 та </w:t>
      </w:r>
      <w:proofErr w:type="spellStart"/>
      <w:r w:rsidR="00FD3D5E" w:rsidRPr="00BA2F2F">
        <w:rPr>
          <w:rFonts w:ascii="Times New Roman" w:hAnsi="Times New Roman" w:cs="Times New Roman"/>
          <w:sz w:val="20"/>
          <w:szCs w:val="20"/>
          <w:lang w:val="uk-UA"/>
        </w:rPr>
        <w:t>загальнозміцнюючого</w:t>
      </w:r>
      <w:proofErr w:type="spellEnd"/>
      <w:r w:rsidR="00FD3D5E"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 характеру</w:t>
      </w:r>
      <w:r w:rsidR="002632E4"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 (</w:t>
      </w:r>
      <w:proofErr w:type="spellStart"/>
      <w:r w:rsidR="00681173" w:rsidRPr="00BA2F2F">
        <w:rPr>
          <w:rFonts w:ascii="Times New Roman" w:hAnsi="Times New Roman" w:cs="Times New Roman"/>
          <w:sz w:val="20"/>
          <w:szCs w:val="20"/>
          <w:lang w:val="uk-UA"/>
        </w:rPr>
        <w:t>озонотерапія</w:t>
      </w:r>
      <w:proofErr w:type="spellEnd"/>
      <w:r w:rsidR="002632E4" w:rsidRPr="00BA2F2F">
        <w:rPr>
          <w:rFonts w:ascii="Times New Roman" w:hAnsi="Times New Roman" w:cs="Times New Roman"/>
          <w:sz w:val="20"/>
          <w:szCs w:val="20"/>
          <w:lang w:val="uk-UA"/>
        </w:rPr>
        <w:t>)</w:t>
      </w:r>
      <w:r w:rsidR="0005387C"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, </w:t>
      </w:r>
      <w:proofErr w:type="spellStart"/>
      <w:r w:rsidR="0005387C" w:rsidRPr="00BA2F2F">
        <w:rPr>
          <w:rFonts w:ascii="Times New Roman" w:hAnsi="Times New Roman" w:cs="Times New Roman"/>
          <w:sz w:val="20"/>
          <w:szCs w:val="20"/>
          <w:lang w:val="uk-UA"/>
        </w:rPr>
        <w:t>урогенітальних</w:t>
      </w:r>
      <w:proofErr w:type="spellEnd"/>
      <w:r w:rsidR="0005387C"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 мікст-інфекцій (</w:t>
      </w:r>
      <w:proofErr w:type="spellStart"/>
      <w:r w:rsidR="0005387C" w:rsidRPr="00BA2F2F">
        <w:rPr>
          <w:rFonts w:ascii="Times New Roman" w:hAnsi="Times New Roman" w:cs="Times New Roman"/>
          <w:sz w:val="20"/>
          <w:szCs w:val="20"/>
          <w:lang w:val="uk-UA"/>
        </w:rPr>
        <w:t>трихомоноз</w:t>
      </w:r>
      <w:proofErr w:type="spellEnd"/>
      <w:r w:rsidR="0005387C"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, </w:t>
      </w:r>
      <w:proofErr w:type="spellStart"/>
      <w:r w:rsidR="0005387C" w:rsidRPr="00BA2F2F">
        <w:rPr>
          <w:rFonts w:ascii="Times New Roman" w:hAnsi="Times New Roman" w:cs="Times New Roman"/>
          <w:sz w:val="20"/>
          <w:szCs w:val="20"/>
          <w:lang w:val="uk-UA"/>
        </w:rPr>
        <w:t>хламідіоз</w:t>
      </w:r>
      <w:proofErr w:type="spellEnd"/>
      <w:r w:rsidR="0005387C"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, </w:t>
      </w:r>
      <w:proofErr w:type="spellStart"/>
      <w:r w:rsidR="0005387C" w:rsidRPr="00BA2F2F">
        <w:rPr>
          <w:rFonts w:ascii="Times New Roman" w:hAnsi="Times New Roman" w:cs="Times New Roman"/>
          <w:sz w:val="20"/>
          <w:szCs w:val="20"/>
          <w:lang w:val="uk-UA"/>
        </w:rPr>
        <w:t>мікоплазмоз</w:t>
      </w:r>
      <w:proofErr w:type="spellEnd"/>
      <w:r w:rsidR="0005387C"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, </w:t>
      </w:r>
      <w:proofErr w:type="spellStart"/>
      <w:r w:rsidR="0005387C" w:rsidRPr="00BA2F2F">
        <w:rPr>
          <w:rFonts w:ascii="Times New Roman" w:hAnsi="Times New Roman" w:cs="Times New Roman"/>
          <w:sz w:val="20"/>
          <w:szCs w:val="20"/>
          <w:lang w:val="uk-UA"/>
        </w:rPr>
        <w:t>герпес</w:t>
      </w:r>
      <w:proofErr w:type="spellEnd"/>
      <w:r w:rsidR="0005387C"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) дозволяє досягти елімінації збудника як в сечостатевих органах, так і </w:t>
      </w:r>
      <w:proofErr w:type="spellStart"/>
      <w:r w:rsidR="0005387C" w:rsidRPr="00BA2F2F">
        <w:rPr>
          <w:rFonts w:ascii="Times New Roman" w:hAnsi="Times New Roman" w:cs="Times New Roman"/>
          <w:sz w:val="20"/>
          <w:szCs w:val="20"/>
          <w:lang w:val="uk-UA"/>
        </w:rPr>
        <w:t>екстрагенітально</w:t>
      </w:r>
      <w:proofErr w:type="spellEnd"/>
      <w:r w:rsidR="0005387C" w:rsidRPr="00BA2F2F">
        <w:rPr>
          <w:rFonts w:ascii="Times New Roman" w:hAnsi="Times New Roman" w:cs="Times New Roman"/>
          <w:sz w:val="20"/>
          <w:szCs w:val="20"/>
          <w:lang w:val="uk-UA"/>
        </w:rPr>
        <w:t>, зняття токсичної блокади імунної системи та відновлення нормального г</w:t>
      </w:r>
      <w:r w:rsidR="0065408A" w:rsidRPr="00BA2F2F">
        <w:rPr>
          <w:rFonts w:ascii="Times New Roman" w:hAnsi="Times New Roman" w:cs="Times New Roman"/>
          <w:sz w:val="20"/>
          <w:szCs w:val="20"/>
          <w:lang w:val="uk-UA"/>
        </w:rPr>
        <w:t>о</w:t>
      </w:r>
      <w:r w:rsidR="0005387C" w:rsidRPr="00BA2F2F">
        <w:rPr>
          <w:rFonts w:ascii="Times New Roman" w:hAnsi="Times New Roman" w:cs="Times New Roman"/>
          <w:sz w:val="20"/>
          <w:szCs w:val="20"/>
          <w:lang w:val="uk-UA"/>
        </w:rPr>
        <w:t>м</w:t>
      </w:r>
      <w:r w:rsidR="0065408A" w:rsidRPr="00BA2F2F">
        <w:rPr>
          <w:rFonts w:ascii="Times New Roman" w:hAnsi="Times New Roman" w:cs="Times New Roman"/>
          <w:sz w:val="20"/>
          <w:szCs w:val="20"/>
          <w:lang w:val="uk-UA"/>
        </w:rPr>
        <w:t>е</w:t>
      </w:r>
      <w:r w:rsidR="0005387C" w:rsidRPr="00BA2F2F">
        <w:rPr>
          <w:rFonts w:ascii="Times New Roman" w:hAnsi="Times New Roman" w:cs="Times New Roman"/>
          <w:sz w:val="20"/>
          <w:szCs w:val="20"/>
          <w:lang w:val="uk-UA"/>
        </w:rPr>
        <w:t>остазу.</w:t>
      </w:r>
      <w:r w:rsidR="00B7212F"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 Розроблена терапія дозволяє подолати стійкість </w:t>
      </w:r>
      <w:proofErr w:type="spellStart"/>
      <w:r w:rsidR="00B7212F" w:rsidRPr="00BA2F2F">
        <w:rPr>
          <w:rFonts w:ascii="Times New Roman" w:hAnsi="Times New Roman" w:cs="Times New Roman"/>
          <w:sz w:val="20"/>
          <w:szCs w:val="20"/>
          <w:lang w:val="uk-UA"/>
        </w:rPr>
        <w:t>трихомонад</w:t>
      </w:r>
      <w:proofErr w:type="spellEnd"/>
      <w:r w:rsidR="00B7212F"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 до лікування за допомогою </w:t>
      </w:r>
      <w:proofErr w:type="spellStart"/>
      <w:r w:rsidR="00B7212F" w:rsidRPr="00BA2F2F">
        <w:rPr>
          <w:rFonts w:ascii="Times New Roman" w:hAnsi="Times New Roman" w:cs="Times New Roman"/>
          <w:sz w:val="20"/>
          <w:szCs w:val="20"/>
          <w:lang w:val="uk-UA"/>
        </w:rPr>
        <w:t>антитрихомонадних</w:t>
      </w:r>
      <w:proofErr w:type="spellEnd"/>
      <w:r w:rsidR="00B7212F"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 і </w:t>
      </w:r>
      <w:proofErr w:type="spellStart"/>
      <w:r w:rsidR="00B7212F" w:rsidRPr="00BA2F2F">
        <w:rPr>
          <w:rFonts w:ascii="Times New Roman" w:hAnsi="Times New Roman" w:cs="Times New Roman"/>
          <w:sz w:val="20"/>
          <w:szCs w:val="20"/>
          <w:lang w:val="uk-UA"/>
        </w:rPr>
        <w:t>протипаразитарних</w:t>
      </w:r>
      <w:proofErr w:type="spellEnd"/>
      <w:r w:rsidR="00B7212F"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 препаратів, </w:t>
      </w:r>
      <w:proofErr w:type="spellStart"/>
      <w:r w:rsidR="00B7212F" w:rsidRPr="00BA2F2F">
        <w:rPr>
          <w:rFonts w:ascii="Times New Roman" w:hAnsi="Times New Roman" w:cs="Times New Roman"/>
          <w:sz w:val="20"/>
          <w:szCs w:val="20"/>
          <w:lang w:val="uk-UA"/>
        </w:rPr>
        <w:t>озонотерапії</w:t>
      </w:r>
      <w:proofErr w:type="spellEnd"/>
      <w:r w:rsidR="00B7212F" w:rsidRPr="00BA2F2F">
        <w:rPr>
          <w:rFonts w:ascii="Times New Roman" w:hAnsi="Times New Roman" w:cs="Times New Roman"/>
          <w:sz w:val="20"/>
          <w:szCs w:val="20"/>
          <w:lang w:val="uk-UA"/>
        </w:rPr>
        <w:t>, що дає змогу у 95 % випадків досягти клінічного та мікробіологічного вилікування</w:t>
      </w:r>
      <w:r w:rsidR="00433604"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 на тлі нормалізації показників антиоксидантного захисту та позитивних змін показників імунної системи.</w:t>
      </w:r>
    </w:p>
    <w:p w:rsidR="00036A6A" w:rsidRPr="00BA2F2F" w:rsidRDefault="00957F4B" w:rsidP="00A86CB2">
      <w:pPr>
        <w:spacing w:line="240" w:lineRule="auto"/>
        <w:ind w:firstLine="567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Методичні рекомендації призначені для лікарів: </w:t>
      </w:r>
      <w:proofErr w:type="spellStart"/>
      <w:r w:rsidRPr="00BA2F2F">
        <w:rPr>
          <w:rFonts w:ascii="Times New Roman" w:hAnsi="Times New Roman" w:cs="Times New Roman"/>
          <w:sz w:val="20"/>
          <w:szCs w:val="20"/>
          <w:lang w:val="uk-UA"/>
        </w:rPr>
        <w:t>дерматовенерологів</w:t>
      </w:r>
      <w:proofErr w:type="spellEnd"/>
      <w:r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, гінекологів, урологів. </w:t>
      </w:r>
      <w:r w:rsidR="00036A6A" w:rsidRPr="00BA2F2F">
        <w:rPr>
          <w:rFonts w:ascii="Times New Roman" w:hAnsi="Times New Roman" w:cs="Times New Roman"/>
          <w:sz w:val="20"/>
          <w:szCs w:val="20"/>
          <w:lang w:val="uk-UA"/>
        </w:rPr>
        <w:br w:type="page"/>
      </w:r>
    </w:p>
    <w:p w:rsidR="00391734" w:rsidRPr="00132039" w:rsidRDefault="00CA0400" w:rsidP="00BA2F2F">
      <w:pPr>
        <w:pStyle w:val="a7"/>
        <w:spacing w:after="0" w:line="240" w:lineRule="auto"/>
        <w:ind w:left="0"/>
        <w:jc w:val="center"/>
        <w:rPr>
          <w:rFonts w:ascii="Arial" w:hAnsi="Arial" w:cs="Arial"/>
          <w:b/>
          <w:sz w:val="20"/>
          <w:szCs w:val="20"/>
          <w:lang w:val="uk-UA"/>
        </w:rPr>
      </w:pPr>
      <w:r w:rsidRPr="00132039">
        <w:rPr>
          <w:rFonts w:ascii="Arial" w:hAnsi="Arial" w:cs="Arial"/>
          <w:b/>
          <w:sz w:val="20"/>
          <w:szCs w:val="20"/>
          <w:lang w:val="uk-UA"/>
        </w:rPr>
        <w:lastRenderedPageBreak/>
        <w:t xml:space="preserve">ЛОГІКА ТА ОБҐРУНТУВАННЯ КОМПЛЕКСНОЇ ТЕРАПІЇ </w:t>
      </w:r>
      <w:r w:rsidR="00D039B0" w:rsidRPr="00132039">
        <w:rPr>
          <w:rFonts w:ascii="Arial" w:hAnsi="Arial" w:cs="Arial"/>
          <w:b/>
          <w:sz w:val="20"/>
          <w:szCs w:val="20"/>
          <w:lang w:val="uk-UA"/>
        </w:rPr>
        <w:t>УРОГЕНІТАЛЬНИ</w:t>
      </w:r>
      <w:r w:rsidRPr="00132039">
        <w:rPr>
          <w:rFonts w:ascii="Arial" w:hAnsi="Arial" w:cs="Arial"/>
          <w:b/>
          <w:sz w:val="20"/>
          <w:szCs w:val="20"/>
          <w:lang w:val="uk-UA"/>
        </w:rPr>
        <w:t xml:space="preserve">Х МІКСТ-ІНФЕКЦІЙ (ТРИХОМОНОЗ, ХЛАМІДІОЗ, МІКОПЛАЗМОЗ, ГЕРПЕС) </w:t>
      </w:r>
      <w:r w:rsidR="00391734" w:rsidRPr="00132039">
        <w:rPr>
          <w:rFonts w:ascii="Arial" w:hAnsi="Arial" w:cs="Arial"/>
          <w:b/>
          <w:sz w:val="20"/>
          <w:szCs w:val="20"/>
          <w:lang w:val="uk-UA"/>
        </w:rPr>
        <w:t xml:space="preserve">З ВИКОРИСТАННЯМ ФАРМАКОЛОГІЧНИХ ТА НЕФАРМАКОЛОГІЧНИХ </w:t>
      </w:r>
      <w:r w:rsidR="00DC6113" w:rsidRPr="00132039">
        <w:rPr>
          <w:rFonts w:ascii="Arial" w:hAnsi="Arial" w:cs="Arial"/>
          <w:b/>
          <w:sz w:val="20"/>
          <w:szCs w:val="20"/>
          <w:lang w:val="uk-UA"/>
        </w:rPr>
        <w:t>ЗАСОБІВ</w:t>
      </w:r>
    </w:p>
    <w:p w:rsidR="00C219D5" w:rsidRPr="00BA2F2F" w:rsidRDefault="00C219D5" w:rsidP="00BA2F2F">
      <w:pPr>
        <w:pStyle w:val="a7"/>
        <w:spacing w:after="0" w:line="240" w:lineRule="auto"/>
        <w:ind w:left="0"/>
        <w:jc w:val="center"/>
        <w:rPr>
          <w:rFonts w:ascii="Times New Roman" w:hAnsi="Times New Roman" w:cs="Times New Roman"/>
          <w:b/>
          <w:sz w:val="20"/>
          <w:szCs w:val="20"/>
          <w:lang w:val="uk-UA"/>
        </w:rPr>
      </w:pPr>
    </w:p>
    <w:p w:rsidR="00271F31" w:rsidRPr="00BA2F2F" w:rsidRDefault="009B087B" w:rsidP="00A86CB2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BA2F2F">
        <w:rPr>
          <w:rFonts w:ascii="Times New Roman" w:hAnsi="Times New Roman" w:cs="Times New Roman"/>
          <w:sz w:val="20"/>
          <w:szCs w:val="20"/>
          <w:lang w:val="uk-UA"/>
        </w:rPr>
        <w:t>В</w:t>
      </w:r>
      <w:r w:rsidR="00391734"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 Україні, як і в інших регіонах, останніми роками спостерігається р</w:t>
      </w:r>
      <w:r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іст захворюваності на </w:t>
      </w:r>
      <w:r w:rsidR="00D325EB" w:rsidRPr="00BA2F2F">
        <w:rPr>
          <w:rFonts w:ascii="Times New Roman" w:hAnsi="Times New Roman" w:cs="Times New Roman"/>
          <w:sz w:val="20"/>
          <w:szCs w:val="20"/>
          <w:lang w:val="uk-UA"/>
        </w:rPr>
        <w:t>інфекції, що передаються статевим шляхом</w:t>
      </w:r>
      <w:r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 в 5,</w:t>
      </w:r>
      <w:r w:rsidR="00391734" w:rsidRPr="00BA2F2F">
        <w:rPr>
          <w:rFonts w:ascii="Times New Roman" w:hAnsi="Times New Roman" w:cs="Times New Roman"/>
          <w:sz w:val="20"/>
          <w:szCs w:val="20"/>
          <w:lang w:val="uk-UA"/>
        </w:rPr>
        <w:t>8 раз</w:t>
      </w:r>
      <w:r w:rsidRPr="00BA2F2F">
        <w:rPr>
          <w:rFonts w:ascii="Times New Roman" w:hAnsi="Times New Roman" w:cs="Times New Roman"/>
          <w:sz w:val="20"/>
          <w:szCs w:val="20"/>
          <w:lang w:val="uk-UA"/>
        </w:rPr>
        <w:t>и</w:t>
      </w:r>
      <w:r w:rsidR="00391734"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 за рахун</w:t>
      </w:r>
      <w:r w:rsidR="00F15210"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ок збільшення частоти </w:t>
      </w:r>
      <w:proofErr w:type="spellStart"/>
      <w:r w:rsidR="00F15210" w:rsidRPr="00BA2F2F">
        <w:rPr>
          <w:rFonts w:ascii="Times New Roman" w:hAnsi="Times New Roman" w:cs="Times New Roman"/>
          <w:sz w:val="20"/>
          <w:szCs w:val="20"/>
          <w:lang w:val="uk-UA"/>
        </w:rPr>
        <w:t>хламідіозу</w:t>
      </w:r>
      <w:proofErr w:type="spellEnd"/>
      <w:r w:rsidR="00F15210"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D325EB"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на 56 % </w:t>
      </w:r>
      <w:r w:rsidR="009525C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F15210"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та </w:t>
      </w:r>
      <w:r w:rsidR="009525C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="00D325EB" w:rsidRPr="00BA2F2F">
        <w:rPr>
          <w:rFonts w:ascii="Times New Roman" w:hAnsi="Times New Roman" w:cs="Times New Roman"/>
          <w:sz w:val="20"/>
          <w:szCs w:val="20"/>
          <w:lang w:val="uk-UA"/>
        </w:rPr>
        <w:t>мікоплазмозу</w:t>
      </w:r>
      <w:proofErr w:type="spellEnd"/>
      <w:r w:rsidR="009525C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391734"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D325EB" w:rsidRPr="00BA2F2F">
        <w:rPr>
          <w:rFonts w:ascii="Times New Roman" w:hAnsi="Times New Roman" w:cs="Times New Roman"/>
          <w:sz w:val="20"/>
          <w:szCs w:val="20"/>
          <w:lang w:val="uk-UA"/>
        </w:rPr>
        <w:t>на</w:t>
      </w:r>
      <w:r w:rsidR="009525C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391734"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45 % </w:t>
      </w:r>
      <w:r w:rsidR="00D325EB" w:rsidRPr="00BA2F2F">
        <w:rPr>
          <w:rFonts w:ascii="Times New Roman" w:hAnsi="Times New Roman" w:cs="Times New Roman"/>
          <w:sz w:val="20"/>
          <w:szCs w:val="20"/>
          <w:lang w:val="uk-UA"/>
        </w:rPr>
        <w:t>в структурі</w:t>
      </w:r>
      <w:r w:rsidR="00391734"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 всіх ЗПСШ</w:t>
      </w:r>
      <w:r w:rsidR="00451609"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. При цьому ріст питомої ваги </w:t>
      </w:r>
      <w:proofErr w:type="spellStart"/>
      <w:r w:rsidR="00451609" w:rsidRPr="00BA2F2F">
        <w:rPr>
          <w:rFonts w:ascii="Times New Roman" w:hAnsi="Times New Roman" w:cs="Times New Roman"/>
          <w:sz w:val="20"/>
          <w:szCs w:val="20"/>
          <w:lang w:val="uk-UA"/>
        </w:rPr>
        <w:t>урогенітального</w:t>
      </w:r>
      <w:proofErr w:type="spellEnd"/>
      <w:r w:rsidR="00451609"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="00675718" w:rsidRPr="00BA2F2F">
        <w:rPr>
          <w:rFonts w:ascii="Times New Roman" w:hAnsi="Times New Roman" w:cs="Times New Roman"/>
          <w:sz w:val="20"/>
          <w:szCs w:val="20"/>
          <w:lang w:val="uk-UA"/>
        </w:rPr>
        <w:t>трихомонозу</w:t>
      </w:r>
      <w:proofErr w:type="spellEnd"/>
      <w:r w:rsidR="00675718"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, який вражає також верхні відділи сечостатевих органів, </w:t>
      </w:r>
      <w:r w:rsidR="00451609" w:rsidRPr="00BA2F2F">
        <w:rPr>
          <w:rFonts w:ascii="Times New Roman" w:hAnsi="Times New Roman" w:cs="Times New Roman"/>
          <w:sz w:val="20"/>
          <w:szCs w:val="20"/>
          <w:lang w:val="uk-UA"/>
        </w:rPr>
        <w:t>серед інших венеричних захворюв</w:t>
      </w:r>
      <w:r w:rsidR="00F15210" w:rsidRPr="00BA2F2F">
        <w:rPr>
          <w:rFonts w:ascii="Times New Roman" w:hAnsi="Times New Roman" w:cs="Times New Roman"/>
          <w:sz w:val="20"/>
          <w:szCs w:val="20"/>
          <w:lang w:val="uk-UA"/>
        </w:rPr>
        <w:t>ань в Україні</w:t>
      </w:r>
      <w:r w:rsidR="00926323"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 складає до 51,5 %</w:t>
      </w:r>
      <w:r w:rsidR="00F15210"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, </w:t>
      </w:r>
      <w:r w:rsidR="00451609" w:rsidRPr="00BA2F2F">
        <w:rPr>
          <w:rFonts w:ascii="Times New Roman" w:hAnsi="Times New Roman" w:cs="Times New Roman"/>
          <w:sz w:val="20"/>
          <w:szCs w:val="20"/>
          <w:lang w:val="uk-UA"/>
        </w:rPr>
        <w:t>при</w:t>
      </w:r>
      <w:r w:rsidRPr="00BA2F2F">
        <w:rPr>
          <w:rFonts w:ascii="Times New Roman" w:hAnsi="Times New Roman" w:cs="Times New Roman"/>
          <w:sz w:val="20"/>
          <w:szCs w:val="20"/>
          <w:lang w:val="uk-UA"/>
        </w:rPr>
        <w:t>з</w:t>
      </w:r>
      <w:r w:rsidR="00451609" w:rsidRPr="00BA2F2F">
        <w:rPr>
          <w:rFonts w:ascii="Times New Roman" w:hAnsi="Times New Roman" w:cs="Times New Roman"/>
          <w:sz w:val="20"/>
          <w:szCs w:val="20"/>
          <w:lang w:val="uk-UA"/>
        </w:rPr>
        <w:t>водячи в 50 % випадків до вторинного безпліддя.</w:t>
      </w:r>
    </w:p>
    <w:p w:rsidR="00937275" w:rsidRPr="00BA2F2F" w:rsidRDefault="00451609" w:rsidP="00A86CB2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BA2F2F">
        <w:rPr>
          <w:rFonts w:ascii="Times New Roman" w:hAnsi="Times New Roman" w:cs="Times New Roman"/>
          <w:color w:val="FF0000"/>
          <w:sz w:val="20"/>
          <w:szCs w:val="20"/>
          <w:lang w:val="uk-UA"/>
        </w:rPr>
        <w:t xml:space="preserve"> </w:t>
      </w:r>
      <w:r w:rsidR="009C1D4D"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При сполученні </w:t>
      </w:r>
      <w:proofErr w:type="spellStart"/>
      <w:r w:rsidR="009C1D4D" w:rsidRPr="00BA2F2F">
        <w:rPr>
          <w:rFonts w:ascii="Times New Roman" w:hAnsi="Times New Roman" w:cs="Times New Roman"/>
          <w:sz w:val="20"/>
          <w:szCs w:val="20"/>
          <w:lang w:val="uk-UA"/>
        </w:rPr>
        <w:t>урогенітального</w:t>
      </w:r>
      <w:proofErr w:type="spellEnd"/>
      <w:r w:rsidR="009C1D4D"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="00675718" w:rsidRPr="00BA2F2F">
        <w:rPr>
          <w:rFonts w:ascii="Times New Roman" w:hAnsi="Times New Roman" w:cs="Times New Roman"/>
          <w:sz w:val="20"/>
          <w:szCs w:val="20"/>
          <w:lang w:val="uk-UA"/>
        </w:rPr>
        <w:t>трихомо</w:t>
      </w:r>
      <w:r w:rsidR="003B7C97" w:rsidRPr="00BA2F2F">
        <w:rPr>
          <w:rFonts w:ascii="Times New Roman" w:hAnsi="Times New Roman" w:cs="Times New Roman"/>
          <w:sz w:val="20"/>
          <w:szCs w:val="20"/>
          <w:lang w:val="uk-UA"/>
        </w:rPr>
        <w:t>нозу</w:t>
      </w:r>
      <w:proofErr w:type="spellEnd"/>
      <w:r w:rsidR="003B7C97"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 з </w:t>
      </w:r>
      <w:proofErr w:type="spellStart"/>
      <w:r w:rsidR="003B7C97" w:rsidRPr="00BA2F2F">
        <w:rPr>
          <w:rFonts w:ascii="Times New Roman" w:hAnsi="Times New Roman" w:cs="Times New Roman"/>
          <w:sz w:val="20"/>
          <w:szCs w:val="20"/>
          <w:lang w:val="uk-UA"/>
        </w:rPr>
        <w:t>хламідіозом</w:t>
      </w:r>
      <w:proofErr w:type="spellEnd"/>
      <w:r w:rsidR="003B7C97"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, </w:t>
      </w:r>
      <w:proofErr w:type="spellStart"/>
      <w:r w:rsidR="003B7C97" w:rsidRPr="00BA2F2F">
        <w:rPr>
          <w:rFonts w:ascii="Times New Roman" w:hAnsi="Times New Roman" w:cs="Times New Roman"/>
          <w:sz w:val="20"/>
          <w:szCs w:val="20"/>
          <w:lang w:val="uk-UA"/>
        </w:rPr>
        <w:t>мікоплазмозом</w:t>
      </w:r>
      <w:proofErr w:type="spellEnd"/>
      <w:r w:rsidR="003B7C97"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 та </w:t>
      </w:r>
      <w:proofErr w:type="spellStart"/>
      <w:r w:rsidR="003B7C97" w:rsidRPr="00BA2F2F">
        <w:rPr>
          <w:rFonts w:ascii="Times New Roman" w:hAnsi="Times New Roman" w:cs="Times New Roman"/>
          <w:sz w:val="20"/>
          <w:szCs w:val="20"/>
          <w:lang w:val="uk-UA"/>
        </w:rPr>
        <w:t>гені</w:t>
      </w:r>
      <w:r w:rsidR="00E21661" w:rsidRPr="00BA2F2F">
        <w:rPr>
          <w:rFonts w:ascii="Times New Roman" w:hAnsi="Times New Roman" w:cs="Times New Roman"/>
          <w:sz w:val="20"/>
          <w:szCs w:val="20"/>
          <w:lang w:val="uk-UA"/>
        </w:rPr>
        <w:t>т</w:t>
      </w:r>
      <w:r w:rsidR="003B7C97" w:rsidRPr="00BA2F2F">
        <w:rPr>
          <w:rFonts w:ascii="Times New Roman" w:hAnsi="Times New Roman" w:cs="Times New Roman"/>
          <w:sz w:val="20"/>
          <w:szCs w:val="20"/>
          <w:lang w:val="uk-UA"/>
        </w:rPr>
        <w:t>альним</w:t>
      </w:r>
      <w:proofErr w:type="spellEnd"/>
      <w:r w:rsidR="003B7C97"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="003B7C97" w:rsidRPr="00BA2F2F">
        <w:rPr>
          <w:rFonts w:ascii="Times New Roman" w:hAnsi="Times New Roman" w:cs="Times New Roman"/>
          <w:sz w:val="20"/>
          <w:szCs w:val="20"/>
          <w:lang w:val="uk-UA"/>
        </w:rPr>
        <w:t>герпесом</w:t>
      </w:r>
      <w:proofErr w:type="spellEnd"/>
      <w:r w:rsidR="003B7C97"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 саме </w:t>
      </w:r>
      <w:proofErr w:type="spellStart"/>
      <w:r w:rsidR="003B7C97" w:rsidRPr="00BA2F2F">
        <w:rPr>
          <w:rFonts w:ascii="Times New Roman" w:hAnsi="Times New Roman" w:cs="Times New Roman"/>
          <w:sz w:val="20"/>
          <w:szCs w:val="20"/>
          <w:lang w:val="uk-UA"/>
        </w:rPr>
        <w:t>трихомонади</w:t>
      </w:r>
      <w:proofErr w:type="spellEnd"/>
      <w:r w:rsidR="003B7C97"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 є резервуаром збереження </w:t>
      </w:r>
      <w:proofErr w:type="spellStart"/>
      <w:r w:rsidR="003B7C97" w:rsidRPr="00BA2F2F">
        <w:rPr>
          <w:rFonts w:ascii="Times New Roman" w:hAnsi="Times New Roman" w:cs="Times New Roman"/>
          <w:sz w:val="20"/>
          <w:szCs w:val="20"/>
          <w:lang w:val="uk-UA"/>
        </w:rPr>
        <w:t>хламідій</w:t>
      </w:r>
      <w:proofErr w:type="spellEnd"/>
      <w:r w:rsidR="003B7C97"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 та мікоплазм, які під час </w:t>
      </w:r>
      <w:r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лікування </w:t>
      </w:r>
      <w:proofErr w:type="spellStart"/>
      <w:r w:rsidRPr="00BA2F2F">
        <w:rPr>
          <w:rFonts w:ascii="Times New Roman" w:hAnsi="Times New Roman" w:cs="Times New Roman"/>
          <w:sz w:val="20"/>
          <w:szCs w:val="20"/>
          <w:lang w:val="uk-UA"/>
        </w:rPr>
        <w:t>персистують</w:t>
      </w:r>
      <w:proofErr w:type="spellEnd"/>
      <w:r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 усередині </w:t>
      </w:r>
      <w:proofErr w:type="spellStart"/>
      <w:r w:rsidR="00E21661" w:rsidRPr="00BA2F2F">
        <w:rPr>
          <w:rFonts w:ascii="Times New Roman" w:hAnsi="Times New Roman" w:cs="Times New Roman"/>
          <w:sz w:val="20"/>
          <w:szCs w:val="20"/>
          <w:lang w:val="uk-UA"/>
        </w:rPr>
        <w:t>трихомонад</w:t>
      </w:r>
      <w:proofErr w:type="spellEnd"/>
      <w:r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. Перебіг такого запального процесу частіше буває </w:t>
      </w:r>
      <w:proofErr w:type="spellStart"/>
      <w:r w:rsidRPr="00BA2F2F">
        <w:rPr>
          <w:rFonts w:ascii="Times New Roman" w:hAnsi="Times New Roman" w:cs="Times New Roman"/>
          <w:sz w:val="20"/>
          <w:szCs w:val="20"/>
          <w:lang w:val="uk-UA"/>
        </w:rPr>
        <w:t>мало-</w:t>
      </w:r>
      <w:proofErr w:type="spellEnd"/>
      <w:r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 чи </w:t>
      </w:r>
      <w:proofErr w:type="spellStart"/>
      <w:r w:rsidRPr="00BA2F2F">
        <w:rPr>
          <w:rFonts w:ascii="Times New Roman" w:hAnsi="Times New Roman" w:cs="Times New Roman"/>
          <w:sz w:val="20"/>
          <w:szCs w:val="20"/>
          <w:lang w:val="uk-UA"/>
        </w:rPr>
        <w:t>асимптомним</w:t>
      </w:r>
      <w:proofErr w:type="spellEnd"/>
      <w:r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, </w:t>
      </w:r>
      <w:proofErr w:type="spellStart"/>
      <w:r w:rsidR="00DB1457" w:rsidRPr="00BA2F2F">
        <w:rPr>
          <w:rFonts w:ascii="Times New Roman" w:hAnsi="Times New Roman" w:cs="Times New Roman"/>
          <w:sz w:val="20"/>
          <w:szCs w:val="20"/>
          <w:lang w:val="uk-UA"/>
        </w:rPr>
        <w:t>торпі</w:t>
      </w:r>
      <w:r w:rsidR="005D450B" w:rsidRPr="00BA2F2F">
        <w:rPr>
          <w:rFonts w:ascii="Times New Roman" w:hAnsi="Times New Roman" w:cs="Times New Roman"/>
          <w:sz w:val="20"/>
          <w:szCs w:val="20"/>
          <w:lang w:val="uk-UA"/>
        </w:rPr>
        <w:t>дним</w:t>
      </w:r>
      <w:proofErr w:type="spellEnd"/>
      <w:r w:rsidR="005D450B"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 та</w:t>
      </w:r>
      <w:r w:rsidR="00DF3D59"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 виявляє </w:t>
      </w:r>
      <w:proofErr w:type="spellStart"/>
      <w:r w:rsidR="00DF3D59" w:rsidRPr="00BA2F2F">
        <w:rPr>
          <w:rFonts w:ascii="Times New Roman" w:hAnsi="Times New Roman" w:cs="Times New Roman"/>
          <w:sz w:val="20"/>
          <w:szCs w:val="20"/>
          <w:lang w:val="uk-UA"/>
        </w:rPr>
        <w:t>рефрактерність</w:t>
      </w:r>
      <w:proofErr w:type="spellEnd"/>
      <w:r w:rsidR="00DF3D59"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 до </w:t>
      </w:r>
      <w:r w:rsidRPr="00BA2F2F">
        <w:rPr>
          <w:rFonts w:ascii="Times New Roman" w:hAnsi="Times New Roman" w:cs="Times New Roman"/>
          <w:sz w:val="20"/>
          <w:szCs w:val="20"/>
          <w:lang w:val="uk-UA"/>
        </w:rPr>
        <w:t>проведеної терап</w:t>
      </w:r>
      <w:r w:rsidR="00DF3D59"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ії. </w:t>
      </w:r>
    </w:p>
    <w:p w:rsidR="00801FC1" w:rsidRPr="00BA2F2F" w:rsidRDefault="00451609" w:rsidP="00A86CB2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BA2F2F">
        <w:rPr>
          <w:rFonts w:ascii="Times New Roman" w:hAnsi="Times New Roman" w:cs="Times New Roman"/>
          <w:sz w:val="20"/>
          <w:szCs w:val="20"/>
          <w:lang w:val="uk-UA"/>
        </w:rPr>
        <w:t>Особливості структури мікроорганізмів, метаболічних процесів, форм паразитування визначають їх реакт</w:t>
      </w:r>
      <w:r w:rsidR="00DD1B97" w:rsidRPr="00BA2F2F">
        <w:rPr>
          <w:rFonts w:ascii="Times New Roman" w:hAnsi="Times New Roman" w:cs="Times New Roman"/>
          <w:sz w:val="20"/>
          <w:szCs w:val="20"/>
          <w:lang w:val="uk-UA"/>
        </w:rPr>
        <w:t>ив</w:t>
      </w:r>
      <w:r w:rsidRPr="00BA2F2F">
        <w:rPr>
          <w:rFonts w:ascii="Times New Roman" w:hAnsi="Times New Roman" w:cs="Times New Roman"/>
          <w:sz w:val="20"/>
          <w:szCs w:val="20"/>
          <w:lang w:val="uk-UA"/>
        </w:rPr>
        <w:t>ність, при</w:t>
      </w:r>
      <w:r w:rsidR="00DC6113" w:rsidRPr="00BA2F2F">
        <w:rPr>
          <w:rFonts w:ascii="Times New Roman" w:hAnsi="Times New Roman" w:cs="Times New Roman"/>
          <w:sz w:val="20"/>
          <w:szCs w:val="20"/>
          <w:lang w:val="uk-UA"/>
        </w:rPr>
        <w:t>з</w:t>
      </w:r>
      <w:r w:rsidRPr="00BA2F2F">
        <w:rPr>
          <w:rFonts w:ascii="Times New Roman" w:hAnsi="Times New Roman" w:cs="Times New Roman"/>
          <w:sz w:val="20"/>
          <w:szCs w:val="20"/>
          <w:lang w:val="uk-UA"/>
        </w:rPr>
        <w:t>водячи до недостатньої та зміненої антиоксидантної та імунологічної ре</w:t>
      </w:r>
      <w:r w:rsidR="0033693B" w:rsidRPr="00BA2F2F">
        <w:rPr>
          <w:rFonts w:ascii="Times New Roman" w:hAnsi="Times New Roman" w:cs="Times New Roman"/>
          <w:sz w:val="20"/>
          <w:szCs w:val="20"/>
          <w:lang w:val="uk-UA"/>
        </w:rPr>
        <w:t>акці</w:t>
      </w:r>
      <w:r w:rsidR="00637125" w:rsidRPr="00BA2F2F">
        <w:rPr>
          <w:rFonts w:ascii="Times New Roman" w:hAnsi="Times New Roman" w:cs="Times New Roman"/>
          <w:sz w:val="20"/>
          <w:szCs w:val="20"/>
          <w:lang w:val="uk-UA"/>
        </w:rPr>
        <w:t>й</w:t>
      </w:r>
      <w:r w:rsidR="0033693B"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 ма</w:t>
      </w:r>
      <w:r w:rsidR="00DC6113" w:rsidRPr="00BA2F2F">
        <w:rPr>
          <w:rFonts w:ascii="Times New Roman" w:hAnsi="Times New Roman" w:cs="Times New Roman"/>
          <w:sz w:val="20"/>
          <w:szCs w:val="20"/>
          <w:lang w:val="uk-UA"/>
        </w:rPr>
        <w:t>кроор</w:t>
      </w:r>
      <w:r w:rsidR="006122FC" w:rsidRPr="00BA2F2F">
        <w:rPr>
          <w:rFonts w:ascii="Times New Roman" w:hAnsi="Times New Roman" w:cs="Times New Roman"/>
          <w:sz w:val="20"/>
          <w:szCs w:val="20"/>
          <w:lang w:val="uk-UA"/>
        </w:rPr>
        <w:t>ганізму та тривалого інфікуванн</w:t>
      </w:r>
      <w:r w:rsidR="00DC6113" w:rsidRPr="00BA2F2F">
        <w:rPr>
          <w:rFonts w:ascii="Times New Roman" w:hAnsi="Times New Roman" w:cs="Times New Roman"/>
          <w:sz w:val="20"/>
          <w:szCs w:val="20"/>
          <w:lang w:val="uk-UA"/>
        </w:rPr>
        <w:t>я.</w:t>
      </w:r>
      <w:r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DC6113"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Це </w:t>
      </w:r>
      <w:r w:rsidRPr="00BA2F2F">
        <w:rPr>
          <w:rFonts w:ascii="Times New Roman" w:hAnsi="Times New Roman" w:cs="Times New Roman"/>
          <w:sz w:val="20"/>
          <w:szCs w:val="20"/>
          <w:lang w:val="uk-UA"/>
        </w:rPr>
        <w:t>спри</w:t>
      </w:r>
      <w:r w:rsidR="00DC6113"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яє </w:t>
      </w:r>
      <w:proofErr w:type="spellStart"/>
      <w:r w:rsidR="00DC6113" w:rsidRPr="00BA2F2F">
        <w:rPr>
          <w:rFonts w:ascii="Times New Roman" w:hAnsi="Times New Roman" w:cs="Times New Roman"/>
          <w:sz w:val="20"/>
          <w:szCs w:val="20"/>
          <w:lang w:val="uk-UA"/>
        </w:rPr>
        <w:t>хроні</w:t>
      </w:r>
      <w:r w:rsidRPr="00BA2F2F">
        <w:rPr>
          <w:rFonts w:ascii="Times New Roman" w:hAnsi="Times New Roman" w:cs="Times New Roman"/>
          <w:sz w:val="20"/>
          <w:szCs w:val="20"/>
          <w:lang w:val="uk-UA"/>
        </w:rPr>
        <w:t>зації</w:t>
      </w:r>
      <w:proofErr w:type="spellEnd"/>
      <w:r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 процесу з </w:t>
      </w:r>
      <w:r w:rsidR="00DC6113"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прогресуючими </w:t>
      </w:r>
      <w:proofErr w:type="spellStart"/>
      <w:r w:rsidRPr="00BA2F2F">
        <w:rPr>
          <w:rFonts w:ascii="Times New Roman" w:hAnsi="Times New Roman" w:cs="Times New Roman"/>
          <w:sz w:val="20"/>
          <w:szCs w:val="20"/>
          <w:lang w:val="uk-UA"/>
        </w:rPr>
        <w:t>проліферативними</w:t>
      </w:r>
      <w:proofErr w:type="spellEnd"/>
      <w:r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 і </w:t>
      </w:r>
      <w:r w:rsidR="00DC6113" w:rsidRPr="00BA2F2F">
        <w:rPr>
          <w:rFonts w:ascii="Times New Roman" w:hAnsi="Times New Roman" w:cs="Times New Roman"/>
          <w:sz w:val="20"/>
          <w:szCs w:val="20"/>
          <w:lang w:val="uk-UA"/>
        </w:rPr>
        <w:t>деструктивними явищами та</w:t>
      </w:r>
      <w:r w:rsidR="003B1F44"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="003B1F44" w:rsidRPr="00BA2F2F">
        <w:rPr>
          <w:rFonts w:ascii="Times New Roman" w:hAnsi="Times New Roman" w:cs="Times New Roman"/>
          <w:sz w:val="20"/>
          <w:szCs w:val="20"/>
          <w:lang w:val="uk-UA"/>
        </w:rPr>
        <w:t>дис</w:t>
      </w:r>
      <w:r w:rsidRPr="00BA2F2F">
        <w:rPr>
          <w:rFonts w:ascii="Times New Roman" w:hAnsi="Times New Roman" w:cs="Times New Roman"/>
          <w:sz w:val="20"/>
          <w:szCs w:val="20"/>
          <w:lang w:val="uk-UA"/>
        </w:rPr>
        <w:t>плазією</w:t>
      </w:r>
      <w:proofErr w:type="spellEnd"/>
      <w:r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 епітелію, лікування </w:t>
      </w:r>
      <w:r w:rsidR="00DC6113" w:rsidRPr="00BA2F2F">
        <w:rPr>
          <w:rFonts w:ascii="Times New Roman" w:hAnsi="Times New Roman" w:cs="Times New Roman"/>
          <w:sz w:val="20"/>
          <w:szCs w:val="20"/>
          <w:lang w:val="uk-UA"/>
        </w:rPr>
        <w:t>котрих</w:t>
      </w:r>
      <w:r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3B1F44"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вимагає комплексного використання фармакологічних та нефармакологічних засобів для відновлення інтегративних систем макроорганізму та ефективної </w:t>
      </w:r>
      <w:proofErr w:type="spellStart"/>
      <w:r w:rsidR="003B1F44" w:rsidRPr="00BA2F2F">
        <w:rPr>
          <w:rFonts w:ascii="Times New Roman" w:hAnsi="Times New Roman" w:cs="Times New Roman"/>
          <w:sz w:val="20"/>
          <w:szCs w:val="20"/>
          <w:lang w:val="uk-UA"/>
        </w:rPr>
        <w:t>ерадикації</w:t>
      </w:r>
      <w:proofErr w:type="spellEnd"/>
      <w:r w:rsidR="003B1F44"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 патогенних </w:t>
      </w:r>
      <w:proofErr w:type="spellStart"/>
      <w:r w:rsidR="003B1F44" w:rsidRPr="00BA2F2F">
        <w:rPr>
          <w:rFonts w:ascii="Times New Roman" w:hAnsi="Times New Roman" w:cs="Times New Roman"/>
          <w:sz w:val="20"/>
          <w:szCs w:val="20"/>
          <w:lang w:val="uk-UA"/>
        </w:rPr>
        <w:t>мікроорганизмів</w:t>
      </w:r>
      <w:proofErr w:type="spellEnd"/>
      <w:r w:rsidR="00A22569"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. </w:t>
      </w:r>
    </w:p>
    <w:p w:rsidR="00FA7AEB" w:rsidRPr="00BA2F2F" w:rsidRDefault="00A22569" w:rsidP="00A86CB2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BA2F2F">
        <w:rPr>
          <w:rFonts w:ascii="Times New Roman" w:hAnsi="Times New Roman" w:cs="Times New Roman"/>
          <w:sz w:val="20"/>
          <w:szCs w:val="20"/>
          <w:lang w:val="uk-UA"/>
        </w:rPr>
        <w:t>Останнім часом в</w:t>
      </w:r>
      <w:r w:rsidR="003B1F44"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иліковність хворих на </w:t>
      </w:r>
      <w:proofErr w:type="spellStart"/>
      <w:r w:rsidR="003B1F44" w:rsidRPr="00BA2F2F">
        <w:rPr>
          <w:rFonts w:ascii="Times New Roman" w:hAnsi="Times New Roman" w:cs="Times New Roman"/>
          <w:sz w:val="20"/>
          <w:szCs w:val="20"/>
          <w:lang w:val="uk-UA"/>
        </w:rPr>
        <w:t>трихомоно</w:t>
      </w:r>
      <w:r w:rsidRPr="00BA2F2F">
        <w:rPr>
          <w:rFonts w:ascii="Times New Roman" w:hAnsi="Times New Roman" w:cs="Times New Roman"/>
          <w:sz w:val="20"/>
          <w:szCs w:val="20"/>
          <w:lang w:val="uk-UA"/>
        </w:rPr>
        <w:t>з</w:t>
      </w:r>
      <w:proofErr w:type="spellEnd"/>
      <w:r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 знизилася, </w:t>
      </w:r>
      <w:r w:rsidR="00A86CB2">
        <w:rPr>
          <w:rFonts w:ascii="Times New Roman" w:hAnsi="Times New Roman" w:cs="Times New Roman"/>
          <w:sz w:val="20"/>
          <w:szCs w:val="20"/>
          <w:lang w:val="uk-UA"/>
        </w:rPr>
        <w:t xml:space="preserve">       </w:t>
      </w:r>
      <w:r w:rsidRPr="00BA2F2F">
        <w:rPr>
          <w:rFonts w:ascii="Times New Roman" w:hAnsi="Times New Roman" w:cs="Times New Roman"/>
          <w:sz w:val="20"/>
          <w:szCs w:val="20"/>
          <w:lang w:val="uk-UA"/>
        </w:rPr>
        <w:t>а відсутн</w:t>
      </w:r>
      <w:r w:rsidR="0072010E" w:rsidRPr="00BA2F2F">
        <w:rPr>
          <w:rFonts w:ascii="Times New Roman" w:hAnsi="Times New Roman" w:cs="Times New Roman"/>
          <w:sz w:val="20"/>
          <w:szCs w:val="20"/>
          <w:lang w:val="uk-UA"/>
        </w:rPr>
        <w:t>ість ефекту</w:t>
      </w:r>
      <w:r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 від терапії </w:t>
      </w:r>
      <w:proofErr w:type="spellStart"/>
      <w:r w:rsidRPr="00BA2F2F">
        <w:rPr>
          <w:rFonts w:ascii="Times New Roman" w:hAnsi="Times New Roman" w:cs="Times New Roman"/>
          <w:sz w:val="20"/>
          <w:szCs w:val="20"/>
          <w:lang w:val="uk-UA"/>
        </w:rPr>
        <w:t>метронідазолом</w:t>
      </w:r>
      <w:proofErr w:type="spellEnd"/>
      <w:r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 становить від 15 % до 40,2 %. </w:t>
      </w:r>
      <w:r w:rsidR="00FA7AEB" w:rsidRPr="00BA2F2F">
        <w:rPr>
          <w:rFonts w:ascii="Times New Roman" w:hAnsi="Times New Roman" w:cs="Times New Roman"/>
          <w:sz w:val="20"/>
          <w:szCs w:val="20"/>
          <w:lang w:val="uk-UA"/>
        </w:rPr>
        <w:t>З ціллю подолання кліні</w:t>
      </w:r>
      <w:r w:rsidR="00AD1F07"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чної </w:t>
      </w:r>
      <w:proofErr w:type="spellStart"/>
      <w:r w:rsidR="00AD1F07" w:rsidRPr="00BA2F2F">
        <w:rPr>
          <w:rFonts w:ascii="Times New Roman" w:hAnsi="Times New Roman" w:cs="Times New Roman"/>
          <w:sz w:val="20"/>
          <w:szCs w:val="20"/>
          <w:lang w:val="uk-UA"/>
        </w:rPr>
        <w:t>рефрактерності</w:t>
      </w:r>
      <w:proofErr w:type="spellEnd"/>
      <w:r w:rsidR="00AD1F07"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="0029177A" w:rsidRPr="00BA2F2F">
        <w:rPr>
          <w:rFonts w:ascii="Times New Roman" w:hAnsi="Times New Roman" w:cs="Times New Roman"/>
          <w:sz w:val="20"/>
          <w:szCs w:val="20"/>
          <w:lang w:val="uk-UA"/>
        </w:rPr>
        <w:t>урогенітального</w:t>
      </w:r>
      <w:proofErr w:type="spellEnd"/>
      <w:r w:rsidR="0029177A"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="00AD1F07" w:rsidRPr="00BA2F2F">
        <w:rPr>
          <w:rFonts w:ascii="Times New Roman" w:hAnsi="Times New Roman" w:cs="Times New Roman"/>
          <w:sz w:val="20"/>
          <w:szCs w:val="20"/>
          <w:lang w:val="uk-UA"/>
        </w:rPr>
        <w:t>трихомон</w:t>
      </w:r>
      <w:r w:rsidR="00D507A7" w:rsidRPr="00BA2F2F">
        <w:rPr>
          <w:rFonts w:ascii="Times New Roman" w:hAnsi="Times New Roman" w:cs="Times New Roman"/>
          <w:sz w:val="20"/>
          <w:szCs w:val="20"/>
          <w:lang w:val="uk-UA"/>
        </w:rPr>
        <w:t>о</w:t>
      </w:r>
      <w:r w:rsidR="00AD1F07" w:rsidRPr="00BA2F2F">
        <w:rPr>
          <w:rFonts w:ascii="Times New Roman" w:hAnsi="Times New Roman" w:cs="Times New Roman"/>
          <w:sz w:val="20"/>
          <w:szCs w:val="20"/>
          <w:lang w:val="uk-UA"/>
        </w:rPr>
        <w:t>зу</w:t>
      </w:r>
      <w:proofErr w:type="spellEnd"/>
      <w:r w:rsidR="00FA7AEB"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D507A7"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нами </w:t>
      </w:r>
      <w:r w:rsidR="00FA7AEB" w:rsidRPr="00BA2F2F">
        <w:rPr>
          <w:rFonts w:ascii="Times New Roman" w:hAnsi="Times New Roman" w:cs="Times New Roman"/>
          <w:sz w:val="20"/>
          <w:szCs w:val="20"/>
          <w:lang w:val="uk-UA"/>
        </w:rPr>
        <w:t>запропон</w:t>
      </w:r>
      <w:r w:rsidR="00D507A7" w:rsidRPr="00BA2F2F">
        <w:rPr>
          <w:rFonts w:ascii="Times New Roman" w:hAnsi="Times New Roman" w:cs="Times New Roman"/>
          <w:sz w:val="20"/>
          <w:szCs w:val="20"/>
          <w:lang w:val="uk-UA"/>
        </w:rPr>
        <w:t>овано</w:t>
      </w:r>
      <w:r w:rsidR="00FA7AEB"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29177A" w:rsidRPr="00BA2F2F">
        <w:rPr>
          <w:rFonts w:ascii="Times New Roman" w:hAnsi="Times New Roman" w:cs="Times New Roman"/>
          <w:sz w:val="20"/>
          <w:szCs w:val="20"/>
          <w:lang w:val="uk-UA"/>
        </w:rPr>
        <w:t>посилювати</w:t>
      </w:r>
      <w:r w:rsidR="00FA7AEB"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29177A"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традиційну </w:t>
      </w:r>
      <w:proofErr w:type="spellStart"/>
      <w:r w:rsidR="0029177A" w:rsidRPr="00BA2F2F">
        <w:rPr>
          <w:rFonts w:ascii="Times New Roman" w:hAnsi="Times New Roman" w:cs="Times New Roman"/>
          <w:sz w:val="20"/>
          <w:szCs w:val="20"/>
          <w:lang w:val="uk-UA"/>
        </w:rPr>
        <w:t>протитрихомонадну</w:t>
      </w:r>
      <w:proofErr w:type="spellEnd"/>
      <w:r w:rsidR="0029177A"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FA7AEB"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терапію </w:t>
      </w:r>
      <w:r w:rsidR="00E86DD9" w:rsidRPr="00BA2F2F">
        <w:rPr>
          <w:rFonts w:ascii="Times New Roman" w:hAnsi="Times New Roman" w:cs="Times New Roman"/>
          <w:sz w:val="20"/>
          <w:szCs w:val="20"/>
          <w:lang w:val="uk-UA"/>
        </w:rPr>
        <w:t>засобом</w:t>
      </w:r>
      <w:r w:rsidR="003937F7"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 групи </w:t>
      </w:r>
      <w:proofErr w:type="spellStart"/>
      <w:r w:rsidR="003937F7" w:rsidRPr="00BA2F2F">
        <w:rPr>
          <w:rFonts w:ascii="Times New Roman" w:hAnsi="Times New Roman" w:cs="Times New Roman"/>
          <w:sz w:val="20"/>
          <w:szCs w:val="20"/>
          <w:lang w:val="uk-UA"/>
        </w:rPr>
        <w:t>бензімідазолів</w:t>
      </w:r>
      <w:proofErr w:type="spellEnd"/>
      <w:r w:rsidR="00BC1CE9"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 (</w:t>
      </w:r>
      <w:proofErr w:type="spellStart"/>
      <w:r w:rsidR="00BC1CE9" w:rsidRPr="00BA2F2F">
        <w:rPr>
          <w:rFonts w:ascii="Times New Roman" w:hAnsi="Times New Roman" w:cs="Times New Roman"/>
          <w:sz w:val="20"/>
          <w:szCs w:val="20"/>
          <w:lang w:val="uk-UA"/>
        </w:rPr>
        <w:t>альбендазол</w:t>
      </w:r>
      <w:proofErr w:type="spellEnd"/>
      <w:r w:rsidR="00BC1CE9" w:rsidRPr="00BA2F2F">
        <w:rPr>
          <w:rFonts w:ascii="Times New Roman" w:hAnsi="Times New Roman" w:cs="Times New Roman"/>
          <w:sz w:val="20"/>
          <w:szCs w:val="20"/>
          <w:lang w:val="uk-UA"/>
        </w:rPr>
        <w:t>)</w:t>
      </w:r>
      <w:r w:rsidR="003937F7" w:rsidRPr="00BA2F2F">
        <w:rPr>
          <w:rFonts w:ascii="Times New Roman" w:hAnsi="Times New Roman" w:cs="Times New Roman"/>
          <w:sz w:val="20"/>
          <w:szCs w:val="20"/>
          <w:lang w:val="uk-UA"/>
        </w:rPr>
        <w:t>, що ма</w:t>
      </w:r>
      <w:r w:rsidR="00BC1CE9" w:rsidRPr="00BA2F2F">
        <w:rPr>
          <w:rFonts w:ascii="Times New Roman" w:hAnsi="Times New Roman" w:cs="Times New Roman"/>
          <w:sz w:val="20"/>
          <w:szCs w:val="20"/>
          <w:lang w:val="uk-UA"/>
        </w:rPr>
        <w:t>є</w:t>
      </w:r>
      <w:r w:rsidR="003937F7"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 специфічну </w:t>
      </w:r>
      <w:proofErr w:type="spellStart"/>
      <w:r w:rsidR="003937F7" w:rsidRPr="00BA2F2F">
        <w:rPr>
          <w:rFonts w:ascii="Times New Roman" w:hAnsi="Times New Roman" w:cs="Times New Roman"/>
          <w:sz w:val="20"/>
          <w:szCs w:val="20"/>
          <w:lang w:val="uk-UA"/>
        </w:rPr>
        <w:t>антипротозойну</w:t>
      </w:r>
      <w:proofErr w:type="spellEnd"/>
      <w:r w:rsidR="003937F7"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 дію</w:t>
      </w:r>
      <w:r w:rsidR="00BC1CE9"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 за рахунок незворотного порушення утилізації глюкози в клітині найпростішого і гальмування синтезу АТФ. Посилена </w:t>
      </w:r>
      <w:proofErr w:type="spellStart"/>
      <w:r w:rsidR="00BC1CE9" w:rsidRPr="00BA2F2F">
        <w:rPr>
          <w:rFonts w:ascii="Times New Roman" w:hAnsi="Times New Roman" w:cs="Times New Roman"/>
          <w:sz w:val="20"/>
          <w:szCs w:val="20"/>
          <w:lang w:val="uk-UA"/>
        </w:rPr>
        <w:t>протипротозойна</w:t>
      </w:r>
      <w:proofErr w:type="spellEnd"/>
      <w:r w:rsidR="00BC1CE9"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 терапія включає: </w:t>
      </w:r>
      <w:r w:rsidR="004F5D63"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препарат з діючою речовиною </w:t>
      </w:r>
      <w:proofErr w:type="spellStart"/>
      <w:r w:rsidR="004F5D63" w:rsidRPr="00BA2F2F">
        <w:rPr>
          <w:rFonts w:ascii="Times New Roman" w:hAnsi="Times New Roman" w:cs="Times New Roman"/>
          <w:sz w:val="20"/>
          <w:szCs w:val="20"/>
          <w:lang w:val="uk-UA"/>
        </w:rPr>
        <w:t>орнідазол</w:t>
      </w:r>
      <w:proofErr w:type="spellEnd"/>
      <w:r w:rsidR="004F5D63"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 по 500 мг два рази на добу та одночасно препарат з діючою речовиною </w:t>
      </w:r>
      <w:proofErr w:type="spellStart"/>
      <w:r w:rsidR="004F5D63" w:rsidRPr="00BA2F2F">
        <w:rPr>
          <w:rFonts w:ascii="Times New Roman" w:hAnsi="Times New Roman" w:cs="Times New Roman"/>
          <w:sz w:val="20"/>
          <w:szCs w:val="20"/>
          <w:lang w:val="uk-UA"/>
        </w:rPr>
        <w:t>альбендазол</w:t>
      </w:r>
      <w:proofErr w:type="spellEnd"/>
      <w:r w:rsidR="004F5D63"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 по 400 мг два рази на день.</w:t>
      </w:r>
    </w:p>
    <w:p w:rsidR="008B41F0" w:rsidRPr="00BA2F2F" w:rsidRDefault="00FA7AEB" w:rsidP="00A86CB2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При </w:t>
      </w:r>
      <w:proofErr w:type="spellStart"/>
      <w:r w:rsidR="00DB55A5" w:rsidRPr="00BA2F2F">
        <w:rPr>
          <w:rFonts w:ascii="Times New Roman" w:hAnsi="Times New Roman" w:cs="Times New Roman"/>
          <w:sz w:val="20"/>
          <w:szCs w:val="20"/>
          <w:lang w:val="uk-UA"/>
        </w:rPr>
        <w:t>урогенітальній</w:t>
      </w:r>
      <w:proofErr w:type="spellEnd"/>
      <w:r w:rsidR="00DB55A5"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 мікст-інфекції</w:t>
      </w:r>
      <w:r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 (</w:t>
      </w:r>
      <w:proofErr w:type="spellStart"/>
      <w:r w:rsidR="00685354" w:rsidRPr="00BA2F2F">
        <w:rPr>
          <w:rFonts w:ascii="Times New Roman" w:hAnsi="Times New Roman" w:cs="Times New Roman"/>
          <w:sz w:val="20"/>
          <w:szCs w:val="20"/>
          <w:lang w:val="uk-UA"/>
        </w:rPr>
        <w:t>трихомонади</w:t>
      </w:r>
      <w:proofErr w:type="spellEnd"/>
      <w:r w:rsidR="00685354"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, </w:t>
      </w:r>
      <w:proofErr w:type="spellStart"/>
      <w:r w:rsidRPr="00BA2F2F">
        <w:rPr>
          <w:rFonts w:ascii="Times New Roman" w:hAnsi="Times New Roman" w:cs="Times New Roman"/>
          <w:sz w:val="20"/>
          <w:szCs w:val="20"/>
          <w:lang w:val="uk-UA"/>
        </w:rPr>
        <w:t>хламідії</w:t>
      </w:r>
      <w:proofErr w:type="spellEnd"/>
      <w:r w:rsidRPr="00BA2F2F">
        <w:rPr>
          <w:rFonts w:ascii="Times New Roman" w:hAnsi="Times New Roman" w:cs="Times New Roman"/>
          <w:sz w:val="20"/>
          <w:szCs w:val="20"/>
          <w:lang w:val="uk-UA"/>
        </w:rPr>
        <w:t>, мікоплазми</w:t>
      </w:r>
      <w:r w:rsidR="00685354"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, </w:t>
      </w:r>
      <w:proofErr w:type="spellStart"/>
      <w:r w:rsidR="00DB55A5" w:rsidRPr="00BA2F2F">
        <w:rPr>
          <w:rFonts w:ascii="Times New Roman" w:hAnsi="Times New Roman" w:cs="Times New Roman"/>
          <w:sz w:val="20"/>
          <w:szCs w:val="20"/>
          <w:lang w:val="uk-UA"/>
        </w:rPr>
        <w:t>герпесвіруси</w:t>
      </w:r>
      <w:proofErr w:type="spellEnd"/>
      <w:r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) своєчасне </w:t>
      </w:r>
      <w:proofErr w:type="spellStart"/>
      <w:r w:rsidRPr="00BA2F2F">
        <w:rPr>
          <w:rFonts w:ascii="Times New Roman" w:hAnsi="Times New Roman" w:cs="Times New Roman"/>
          <w:sz w:val="20"/>
          <w:szCs w:val="20"/>
          <w:lang w:val="uk-UA"/>
        </w:rPr>
        <w:t>доклінічне</w:t>
      </w:r>
      <w:proofErr w:type="spellEnd"/>
      <w:r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 виявлення метаболічних порушень обміну речовин і розробка методів нівелювання </w:t>
      </w:r>
      <w:proofErr w:type="spellStart"/>
      <w:r w:rsidRPr="00BA2F2F">
        <w:rPr>
          <w:rFonts w:ascii="Times New Roman" w:hAnsi="Times New Roman" w:cs="Times New Roman"/>
          <w:sz w:val="20"/>
          <w:szCs w:val="20"/>
          <w:lang w:val="uk-UA"/>
        </w:rPr>
        <w:t>оксидативного</w:t>
      </w:r>
      <w:proofErr w:type="spellEnd"/>
      <w:r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 стресу залишається актуальним завданням сучасної </w:t>
      </w:r>
      <w:proofErr w:type="spellStart"/>
      <w:r w:rsidRPr="00BA2F2F">
        <w:rPr>
          <w:rFonts w:ascii="Times New Roman" w:hAnsi="Times New Roman" w:cs="Times New Roman"/>
          <w:sz w:val="20"/>
          <w:szCs w:val="20"/>
          <w:lang w:val="uk-UA"/>
        </w:rPr>
        <w:t>дерматовенерології</w:t>
      </w:r>
      <w:proofErr w:type="spellEnd"/>
      <w:r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 та </w:t>
      </w:r>
      <w:proofErr w:type="spellStart"/>
      <w:r w:rsidRPr="00BA2F2F">
        <w:rPr>
          <w:rFonts w:ascii="Times New Roman" w:hAnsi="Times New Roman" w:cs="Times New Roman"/>
          <w:sz w:val="20"/>
          <w:szCs w:val="20"/>
          <w:lang w:val="uk-UA"/>
        </w:rPr>
        <w:lastRenderedPageBreak/>
        <w:t>урогінекології</w:t>
      </w:r>
      <w:proofErr w:type="spellEnd"/>
      <w:r w:rsidRPr="00BA2F2F">
        <w:rPr>
          <w:rFonts w:ascii="Times New Roman" w:hAnsi="Times New Roman" w:cs="Times New Roman"/>
          <w:sz w:val="20"/>
          <w:szCs w:val="20"/>
          <w:lang w:val="uk-UA"/>
        </w:rPr>
        <w:t>. Експериментальні та клінічні дослідження показали ефективність індукці</w:t>
      </w:r>
      <w:r w:rsidR="008D38A5" w:rsidRPr="00BA2F2F">
        <w:rPr>
          <w:rFonts w:ascii="Times New Roman" w:hAnsi="Times New Roman" w:cs="Times New Roman"/>
          <w:sz w:val="20"/>
          <w:szCs w:val="20"/>
          <w:lang w:val="uk-UA"/>
        </w:rPr>
        <w:t>й</w:t>
      </w:r>
      <w:r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ної функції озону в якості активатора </w:t>
      </w:r>
      <w:proofErr w:type="spellStart"/>
      <w:r w:rsidRPr="00BA2F2F">
        <w:rPr>
          <w:rFonts w:ascii="Times New Roman" w:hAnsi="Times New Roman" w:cs="Times New Roman"/>
          <w:sz w:val="20"/>
          <w:szCs w:val="20"/>
          <w:lang w:val="uk-UA"/>
        </w:rPr>
        <w:t>вільнорадикальних</w:t>
      </w:r>
      <w:proofErr w:type="spellEnd"/>
      <w:r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 процесів з підвищеною генерацією перекисів в клітинній цитоплазмі.</w:t>
      </w:r>
    </w:p>
    <w:p w:rsidR="006D07FC" w:rsidRPr="00BA2F2F" w:rsidRDefault="00FA7AEB" w:rsidP="00A86CB2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ED05E1"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Засоби окислювальної терапії, а саме гіпербарична </w:t>
      </w:r>
      <w:proofErr w:type="spellStart"/>
      <w:r w:rsidR="00ED05E1" w:rsidRPr="00BA2F2F">
        <w:rPr>
          <w:rFonts w:ascii="Times New Roman" w:hAnsi="Times New Roman" w:cs="Times New Roman"/>
          <w:sz w:val="20"/>
          <w:szCs w:val="20"/>
          <w:lang w:val="uk-UA"/>
        </w:rPr>
        <w:t>оксигенація</w:t>
      </w:r>
      <w:proofErr w:type="spellEnd"/>
      <w:r w:rsidR="00ED05E1"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, ультрафіолетове опромінення крові («мала </w:t>
      </w:r>
      <w:proofErr w:type="spellStart"/>
      <w:r w:rsidR="00ED05E1" w:rsidRPr="00BA2F2F">
        <w:rPr>
          <w:rFonts w:ascii="Times New Roman" w:hAnsi="Times New Roman" w:cs="Times New Roman"/>
          <w:sz w:val="20"/>
          <w:szCs w:val="20"/>
          <w:lang w:val="uk-UA"/>
        </w:rPr>
        <w:t>озонотерапія</w:t>
      </w:r>
      <w:proofErr w:type="spellEnd"/>
      <w:r w:rsidR="00ED05E1"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»), </w:t>
      </w:r>
      <w:proofErr w:type="spellStart"/>
      <w:r w:rsidR="00ED05E1" w:rsidRPr="00BA2F2F">
        <w:rPr>
          <w:rFonts w:ascii="Times New Roman" w:hAnsi="Times New Roman" w:cs="Times New Roman"/>
          <w:sz w:val="20"/>
          <w:szCs w:val="20"/>
          <w:lang w:val="uk-UA"/>
        </w:rPr>
        <w:t>озонотерапія</w:t>
      </w:r>
      <w:proofErr w:type="spellEnd"/>
      <w:r w:rsidR="00ED05E1"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, активно вивчаються сьогодні як резервні методи боротьби з резистентними, </w:t>
      </w:r>
      <w:proofErr w:type="spellStart"/>
      <w:r w:rsidR="00ED05E1" w:rsidRPr="00BA2F2F">
        <w:rPr>
          <w:rFonts w:ascii="Times New Roman" w:hAnsi="Times New Roman" w:cs="Times New Roman"/>
          <w:sz w:val="20"/>
          <w:szCs w:val="20"/>
          <w:lang w:val="uk-UA"/>
        </w:rPr>
        <w:t>торпідними</w:t>
      </w:r>
      <w:proofErr w:type="spellEnd"/>
      <w:r w:rsidR="00ED05E1"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, </w:t>
      </w:r>
      <w:proofErr w:type="spellStart"/>
      <w:r w:rsidR="00683FBD" w:rsidRPr="00BA2F2F">
        <w:rPr>
          <w:rFonts w:ascii="Times New Roman" w:hAnsi="Times New Roman" w:cs="Times New Roman"/>
          <w:sz w:val="20"/>
          <w:szCs w:val="20"/>
          <w:lang w:val="uk-UA"/>
        </w:rPr>
        <w:t>багатофокусними</w:t>
      </w:r>
      <w:proofErr w:type="spellEnd"/>
      <w:r w:rsidR="00ED05E1"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="00ED05E1" w:rsidRPr="00BA2F2F">
        <w:rPr>
          <w:rFonts w:ascii="Times New Roman" w:hAnsi="Times New Roman" w:cs="Times New Roman"/>
          <w:sz w:val="20"/>
          <w:szCs w:val="20"/>
          <w:lang w:val="uk-UA"/>
        </w:rPr>
        <w:t>рецидивуючими</w:t>
      </w:r>
      <w:proofErr w:type="spellEnd"/>
      <w:r w:rsidR="00ED05E1"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 інфекціями</w:t>
      </w:r>
      <w:r w:rsidR="00355586" w:rsidRPr="00BA2F2F">
        <w:rPr>
          <w:rFonts w:ascii="Times New Roman" w:hAnsi="Times New Roman" w:cs="Times New Roman"/>
          <w:sz w:val="20"/>
          <w:szCs w:val="20"/>
          <w:lang w:val="uk-UA"/>
        </w:rPr>
        <w:t>.</w:t>
      </w:r>
      <w:r w:rsidR="00ED05E1"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BA2F2F">
        <w:rPr>
          <w:rFonts w:ascii="Times New Roman" w:hAnsi="Times New Roman" w:cs="Times New Roman"/>
          <w:sz w:val="20"/>
          <w:szCs w:val="20"/>
          <w:lang w:val="uk-UA"/>
        </w:rPr>
        <w:t>При цьому бактерицидна, ф</w:t>
      </w:r>
      <w:r w:rsidR="001B79A1"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унгіцидна та </w:t>
      </w:r>
      <w:proofErr w:type="spellStart"/>
      <w:r w:rsidR="004427EF" w:rsidRPr="00BA2F2F">
        <w:rPr>
          <w:rFonts w:ascii="Times New Roman" w:hAnsi="Times New Roman" w:cs="Times New Roman"/>
          <w:sz w:val="20"/>
          <w:szCs w:val="20"/>
          <w:lang w:val="uk-UA"/>
        </w:rPr>
        <w:t>антивіральна</w:t>
      </w:r>
      <w:proofErr w:type="spellEnd"/>
      <w:r w:rsidR="001B79A1"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 дії озону та продуктів </w:t>
      </w:r>
      <w:proofErr w:type="spellStart"/>
      <w:r w:rsidR="001B79A1" w:rsidRPr="00BA2F2F">
        <w:rPr>
          <w:rFonts w:ascii="Times New Roman" w:hAnsi="Times New Roman" w:cs="Times New Roman"/>
          <w:sz w:val="20"/>
          <w:szCs w:val="20"/>
          <w:lang w:val="uk-UA"/>
        </w:rPr>
        <w:t>озонолізу</w:t>
      </w:r>
      <w:proofErr w:type="spellEnd"/>
      <w:r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 (</w:t>
      </w:r>
      <w:proofErr w:type="spellStart"/>
      <w:r w:rsidRPr="00BA2F2F">
        <w:rPr>
          <w:rFonts w:ascii="Times New Roman" w:hAnsi="Times New Roman" w:cs="Times New Roman"/>
          <w:sz w:val="20"/>
          <w:szCs w:val="20"/>
          <w:lang w:val="uk-UA"/>
        </w:rPr>
        <w:t>озоніди</w:t>
      </w:r>
      <w:proofErr w:type="spellEnd"/>
      <w:r w:rsidRPr="00BA2F2F">
        <w:rPr>
          <w:rFonts w:ascii="Times New Roman" w:hAnsi="Times New Roman" w:cs="Times New Roman"/>
          <w:sz w:val="20"/>
          <w:szCs w:val="20"/>
          <w:lang w:val="uk-UA"/>
        </w:rPr>
        <w:t>, пероксиди і т.</w:t>
      </w:r>
      <w:r w:rsidR="00683FBD"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і.), порушують цілісність оболонок мікроорганізмів та підвищують їх чутливість до </w:t>
      </w:r>
      <w:proofErr w:type="spellStart"/>
      <w:r w:rsidRPr="00BA2F2F">
        <w:rPr>
          <w:rFonts w:ascii="Times New Roman" w:hAnsi="Times New Roman" w:cs="Times New Roman"/>
          <w:sz w:val="20"/>
          <w:szCs w:val="20"/>
          <w:lang w:val="uk-UA"/>
        </w:rPr>
        <w:t>етіотропної</w:t>
      </w:r>
      <w:proofErr w:type="spellEnd"/>
      <w:r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 терапії.</w:t>
      </w:r>
    </w:p>
    <w:p w:rsidR="001E754D" w:rsidRPr="00BA2F2F" w:rsidRDefault="003B5F43" w:rsidP="00B1776F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Ми запропонували використовувати для лікування </w:t>
      </w:r>
      <w:proofErr w:type="spellStart"/>
      <w:r w:rsidRPr="00BA2F2F">
        <w:rPr>
          <w:rFonts w:ascii="Times New Roman" w:hAnsi="Times New Roman" w:cs="Times New Roman"/>
          <w:sz w:val="20"/>
          <w:szCs w:val="20"/>
          <w:lang w:val="uk-UA"/>
        </w:rPr>
        <w:t>урогенітальних</w:t>
      </w:r>
      <w:proofErr w:type="spellEnd"/>
      <w:r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 мікст-інфекцій </w:t>
      </w:r>
      <w:r w:rsidR="006D07FC" w:rsidRPr="00BA2F2F">
        <w:rPr>
          <w:rFonts w:ascii="Times New Roman" w:hAnsi="Times New Roman" w:cs="Times New Roman"/>
          <w:sz w:val="20"/>
          <w:szCs w:val="20"/>
          <w:lang w:val="uk-UA"/>
        </w:rPr>
        <w:t>(</w:t>
      </w:r>
      <w:proofErr w:type="spellStart"/>
      <w:r w:rsidR="006D07FC" w:rsidRPr="00BA2F2F">
        <w:rPr>
          <w:rFonts w:ascii="Times New Roman" w:hAnsi="Times New Roman" w:cs="Times New Roman"/>
          <w:sz w:val="20"/>
          <w:szCs w:val="20"/>
          <w:lang w:val="uk-UA"/>
        </w:rPr>
        <w:t>трихомонади</w:t>
      </w:r>
      <w:proofErr w:type="spellEnd"/>
      <w:r w:rsidR="006D07FC"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, </w:t>
      </w:r>
      <w:proofErr w:type="spellStart"/>
      <w:r w:rsidR="006D07FC" w:rsidRPr="00BA2F2F">
        <w:rPr>
          <w:rFonts w:ascii="Times New Roman" w:hAnsi="Times New Roman" w:cs="Times New Roman"/>
          <w:sz w:val="20"/>
          <w:szCs w:val="20"/>
          <w:lang w:val="uk-UA"/>
        </w:rPr>
        <w:t>хламідії</w:t>
      </w:r>
      <w:proofErr w:type="spellEnd"/>
      <w:r w:rsidR="006D07FC"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, мікоплазми, </w:t>
      </w:r>
      <w:proofErr w:type="spellStart"/>
      <w:r w:rsidR="006D07FC" w:rsidRPr="00BA2F2F">
        <w:rPr>
          <w:rFonts w:ascii="Times New Roman" w:hAnsi="Times New Roman" w:cs="Times New Roman"/>
          <w:sz w:val="20"/>
          <w:szCs w:val="20"/>
          <w:lang w:val="uk-UA"/>
        </w:rPr>
        <w:t>герпесвіруси</w:t>
      </w:r>
      <w:proofErr w:type="spellEnd"/>
      <w:r w:rsidR="006D07FC"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) </w:t>
      </w:r>
      <w:r w:rsidR="004F5D63"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комплекс </w:t>
      </w:r>
      <w:r w:rsidR="00ED05E1"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стандартизованих </w:t>
      </w:r>
      <w:r w:rsidR="004F5D63"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оригінальних засобів системної </w:t>
      </w:r>
      <w:r w:rsidR="00FA653A"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та місцевої </w:t>
      </w:r>
      <w:proofErr w:type="spellStart"/>
      <w:r w:rsidR="006D07FC" w:rsidRPr="00BA2F2F">
        <w:rPr>
          <w:rFonts w:ascii="Times New Roman" w:hAnsi="Times New Roman" w:cs="Times New Roman"/>
          <w:sz w:val="20"/>
          <w:szCs w:val="20"/>
          <w:lang w:val="uk-UA"/>
        </w:rPr>
        <w:t>озонотерапії</w:t>
      </w:r>
      <w:proofErr w:type="spellEnd"/>
      <w:r w:rsidR="004F5D63" w:rsidRPr="00BA2F2F">
        <w:rPr>
          <w:rFonts w:ascii="Times New Roman" w:hAnsi="Times New Roman" w:cs="Times New Roman"/>
          <w:sz w:val="20"/>
          <w:szCs w:val="20"/>
          <w:lang w:val="uk-UA"/>
        </w:rPr>
        <w:t>, що при</w:t>
      </w:r>
      <w:r w:rsidR="00574180" w:rsidRPr="00BA2F2F">
        <w:rPr>
          <w:rFonts w:ascii="Times New Roman" w:hAnsi="Times New Roman" w:cs="Times New Roman"/>
          <w:sz w:val="20"/>
          <w:szCs w:val="20"/>
          <w:lang w:val="uk-UA"/>
        </w:rPr>
        <w:t>з</w:t>
      </w:r>
      <w:r w:rsidR="001B79A1" w:rsidRPr="00BA2F2F">
        <w:rPr>
          <w:rFonts w:ascii="Times New Roman" w:hAnsi="Times New Roman" w:cs="Times New Roman"/>
          <w:sz w:val="20"/>
          <w:szCs w:val="20"/>
          <w:lang w:val="uk-UA"/>
        </w:rPr>
        <w:t>води</w:t>
      </w:r>
      <w:r w:rsidR="004F5D63"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ть до </w:t>
      </w:r>
      <w:proofErr w:type="spellStart"/>
      <w:r w:rsidR="004F5D63" w:rsidRPr="00BA2F2F">
        <w:rPr>
          <w:rFonts w:ascii="Times New Roman" w:hAnsi="Times New Roman" w:cs="Times New Roman"/>
          <w:sz w:val="20"/>
          <w:szCs w:val="20"/>
          <w:lang w:val="uk-UA"/>
        </w:rPr>
        <w:t>реактивації</w:t>
      </w:r>
      <w:proofErr w:type="spellEnd"/>
      <w:r w:rsidR="004F5D63"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 та відновлення кисневого гомеоста</w:t>
      </w:r>
      <w:r w:rsidR="007226D6" w:rsidRPr="00BA2F2F">
        <w:rPr>
          <w:rFonts w:ascii="Times New Roman" w:hAnsi="Times New Roman" w:cs="Times New Roman"/>
          <w:sz w:val="20"/>
          <w:szCs w:val="20"/>
          <w:lang w:val="uk-UA"/>
        </w:rPr>
        <w:t>зу</w:t>
      </w:r>
      <w:r w:rsidR="004F5D63"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 в організм</w:t>
      </w:r>
      <w:r w:rsidR="007F2C60"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і хворих </w:t>
      </w:r>
      <w:r w:rsidR="007226D6" w:rsidRPr="00BA2F2F">
        <w:rPr>
          <w:rFonts w:ascii="Times New Roman" w:hAnsi="Times New Roman" w:cs="Times New Roman"/>
          <w:sz w:val="20"/>
          <w:szCs w:val="20"/>
          <w:lang w:val="uk-UA"/>
        </w:rPr>
        <w:t>з оптимізацією гемостазу і метаболізму</w:t>
      </w:r>
      <w:r w:rsidR="006D07FC"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, </w:t>
      </w:r>
      <w:r w:rsidR="00080CAC" w:rsidRPr="00BA2F2F">
        <w:rPr>
          <w:rFonts w:ascii="Times New Roman" w:hAnsi="Times New Roman" w:cs="Times New Roman"/>
          <w:sz w:val="20"/>
          <w:szCs w:val="20"/>
          <w:lang w:val="uk-UA"/>
        </w:rPr>
        <w:t>регулю</w:t>
      </w:r>
      <w:r w:rsidR="006D07FC" w:rsidRPr="00BA2F2F">
        <w:rPr>
          <w:rFonts w:ascii="Times New Roman" w:hAnsi="Times New Roman" w:cs="Times New Roman"/>
          <w:sz w:val="20"/>
          <w:szCs w:val="20"/>
          <w:lang w:val="uk-UA"/>
        </w:rPr>
        <w:t>вання</w:t>
      </w:r>
      <w:r w:rsidR="00121C67" w:rsidRPr="00BA2F2F">
        <w:rPr>
          <w:rFonts w:ascii="Times New Roman" w:hAnsi="Times New Roman" w:cs="Times New Roman"/>
          <w:sz w:val="20"/>
          <w:szCs w:val="20"/>
          <w:lang w:val="uk-UA"/>
        </w:rPr>
        <w:t>м</w:t>
      </w:r>
      <w:r w:rsidR="006D07FC"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="006D07FC" w:rsidRPr="00BA2F2F">
        <w:rPr>
          <w:rFonts w:ascii="Times New Roman" w:hAnsi="Times New Roman" w:cs="Times New Roman"/>
          <w:sz w:val="20"/>
          <w:szCs w:val="20"/>
          <w:lang w:val="uk-UA"/>
        </w:rPr>
        <w:t>про-</w:t>
      </w:r>
      <w:proofErr w:type="spellEnd"/>
      <w:r w:rsidR="006D07FC"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 та антиоксидантних систем, а також імунної системи</w:t>
      </w:r>
      <w:r w:rsidR="00CA1F33"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 хворих. </w:t>
      </w:r>
    </w:p>
    <w:p w:rsidR="00405A42" w:rsidRPr="00BA2F2F" w:rsidRDefault="00233AA3" w:rsidP="00B1776F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BA2F2F">
        <w:rPr>
          <w:rFonts w:ascii="Times New Roman" w:hAnsi="Times New Roman" w:cs="Times New Roman"/>
          <w:sz w:val="20"/>
          <w:szCs w:val="20"/>
          <w:lang w:val="uk-UA"/>
        </w:rPr>
        <w:t>В якості генератора озону використову</w:t>
      </w:r>
      <w:r w:rsidR="00141826" w:rsidRPr="00BA2F2F">
        <w:rPr>
          <w:rFonts w:ascii="Times New Roman" w:hAnsi="Times New Roman" w:cs="Times New Roman"/>
          <w:sz w:val="20"/>
          <w:szCs w:val="20"/>
          <w:lang w:val="uk-UA"/>
        </w:rPr>
        <w:t>ється</w:t>
      </w:r>
      <w:r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 серійний апарат універсальний медичний «Озон УМ-80» ТУ У 33.1-30881586–001-2004, зареєстрований в Україні та дозволений для застосування в медичній практиці (сертифікат № 2578/2004, № </w:t>
      </w:r>
      <w:proofErr w:type="spellStart"/>
      <w:r w:rsidRPr="00BA2F2F">
        <w:rPr>
          <w:rFonts w:ascii="Times New Roman" w:hAnsi="Times New Roman" w:cs="Times New Roman"/>
          <w:sz w:val="20"/>
          <w:szCs w:val="20"/>
          <w:lang w:val="uk-UA"/>
        </w:rPr>
        <w:t>держреєстрації</w:t>
      </w:r>
      <w:proofErr w:type="spellEnd"/>
      <w:r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 14203/2014).</w:t>
      </w:r>
      <w:r w:rsidR="004C4B1C"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="00E85583" w:rsidRPr="00BA2F2F">
        <w:rPr>
          <w:rFonts w:ascii="Times New Roman" w:hAnsi="Times New Roman" w:cs="Times New Roman"/>
          <w:sz w:val="20"/>
          <w:szCs w:val="20"/>
          <w:lang w:val="uk-UA"/>
        </w:rPr>
        <w:t>Алотропно</w:t>
      </w:r>
      <w:proofErr w:type="spellEnd"/>
      <w:r w:rsidR="00E85583"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 модифікований кисень – озон (О</w:t>
      </w:r>
      <w:r w:rsidR="00E85583" w:rsidRPr="00BA2F2F">
        <w:rPr>
          <w:rFonts w:ascii="Times New Roman" w:hAnsi="Times New Roman" w:cs="Times New Roman"/>
          <w:sz w:val="20"/>
          <w:szCs w:val="20"/>
          <w:vertAlign w:val="subscript"/>
          <w:lang w:val="uk-UA"/>
        </w:rPr>
        <w:t>3</w:t>
      </w:r>
      <w:r w:rsidR="00E85583"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) – отримується з медичного кисню шляхом електросинтезу. Концентрація </w:t>
      </w:r>
      <w:proofErr w:type="spellStart"/>
      <w:r w:rsidR="00E85583" w:rsidRPr="00BA2F2F">
        <w:rPr>
          <w:rFonts w:ascii="Times New Roman" w:hAnsi="Times New Roman" w:cs="Times New Roman"/>
          <w:sz w:val="20"/>
          <w:szCs w:val="20"/>
          <w:lang w:val="uk-UA"/>
        </w:rPr>
        <w:t>озоно-кисневої</w:t>
      </w:r>
      <w:proofErr w:type="spellEnd"/>
      <w:r w:rsidR="00E85583"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 суміші в апараті регулюється з кроком 0,1 мг/л от 0,2 до 80 мг/л </w:t>
      </w:r>
      <w:r w:rsidR="00405A42" w:rsidRPr="00BA2F2F">
        <w:rPr>
          <w:rFonts w:ascii="Times New Roman" w:hAnsi="Times New Roman" w:cs="Times New Roman"/>
          <w:sz w:val="20"/>
          <w:szCs w:val="20"/>
          <w:lang w:val="uk-UA"/>
        </w:rPr>
        <w:t>з</w:t>
      </w:r>
      <w:r w:rsidR="00E85583"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 автоматич</w:t>
      </w:r>
      <w:r w:rsidR="00405A42"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ною </w:t>
      </w:r>
      <w:r w:rsidR="00E85583" w:rsidRPr="00BA2F2F">
        <w:rPr>
          <w:rFonts w:ascii="Times New Roman" w:hAnsi="Times New Roman" w:cs="Times New Roman"/>
          <w:sz w:val="20"/>
          <w:szCs w:val="20"/>
          <w:lang w:val="uk-UA"/>
        </w:rPr>
        <w:t>системо</w:t>
      </w:r>
      <w:r w:rsidR="00405A42" w:rsidRPr="00BA2F2F">
        <w:rPr>
          <w:rFonts w:ascii="Times New Roman" w:hAnsi="Times New Roman" w:cs="Times New Roman"/>
          <w:sz w:val="20"/>
          <w:szCs w:val="20"/>
          <w:lang w:val="uk-UA"/>
        </w:rPr>
        <w:t>ю контролю</w:t>
      </w:r>
      <w:r w:rsidR="00E85583"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 концентрац</w:t>
      </w:r>
      <w:r w:rsidR="00405A42" w:rsidRPr="00BA2F2F">
        <w:rPr>
          <w:rFonts w:ascii="Times New Roman" w:hAnsi="Times New Roman" w:cs="Times New Roman"/>
          <w:sz w:val="20"/>
          <w:szCs w:val="20"/>
          <w:lang w:val="uk-UA"/>
        </w:rPr>
        <w:t>ії</w:t>
      </w:r>
      <w:r w:rsidR="00E85583"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405A42" w:rsidRPr="00BA2F2F">
        <w:rPr>
          <w:rFonts w:ascii="Times New Roman" w:hAnsi="Times New Roman" w:cs="Times New Roman"/>
          <w:sz w:val="20"/>
          <w:szCs w:val="20"/>
          <w:lang w:val="uk-UA"/>
        </w:rPr>
        <w:t>і гарантованою чистотою</w:t>
      </w:r>
      <w:r w:rsidR="00E85583"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 О</w:t>
      </w:r>
      <w:r w:rsidR="00E85583" w:rsidRPr="00BA2F2F">
        <w:rPr>
          <w:rFonts w:ascii="Times New Roman" w:hAnsi="Times New Roman" w:cs="Times New Roman"/>
          <w:sz w:val="20"/>
          <w:szCs w:val="20"/>
          <w:vertAlign w:val="subscript"/>
          <w:lang w:val="uk-UA"/>
        </w:rPr>
        <w:t>2</w:t>
      </w:r>
      <w:r w:rsidR="00E85583" w:rsidRPr="00BA2F2F">
        <w:rPr>
          <w:rFonts w:ascii="Times New Roman" w:hAnsi="Times New Roman" w:cs="Times New Roman"/>
          <w:sz w:val="20"/>
          <w:szCs w:val="20"/>
          <w:lang w:val="uk-UA"/>
        </w:rPr>
        <w:t>/О</w:t>
      </w:r>
      <w:r w:rsidR="00E85583" w:rsidRPr="00BA2F2F">
        <w:rPr>
          <w:rFonts w:ascii="Times New Roman" w:hAnsi="Times New Roman" w:cs="Times New Roman"/>
          <w:sz w:val="20"/>
          <w:szCs w:val="20"/>
          <w:vertAlign w:val="subscript"/>
          <w:lang w:val="uk-UA"/>
        </w:rPr>
        <w:t>3</w:t>
      </w:r>
      <w:r w:rsidR="00E85583"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405A42" w:rsidRPr="00BA2F2F">
        <w:rPr>
          <w:rFonts w:ascii="Times New Roman" w:hAnsi="Times New Roman" w:cs="Times New Roman"/>
          <w:sz w:val="20"/>
          <w:szCs w:val="20"/>
          <w:lang w:val="uk-UA"/>
        </w:rPr>
        <w:t>суміші</w:t>
      </w:r>
      <w:r w:rsidR="00E85583"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. </w:t>
      </w:r>
    </w:p>
    <w:p w:rsidR="00D13F75" w:rsidRPr="00BA2F2F" w:rsidRDefault="00405A42" w:rsidP="0029523E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Методики </w:t>
      </w:r>
      <w:proofErr w:type="spellStart"/>
      <w:r w:rsidRPr="00BA2F2F">
        <w:rPr>
          <w:rFonts w:ascii="Times New Roman" w:hAnsi="Times New Roman" w:cs="Times New Roman"/>
          <w:sz w:val="20"/>
          <w:szCs w:val="20"/>
          <w:lang w:val="uk-UA"/>
        </w:rPr>
        <w:t>озонотерапії</w:t>
      </w:r>
      <w:proofErr w:type="spellEnd"/>
      <w:r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. </w:t>
      </w:r>
    </w:p>
    <w:p w:rsidR="00D13F75" w:rsidRPr="00BA2F2F" w:rsidRDefault="00D13F75" w:rsidP="0029523E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Велика автогемотерапія з озоном. У спеціальний контейнер з антикоагулянтами забирають 50–150 </w:t>
      </w:r>
      <w:proofErr w:type="spellStart"/>
      <w:r w:rsidRPr="00BA2F2F">
        <w:rPr>
          <w:rFonts w:ascii="Times New Roman" w:hAnsi="Times New Roman" w:cs="Times New Roman"/>
          <w:sz w:val="20"/>
          <w:szCs w:val="20"/>
          <w:lang w:val="uk-UA"/>
        </w:rPr>
        <w:t>мл</w:t>
      </w:r>
      <w:proofErr w:type="spellEnd"/>
      <w:r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 венозної крові, у неї вводять 50–300 </w:t>
      </w:r>
      <w:proofErr w:type="spellStart"/>
      <w:r w:rsidRPr="00BA2F2F">
        <w:rPr>
          <w:rFonts w:ascii="Times New Roman" w:hAnsi="Times New Roman" w:cs="Times New Roman"/>
          <w:sz w:val="20"/>
          <w:szCs w:val="20"/>
          <w:lang w:val="uk-UA"/>
        </w:rPr>
        <w:t>мл</w:t>
      </w:r>
      <w:proofErr w:type="spellEnd"/>
      <w:r w:rsidR="009525C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="00A45DAF" w:rsidRPr="00BA2F2F">
        <w:rPr>
          <w:rFonts w:ascii="Times New Roman" w:hAnsi="Times New Roman" w:cs="Times New Roman"/>
          <w:sz w:val="20"/>
          <w:szCs w:val="20"/>
          <w:lang w:val="uk-UA"/>
        </w:rPr>
        <w:t>о</w:t>
      </w:r>
      <w:r w:rsidRPr="00BA2F2F">
        <w:rPr>
          <w:rFonts w:ascii="Times New Roman" w:hAnsi="Times New Roman" w:cs="Times New Roman"/>
          <w:sz w:val="20"/>
          <w:szCs w:val="20"/>
          <w:lang w:val="uk-UA"/>
        </w:rPr>
        <w:t>зоно</w:t>
      </w:r>
      <w:r w:rsidR="00A45DAF" w:rsidRPr="00BA2F2F">
        <w:rPr>
          <w:rFonts w:ascii="Times New Roman" w:hAnsi="Times New Roman" w:cs="Times New Roman"/>
          <w:sz w:val="20"/>
          <w:szCs w:val="20"/>
          <w:lang w:val="uk-UA"/>
        </w:rPr>
        <w:t>-</w:t>
      </w:r>
      <w:r w:rsidRPr="00BA2F2F">
        <w:rPr>
          <w:rFonts w:ascii="Times New Roman" w:hAnsi="Times New Roman" w:cs="Times New Roman"/>
          <w:sz w:val="20"/>
          <w:szCs w:val="20"/>
          <w:lang w:val="uk-UA"/>
        </w:rPr>
        <w:t>кисневої</w:t>
      </w:r>
      <w:proofErr w:type="spellEnd"/>
      <w:r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 газової суміші з концентрацією озону 5–30 </w:t>
      </w:r>
      <w:proofErr w:type="spellStart"/>
      <w:r w:rsidRPr="00BA2F2F">
        <w:rPr>
          <w:rFonts w:ascii="Times New Roman" w:hAnsi="Times New Roman" w:cs="Times New Roman"/>
          <w:sz w:val="20"/>
          <w:szCs w:val="20"/>
          <w:lang w:val="uk-UA"/>
        </w:rPr>
        <w:t>мкг</w:t>
      </w:r>
      <w:proofErr w:type="spellEnd"/>
      <w:r w:rsidRPr="00BA2F2F">
        <w:rPr>
          <w:rFonts w:ascii="Times New Roman" w:hAnsi="Times New Roman" w:cs="Times New Roman"/>
          <w:sz w:val="20"/>
          <w:szCs w:val="20"/>
          <w:lang w:val="uk-UA"/>
        </w:rPr>
        <w:t>/</w:t>
      </w:r>
      <w:proofErr w:type="spellStart"/>
      <w:r w:rsidRPr="00BA2F2F">
        <w:rPr>
          <w:rFonts w:ascii="Times New Roman" w:hAnsi="Times New Roman" w:cs="Times New Roman"/>
          <w:sz w:val="20"/>
          <w:szCs w:val="20"/>
          <w:lang w:val="uk-UA"/>
        </w:rPr>
        <w:t>мл</w:t>
      </w:r>
      <w:proofErr w:type="spellEnd"/>
      <w:r w:rsidRPr="00BA2F2F">
        <w:rPr>
          <w:rFonts w:ascii="Times New Roman" w:hAnsi="Times New Roman" w:cs="Times New Roman"/>
          <w:sz w:val="20"/>
          <w:szCs w:val="20"/>
          <w:lang w:val="uk-UA"/>
        </w:rPr>
        <w:t>. Дуже ретельно змішують складники в контейнері, а потім кров повторно вводять пацієнту у вену. Кількість розчиненого у крові озону дорівнює добутку об’єму використаного газу та концентрації озону в ньому.</w:t>
      </w:r>
    </w:p>
    <w:p w:rsidR="00D13F75" w:rsidRPr="00BA2F2F" w:rsidRDefault="00D13F75" w:rsidP="0029523E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Внутрішньовенне введення озонованого фізіологічного розчину. </w:t>
      </w:r>
      <w:r w:rsidR="00734C63" w:rsidRPr="00BA2F2F">
        <w:rPr>
          <w:rFonts w:ascii="Times New Roman" w:hAnsi="Times New Roman" w:cs="Times New Roman"/>
          <w:sz w:val="20"/>
          <w:szCs w:val="20"/>
          <w:lang w:val="uk-UA"/>
        </w:rPr>
        <w:t>Фізіологічний р</w:t>
      </w:r>
      <w:r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озчин (200–400 </w:t>
      </w:r>
      <w:proofErr w:type="spellStart"/>
      <w:r w:rsidRPr="00BA2F2F">
        <w:rPr>
          <w:rFonts w:ascii="Times New Roman" w:hAnsi="Times New Roman" w:cs="Times New Roman"/>
          <w:sz w:val="20"/>
          <w:szCs w:val="20"/>
          <w:lang w:val="uk-UA"/>
        </w:rPr>
        <w:t>мл</w:t>
      </w:r>
      <w:proofErr w:type="spellEnd"/>
      <w:r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) попередньо озонують, пропускаючи крізь нього </w:t>
      </w:r>
      <w:proofErr w:type="spellStart"/>
      <w:r w:rsidRPr="00BA2F2F">
        <w:rPr>
          <w:rFonts w:ascii="Times New Roman" w:hAnsi="Times New Roman" w:cs="Times New Roman"/>
          <w:sz w:val="20"/>
          <w:szCs w:val="20"/>
          <w:lang w:val="uk-UA"/>
        </w:rPr>
        <w:t>озоно</w:t>
      </w:r>
      <w:r w:rsidR="00A8103A" w:rsidRPr="00BA2F2F">
        <w:rPr>
          <w:rFonts w:ascii="Times New Roman" w:hAnsi="Times New Roman" w:cs="Times New Roman"/>
          <w:sz w:val="20"/>
          <w:szCs w:val="20"/>
          <w:lang w:val="uk-UA"/>
        </w:rPr>
        <w:t>-</w:t>
      </w:r>
      <w:r w:rsidRPr="00BA2F2F">
        <w:rPr>
          <w:rFonts w:ascii="Times New Roman" w:hAnsi="Times New Roman" w:cs="Times New Roman"/>
          <w:sz w:val="20"/>
          <w:szCs w:val="20"/>
          <w:lang w:val="uk-UA"/>
        </w:rPr>
        <w:t>кисневу</w:t>
      </w:r>
      <w:proofErr w:type="spellEnd"/>
      <w:r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 суміш. Концентрацію озону в рідині доводять до 2–6 </w:t>
      </w:r>
      <w:proofErr w:type="spellStart"/>
      <w:r w:rsidRPr="00BA2F2F">
        <w:rPr>
          <w:rFonts w:ascii="Times New Roman" w:hAnsi="Times New Roman" w:cs="Times New Roman"/>
          <w:sz w:val="20"/>
          <w:szCs w:val="20"/>
          <w:lang w:val="uk-UA"/>
        </w:rPr>
        <w:t>мкг</w:t>
      </w:r>
      <w:proofErr w:type="spellEnd"/>
      <w:r w:rsidRPr="00BA2F2F">
        <w:rPr>
          <w:rFonts w:ascii="Times New Roman" w:hAnsi="Times New Roman" w:cs="Times New Roman"/>
          <w:sz w:val="20"/>
          <w:szCs w:val="20"/>
          <w:lang w:val="uk-UA"/>
        </w:rPr>
        <w:t>/</w:t>
      </w:r>
      <w:proofErr w:type="spellStart"/>
      <w:r w:rsidRPr="00BA2F2F">
        <w:rPr>
          <w:rFonts w:ascii="Times New Roman" w:hAnsi="Times New Roman" w:cs="Times New Roman"/>
          <w:sz w:val="20"/>
          <w:szCs w:val="20"/>
          <w:lang w:val="uk-UA"/>
        </w:rPr>
        <w:t>мл</w:t>
      </w:r>
      <w:proofErr w:type="spellEnd"/>
      <w:r w:rsidRPr="00BA2F2F">
        <w:rPr>
          <w:rFonts w:ascii="Times New Roman" w:hAnsi="Times New Roman" w:cs="Times New Roman"/>
          <w:sz w:val="20"/>
          <w:szCs w:val="20"/>
          <w:lang w:val="uk-UA"/>
        </w:rPr>
        <w:t>.</w:t>
      </w:r>
    </w:p>
    <w:p w:rsidR="00D13F75" w:rsidRPr="00BA2F2F" w:rsidRDefault="00D13F75" w:rsidP="0029523E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Мала автогемотерапія з озоном. Забір 5–15 </w:t>
      </w:r>
      <w:proofErr w:type="spellStart"/>
      <w:r w:rsidRPr="00BA2F2F">
        <w:rPr>
          <w:rFonts w:ascii="Times New Roman" w:hAnsi="Times New Roman" w:cs="Times New Roman"/>
          <w:sz w:val="20"/>
          <w:szCs w:val="20"/>
          <w:lang w:val="uk-UA"/>
        </w:rPr>
        <w:t>мл</w:t>
      </w:r>
      <w:proofErr w:type="spellEnd"/>
      <w:r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 венозної крові, змішування її з </w:t>
      </w:r>
      <w:proofErr w:type="spellStart"/>
      <w:r w:rsidRPr="00BA2F2F">
        <w:rPr>
          <w:rFonts w:ascii="Times New Roman" w:hAnsi="Times New Roman" w:cs="Times New Roman"/>
          <w:sz w:val="20"/>
          <w:szCs w:val="20"/>
          <w:lang w:val="uk-UA"/>
        </w:rPr>
        <w:t>озоно</w:t>
      </w:r>
      <w:r w:rsidR="00103798" w:rsidRPr="00BA2F2F">
        <w:rPr>
          <w:rFonts w:ascii="Times New Roman" w:hAnsi="Times New Roman" w:cs="Times New Roman"/>
          <w:sz w:val="20"/>
          <w:szCs w:val="20"/>
          <w:lang w:val="uk-UA"/>
        </w:rPr>
        <w:t>-</w:t>
      </w:r>
      <w:r w:rsidRPr="00BA2F2F">
        <w:rPr>
          <w:rFonts w:ascii="Times New Roman" w:hAnsi="Times New Roman" w:cs="Times New Roman"/>
          <w:sz w:val="20"/>
          <w:szCs w:val="20"/>
          <w:lang w:val="uk-UA"/>
        </w:rPr>
        <w:t>кисневою</w:t>
      </w:r>
      <w:proofErr w:type="spellEnd"/>
      <w:r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 газовою сумішшю з подальшим внутрішньо</w:t>
      </w:r>
      <w:r w:rsidR="00103798"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м’язовим уведенням. </w:t>
      </w:r>
    </w:p>
    <w:p w:rsidR="00D13F75" w:rsidRPr="00BA2F2F" w:rsidRDefault="00D13F75" w:rsidP="0029523E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BA2F2F">
        <w:rPr>
          <w:rFonts w:ascii="Times New Roman" w:hAnsi="Times New Roman" w:cs="Times New Roman"/>
          <w:sz w:val="20"/>
          <w:szCs w:val="20"/>
          <w:lang w:val="uk-UA"/>
        </w:rPr>
        <w:lastRenderedPageBreak/>
        <w:t xml:space="preserve">Зовнішнє застосування спеціально виготовлених олій, що містять </w:t>
      </w:r>
      <w:proofErr w:type="spellStart"/>
      <w:r w:rsidRPr="00BA2F2F">
        <w:rPr>
          <w:rFonts w:ascii="Times New Roman" w:hAnsi="Times New Roman" w:cs="Times New Roman"/>
          <w:sz w:val="20"/>
          <w:szCs w:val="20"/>
          <w:lang w:val="uk-UA"/>
        </w:rPr>
        <w:t>озоніди</w:t>
      </w:r>
      <w:proofErr w:type="spellEnd"/>
      <w:r w:rsidRPr="00BA2F2F">
        <w:rPr>
          <w:rFonts w:ascii="Times New Roman" w:hAnsi="Times New Roman" w:cs="Times New Roman"/>
          <w:sz w:val="20"/>
          <w:szCs w:val="20"/>
          <w:lang w:val="uk-UA"/>
        </w:rPr>
        <w:t>.</w:t>
      </w:r>
      <w:r w:rsidR="009723CC"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 Олія</w:t>
      </w:r>
      <w:r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 «</w:t>
      </w:r>
      <w:proofErr w:type="spellStart"/>
      <w:r w:rsidRPr="00BA2F2F">
        <w:rPr>
          <w:rFonts w:ascii="Times New Roman" w:hAnsi="Times New Roman" w:cs="Times New Roman"/>
          <w:sz w:val="20"/>
          <w:szCs w:val="20"/>
          <w:lang w:val="uk-UA"/>
        </w:rPr>
        <w:t>Озонід</w:t>
      </w:r>
      <w:proofErr w:type="spellEnd"/>
      <w:r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» являє собою розчин </w:t>
      </w:r>
      <w:proofErr w:type="spellStart"/>
      <w:r w:rsidRPr="00BA2F2F">
        <w:rPr>
          <w:rFonts w:ascii="Times New Roman" w:hAnsi="Times New Roman" w:cs="Times New Roman"/>
          <w:sz w:val="20"/>
          <w:szCs w:val="20"/>
          <w:lang w:val="uk-UA"/>
        </w:rPr>
        <w:t>озонідів</w:t>
      </w:r>
      <w:proofErr w:type="spellEnd"/>
      <w:r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 ненасичених карбонових кислот природного походження в олії. «</w:t>
      </w:r>
      <w:proofErr w:type="spellStart"/>
      <w:r w:rsidRPr="00BA2F2F">
        <w:rPr>
          <w:rFonts w:ascii="Times New Roman" w:hAnsi="Times New Roman" w:cs="Times New Roman"/>
          <w:sz w:val="20"/>
          <w:szCs w:val="20"/>
          <w:lang w:val="uk-UA"/>
        </w:rPr>
        <w:t>Озонід</w:t>
      </w:r>
      <w:proofErr w:type="spellEnd"/>
      <w:r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» виготовляється з оливкової, очищеної, рафінованої олії, в яку за допомогою озонатора додається </w:t>
      </w:r>
      <w:proofErr w:type="spellStart"/>
      <w:r w:rsidRPr="00BA2F2F">
        <w:rPr>
          <w:rFonts w:ascii="Times New Roman" w:hAnsi="Times New Roman" w:cs="Times New Roman"/>
          <w:sz w:val="20"/>
          <w:szCs w:val="20"/>
          <w:lang w:val="uk-UA"/>
        </w:rPr>
        <w:t>озоно-киснева</w:t>
      </w:r>
      <w:proofErr w:type="spellEnd"/>
      <w:r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 суміш в концентрації 6 мг/л</w:t>
      </w:r>
      <w:r w:rsidR="007F7FDF"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 зі швидкістю потоку</w:t>
      </w:r>
      <w:r w:rsidR="006E0CAE"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 0,5 л/</w:t>
      </w:r>
      <w:proofErr w:type="spellStart"/>
      <w:r w:rsidR="006E0CAE" w:rsidRPr="00BA2F2F">
        <w:rPr>
          <w:rFonts w:ascii="Times New Roman" w:hAnsi="Times New Roman" w:cs="Times New Roman"/>
          <w:sz w:val="20"/>
          <w:szCs w:val="20"/>
          <w:lang w:val="uk-UA"/>
        </w:rPr>
        <w:t>хв</w:t>
      </w:r>
      <w:proofErr w:type="spellEnd"/>
      <w:r w:rsidRPr="00BA2F2F">
        <w:rPr>
          <w:rFonts w:ascii="Times New Roman" w:hAnsi="Times New Roman" w:cs="Times New Roman"/>
          <w:sz w:val="20"/>
          <w:szCs w:val="20"/>
          <w:lang w:val="uk-UA"/>
        </w:rPr>
        <w:t>, час барботування — 1 година.</w:t>
      </w:r>
    </w:p>
    <w:p w:rsidR="00D13F75" w:rsidRPr="00BA2F2F" w:rsidRDefault="00D13F75" w:rsidP="00BA2F2F">
      <w:pPr>
        <w:spacing w:line="240" w:lineRule="auto"/>
        <w:rPr>
          <w:rFonts w:ascii="Times New Roman" w:hAnsi="Times New Roman" w:cs="Times New Roman"/>
          <w:b/>
          <w:sz w:val="20"/>
          <w:szCs w:val="20"/>
          <w:lang w:val="uk-UA"/>
        </w:rPr>
      </w:pPr>
      <w:r w:rsidRPr="00BA2F2F">
        <w:rPr>
          <w:rFonts w:ascii="Times New Roman" w:hAnsi="Times New Roman" w:cs="Times New Roman"/>
          <w:b/>
          <w:sz w:val="20"/>
          <w:szCs w:val="20"/>
          <w:lang w:val="uk-UA"/>
        </w:rPr>
        <w:br w:type="page"/>
      </w:r>
    </w:p>
    <w:p w:rsidR="004F5D63" w:rsidRPr="00132039" w:rsidRDefault="0056188F" w:rsidP="00BA2F2F">
      <w:pPr>
        <w:pStyle w:val="a7"/>
        <w:spacing w:after="0" w:line="240" w:lineRule="auto"/>
        <w:ind w:left="709"/>
        <w:jc w:val="center"/>
        <w:rPr>
          <w:rFonts w:ascii="Arial" w:hAnsi="Arial" w:cs="Arial"/>
          <w:b/>
          <w:sz w:val="20"/>
          <w:szCs w:val="20"/>
          <w:lang w:val="uk-UA"/>
        </w:rPr>
      </w:pPr>
      <w:r w:rsidRPr="00132039">
        <w:rPr>
          <w:rFonts w:ascii="Arial" w:hAnsi="Arial" w:cs="Arial"/>
          <w:b/>
          <w:sz w:val="20"/>
          <w:szCs w:val="20"/>
          <w:lang w:val="uk-UA"/>
        </w:rPr>
        <w:lastRenderedPageBreak/>
        <w:t xml:space="preserve">АЛГОРИТМ ПРОВЕДЕННЯ </w:t>
      </w:r>
      <w:r w:rsidR="00273737" w:rsidRPr="00132039">
        <w:rPr>
          <w:rFonts w:ascii="Arial" w:hAnsi="Arial" w:cs="Arial"/>
          <w:b/>
          <w:sz w:val="20"/>
          <w:szCs w:val="20"/>
          <w:lang w:val="uk-UA"/>
        </w:rPr>
        <w:t xml:space="preserve">КОМПЛЕКСНОЇ ТЕРАПІЇ  </w:t>
      </w:r>
      <w:r w:rsidR="00637125" w:rsidRPr="00132039">
        <w:rPr>
          <w:rFonts w:ascii="Arial" w:hAnsi="Arial" w:cs="Arial"/>
          <w:b/>
          <w:sz w:val="20"/>
          <w:szCs w:val="20"/>
          <w:lang w:val="uk-UA"/>
        </w:rPr>
        <w:t xml:space="preserve">УРОГЕНІТАЛЬНИХ МІКСТ-ІНФЕКЦІЙ </w:t>
      </w:r>
      <w:r w:rsidR="00734C63" w:rsidRPr="00132039">
        <w:rPr>
          <w:rFonts w:ascii="Arial" w:hAnsi="Arial" w:cs="Arial"/>
          <w:b/>
          <w:sz w:val="20"/>
          <w:szCs w:val="20"/>
          <w:lang w:val="uk-UA"/>
        </w:rPr>
        <w:t xml:space="preserve">(ТРИХОМОНОЗ, ХЛАМІДІОЗ, МІКОПЛАЗМОЗ, ГЕРПЕС) </w:t>
      </w:r>
      <w:r w:rsidR="00273737" w:rsidRPr="00132039">
        <w:rPr>
          <w:rFonts w:ascii="Arial" w:hAnsi="Arial" w:cs="Arial"/>
          <w:b/>
          <w:sz w:val="20"/>
          <w:szCs w:val="20"/>
          <w:lang w:val="uk-UA"/>
        </w:rPr>
        <w:t xml:space="preserve">З ВИКОРИСТАННЯМ ФАРМАКОЛОГІЧНИХ ТА НЕФАРМАКОЛОГІЧНИХ </w:t>
      </w:r>
      <w:r w:rsidR="0029523E" w:rsidRPr="00132039">
        <w:rPr>
          <w:rFonts w:ascii="Arial" w:hAnsi="Arial" w:cs="Arial"/>
          <w:b/>
          <w:sz w:val="20"/>
          <w:szCs w:val="20"/>
          <w:lang w:val="uk-UA"/>
        </w:rPr>
        <w:t>ЗАСОБІВ</w:t>
      </w:r>
    </w:p>
    <w:p w:rsidR="0029523E" w:rsidRPr="00BA2F2F" w:rsidRDefault="0029523E" w:rsidP="00BA2F2F">
      <w:pPr>
        <w:pStyle w:val="a7"/>
        <w:spacing w:after="0" w:line="240" w:lineRule="auto"/>
        <w:ind w:left="709"/>
        <w:jc w:val="center"/>
        <w:rPr>
          <w:rFonts w:ascii="Times New Roman" w:hAnsi="Times New Roman" w:cs="Times New Roman"/>
          <w:b/>
          <w:sz w:val="20"/>
          <w:szCs w:val="20"/>
          <w:lang w:val="uk-UA"/>
        </w:rPr>
      </w:pPr>
    </w:p>
    <w:p w:rsidR="00B86125" w:rsidRPr="00BA2F2F" w:rsidRDefault="00A92436" w:rsidP="0029523E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BA2F2F">
        <w:rPr>
          <w:rFonts w:ascii="Times New Roman" w:hAnsi="Times New Roman" w:cs="Times New Roman"/>
          <w:sz w:val="20"/>
          <w:szCs w:val="20"/>
          <w:lang w:val="uk-UA"/>
        </w:rPr>
        <w:t>Запропонований к</w:t>
      </w:r>
      <w:r w:rsidR="00B86125"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омплексний метод лікування хворих на хронічну </w:t>
      </w:r>
      <w:proofErr w:type="spellStart"/>
      <w:r w:rsidR="00B86125" w:rsidRPr="00BA2F2F">
        <w:rPr>
          <w:rFonts w:ascii="Times New Roman" w:hAnsi="Times New Roman" w:cs="Times New Roman"/>
          <w:sz w:val="20"/>
          <w:szCs w:val="20"/>
          <w:lang w:val="uk-UA"/>
        </w:rPr>
        <w:t>урогенітальну</w:t>
      </w:r>
      <w:proofErr w:type="spellEnd"/>
      <w:r w:rsidR="00B86125"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 мікст-інфекцію з використанням фармакологічних та нефармакологічних засобів рекомендований для наступних асоціацій патологічних збудників: </w:t>
      </w:r>
    </w:p>
    <w:p w:rsidR="00B86125" w:rsidRPr="00BA2F2F" w:rsidRDefault="00B86125" w:rsidP="00BA2F2F">
      <w:pPr>
        <w:pStyle w:val="a7"/>
        <w:numPr>
          <w:ilvl w:val="0"/>
          <w:numId w:val="2"/>
        </w:numPr>
        <w:spacing w:after="0" w:line="240" w:lineRule="auto"/>
        <w:ind w:left="0" w:firstLine="0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BA2F2F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т</w:t>
      </w:r>
      <w:proofErr w:type="spellStart"/>
      <w:r w:rsidRPr="00BA2F2F">
        <w:rPr>
          <w:rFonts w:ascii="Times New Roman" w:eastAsia="Times New Roman" w:hAnsi="Times New Roman" w:cs="Times New Roman"/>
          <w:sz w:val="20"/>
          <w:szCs w:val="20"/>
          <w:lang w:eastAsia="ru-RU"/>
        </w:rPr>
        <w:t>рихомонад</w:t>
      </w:r>
      <w:proofErr w:type="spellEnd"/>
      <w:r w:rsidRPr="00BA2F2F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и</w:t>
      </w:r>
      <w:r w:rsidRPr="00BA2F2F">
        <w:rPr>
          <w:rFonts w:ascii="Times New Roman" w:eastAsia="Times New Roman" w:hAnsi="Times New Roman" w:cs="Times New Roman"/>
          <w:sz w:val="20"/>
          <w:szCs w:val="20"/>
          <w:lang w:eastAsia="ru-RU"/>
        </w:rPr>
        <w:t>, хлам</w:t>
      </w:r>
      <w:r w:rsidRPr="00BA2F2F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і</w:t>
      </w:r>
      <w:r w:rsidRPr="00BA2F2F">
        <w:rPr>
          <w:rFonts w:ascii="Times New Roman" w:eastAsia="Times New Roman" w:hAnsi="Times New Roman" w:cs="Times New Roman"/>
          <w:sz w:val="20"/>
          <w:szCs w:val="20"/>
          <w:lang w:eastAsia="ru-RU"/>
        </w:rPr>
        <w:t>д</w:t>
      </w:r>
      <w:proofErr w:type="spellStart"/>
      <w:r w:rsidRPr="00BA2F2F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ії</w:t>
      </w:r>
      <w:proofErr w:type="spellEnd"/>
      <w:r w:rsidR="00D66CEB" w:rsidRPr="00BA2F2F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, </w:t>
      </w:r>
      <w:proofErr w:type="spellStart"/>
      <w:r w:rsidR="00D66CEB" w:rsidRPr="00BA2F2F">
        <w:rPr>
          <w:rFonts w:ascii="Times New Roman" w:eastAsia="Times New Roman" w:hAnsi="Times New Roman" w:cs="Times New Roman"/>
          <w:sz w:val="20"/>
          <w:szCs w:val="20"/>
          <w:lang w:eastAsia="ru-RU"/>
        </w:rPr>
        <w:t>уре</w:t>
      </w:r>
      <w:proofErr w:type="spellEnd"/>
      <w:r w:rsidR="00D66CEB" w:rsidRPr="00BA2F2F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а</w:t>
      </w:r>
      <w:r w:rsidRPr="00BA2F2F">
        <w:rPr>
          <w:rFonts w:ascii="Times New Roman" w:eastAsia="Times New Roman" w:hAnsi="Times New Roman" w:cs="Times New Roman"/>
          <w:sz w:val="20"/>
          <w:szCs w:val="20"/>
          <w:lang w:eastAsia="ru-RU"/>
        </w:rPr>
        <w:t>плазм</w:t>
      </w:r>
      <w:r w:rsidRPr="00BA2F2F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и</w:t>
      </w:r>
      <w:r w:rsidRPr="00BA2F2F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, </w:t>
      </w:r>
      <w:proofErr w:type="spellStart"/>
      <w:r w:rsidR="007D30D8" w:rsidRPr="00BA2F2F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герпес</w:t>
      </w:r>
      <w:proofErr w:type="spellEnd"/>
      <w:r w:rsidRPr="00BA2F2F">
        <w:rPr>
          <w:rFonts w:ascii="Times New Roman" w:eastAsia="Times New Roman" w:hAnsi="Times New Roman" w:cs="Times New Roman"/>
          <w:sz w:val="20"/>
          <w:szCs w:val="20"/>
          <w:lang w:eastAsia="ru-RU"/>
        </w:rPr>
        <w:t>в</w:t>
      </w:r>
      <w:r w:rsidRPr="00BA2F2F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і</w:t>
      </w:r>
      <w:r w:rsidRPr="00BA2F2F">
        <w:rPr>
          <w:rFonts w:ascii="Times New Roman" w:eastAsia="Times New Roman" w:hAnsi="Times New Roman" w:cs="Times New Roman"/>
          <w:sz w:val="20"/>
          <w:szCs w:val="20"/>
          <w:lang w:eastAsia="ru-RU"/>
        </w:rPr>
        <w:t>рус</w:t>
      </w:r>
      <w:r w:rsidRPr="00BA2F2F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и;</w:t>
      </w:r>
    </w:p>
    <w:p w:rsidR="00B86125" w:rsidRPr="00BA2F2F" w:rsidRDefault="00B86125" w:rsidP="00BA2F2F">
      <w:pPr>
        <w:pStyle w:val="a7"/>
        <w:numPr>
          <w:ilvl w:val="0"/>
          <w:numId w:val="2"/>
        </w:numPr>
        <w:spacing w:after="0" w:line="240" w:lineRule="auto"/>
        <w:ind w:left="0" w:firstLine="0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BA2F2F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х</w:t>
      </w:r>
      <w:r w:rsidRPr="00BA2F2F">
        <w:rPr>
          <w:rFonts w:ascii="Times New Roman" w:eastAsia="Times New Roman" w:hAnsi="Times New Roman" w:cs="Times New Roman"/>
          <w:sz w:val="20"/>
          <w:szCs w:val="20"/>
          <w:lang w:eastAsia="ru-RU"/>
        </w:rPr>
        <w:t>лам</w:t>
      </w:r>
      <w:r w:rsidRPr="00BA2F2F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і</w:t>
      </w:r>
      <w:r w:rsidRPr="00BA2F2F">
        <w:rPr>
          <w:rFonts w:ascii="Times New Roman" w:eastAsia="Times New Roman" w:hAnsi="Times New Roman" w:cs="Times New Roman"/>
          <w:sz w:val="20"/>
          <w:szCs w:val="20"/>
          <w:lang w:eastAsia="ru-RU"/>
        </w:rPr>
        <w:t>д</w:t>
      </w:r>
      <w:proofErr w:type="spellStart"/>
      <w:r w:rsidRPr="00BA2F2F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ії</w:t>
      </w:r>
      <w:proofErr w:type="spellEnd"/>
      <w:r w:rsidRPr="00BA2F2F">
        <w:rPr>
          <w:rFonts w:ascii="Times New Roman" w:eastAsia="Times New Roman" w:hAnsi="Times New Roman" w:cs="Times New Roman"/>
          <w:sz w:val="20"/>
          <w:szCs w:val="20"/>
          <w:lang w:eastAsia="ru-RU"/>
        </w:rPr>
        <w:t>, м</w:t>
      </w:r>
      <w:r w:rsidRPr="00BA2F2F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і</w:t>
      </w:r>
      <w:proofErr w:type="spellStart"/>
      <w:r w:rsidRPr="00BA2F2F">
        <w:rPr>
          <w:rFonts w:ascii="Times New Roman" w:eastAsia="Times New Roman" w:hAnsi="Times New Roman" w:cs="Times New Roman"/>
          <w:sz w:val="20"/>
          <w:szCs w:val="20"/>
          <w:lang w:eastAsia="ru-RU"/>
        </w:rPr>
        <w:t>коплазм</w:t>
      </w:r>
      <w:proofErr w:type="spellEnd"/>
      <w:r w:rsidRPr="00BA2F2F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и</w:t>
      </w:r>
      <w:r w:rsidRPr="00BA2F2F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, </w:t>
      </w:r>
      <w:proofErr w:type="spellStart"/>
      <w:r w:rsidR="007D30D8" w:rsidRPr="00BA2F2F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герпес</w:t>
      </w:r>
      <w:proofErr w:type="spellEnd"/>
      <w:r w:rsidRPr="00BA2F2F">
        <w:rPr>
          <w:rFonts w:ascii="Times New Roman" w:eastAsia="Times New Roman" w:hAnsi="Times New Roman" w:cs="Times New Roman"/>
          <w:sz w:val="20"/>
          <w:szCs w:val="20"/>
          <w:lang w:eastAsia="ru-RU"/>
        </w:rPr>
        <w:t>в</w:t>
      </w:r>
      <w:r w:rsidRPr="00BA2F2F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і</w:t>
      </w:r>
      <w:r w:rsidRPr="00BA2F2F">
        <w:rPr>
          <w:rFonts w:ascii="Times New Roman" w:eastAsia="Times New Roman" w:hAnsi="Times New Roman" w:cs="Times New Roman"/>
          <w:sz w:val="20"/>
          <w:szCs w:val="20"/>
          <w:lang w:eastAsia="ru-RU"/>
        </w:rPr>
        <w:t>рус</w:t>
      </w:r>
      <w:r w:rsidRPr="00BA2F2F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и;</w:t>
      </w:r>
    </w:p>
    <w:p w:rsidR="00B86125" w:rsidRPr="00BA2F2F" w:rsidRDefault="00B86125" w:rsidP="00BA2F2F">
      <w:pPr>
        <w:pStyle w:val="a7"/>
        <w:numPr>
          <w:ilvl w:val="0"/>
          <w:numId w:val="2"/>
        </w:numPr>
        <w:spacing w:after="0" w:line="240" w:lineRule="auto"/>
        <w:ind w:left="0" w:firstLine="0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proofErr w:type="spellStart"/>
      <w:r w:rsidRPr="00BA2F2F">
        <w:rPr>
          <w:rFonts w:ascii="Times New Roman" w:hAnsi="Times New Roman" w:cs="Times New Roman"/>
          <w:sz w:val="20"/>
          <w:szCs w:val="20"/>
          <w:lang w:val="uk-UA"/>
        </w:rPr>
        <w:t>трихомонади</w:t>
      </w:r>
      <w:proofErr w:type="spellEnd"/>
      <w:r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, мікоплазми, </w:t>
      </w:r>
      <w:proofErr w:type="spellStart"/>
      <w:r w:rsidR="007D30D8" w:rsidRPr="00BA2F2F">
        <w:rPr>
          <w:rFonts w:ascii="Times New Roman" w:hAnsi="Times New Roman" w:cs="Times New Roman"/>
          <w:sz w:val="20"/>
          <w:szCs w:val="20"/>
          <w:lang w:val="uk-UA"/>
        </w:rPr>
        <w:t>герпес</w:t>
      </w:r>
      <w:r w:rsidRPr="00BA2F2F">
        <w:rPr>
          <w:rFonts w:ascii="Times New Roman" w:hAnsi="Times New Roman" w:cs="Times New Roman"/>
          <w:sz w:val="20"/>
          <w:szCs w:val="20"/>
          <w:lang w:val="uk-UA"/>
        </w:rPr>
        <w:t>віруси</w:t>
      </w:r>
      <w:proofErr w:type="spellEnd"/>
      <w:r w:rsidRPr="00BA2F2F">
        <w:rPr>
          <w:rFonts w:ascii="Times New Roman" w:hAnsi="Times New Roman" w:cs="Times New Roman"/>
          <w:sz w:val="20"/>
          <w:szCs w:val="20"/>
          <w:lang w:val="uk-UA"/>
        </w:rPr>
        <w:t>.</w:t>
      </w:r>
    </w:p>
    <w:p w:rsidR="00EE44AE" w:rsidRPr="00BA2F2F" w:rsidRDefault="00A569EC" w:rsidP="0029523E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Основу алгоритму комплексної терапії </w:t>
      </w:r>
      <w:proofErr w:type="spellStart"/>
      <w:r w:rsidR="000A3FE8" w:rsidRPr="00BA2F2F">
        <w:rPr>
          <w:rFonts w:ascii="Times New Roman" w:hAnsi="Times New Roman" w:cs="Times New Roman"/>
          <w:sz w:val="20"/>
          <w:szCs w:val="20"/>
          <w:lang w:val="uk-UA"/>
        </w:rPr>
        <w:t>урогенітальної</w:t>
      </w:r>
      <w:proofErr w:type="spellEnd"/>
      <w:r w:rsidR="000A3FE8"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 мікст інфекції (</w:t>
      </w:r>
      <w:proofErr w:type="spellStart"/>
      <w:r w:rsidR="000A3FE8" w:rsidRPr="00BA2F2F">
        <w:rPr>
          <w:rFonts w:ascii="Times New Roman" w:hAnsi="Times New Roman" w:cs="Times New Roman"/>
          <w:sz w:val="20"/>
          <w:szCs w:val="20"/>
          <w:lang w:val="uk-UA"/>
        </w:rPr>
        <w:t>трихомонади</w:t>
      </w:r>
      <w:proofErr w:type="spellEnd"/>
      <w:r w:rsidR="000A3FE8"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, </w:t>
      </w:r>
      <w:proofErr w:type="spellStart"/>
      <w:r w:rsidR="000A3FE8" w:rsidRPr="00BA2F2F">
        <w:rPr>
          <w:rFonts w:ascii="Times New Roman" w:hAnsi="Times New Roman" w:cs="Times New Roman"/>
          <w:sz w:val="20"/>
          <w:szCs w:val="20"/>
          <w:lang w:val="uk-UA"/>
        </w:rPr>
        <w:t>хламідії</w:t>
      </w:r>
      <w:proofErr w:type="spellEnd"/>
      <w:r w:rsidR="000A3FE8"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, мікоплазми, </w:t>
      </w:r>
      <w:proofErr w:type="spellStart"/>
      <w:r w:rsidR="007D30D8" w:rsidRPr="00BA2F2F">
        <w:rPr>
          <w:rFonts w:ascii="Times New Roman" w:hAnsi="Times New Roman" w:cs="Times New Roman"/>
          <w:sz w:val="20"/>
          <w:szCs w:val="20"/>
          <w:lang w:val="uk-UA"/>
        </w:rPr>
        <w:t>герпес</w:t>
      </w:r>
      <w:r w:rsidR="000A3FE8" w:rsidRPr="00BA2F2F">
        <w:rPr>
          <w:rFonts w:ascii="Times New Roman" w:hAnsi="Times New Roman" w:cs="Times New Roman"/>
          <w:sz w:val="20"/>
          <w:szCs w:val="20"/>
          <w:lang w:val="uk-UA"/>
        </w:rPr>
        <w:t>віруси</w:t>
      </w:r>
      <w:proofErr w:type="spellEnd"/>
      <w:r w:rsidR="000A3FE8" w:rsidRPr="00BA2F2F">
        <w:rPr>
          <w:rFonts w:ascii="Times New Roman" w:hAnsi="Times New Roman" w:cs="Times New Roman"/>
          <w:sz w:val="20"/>
          <w:szCs w:val="20"/>
          <w:lang w:val="uk-UA"/>
        </w:rPr>
        <w:t>)</w:t>
      </w:r>
      <w:r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 складає базова </w:t>
      </w:r>
      <w:r w:rsidR="004F5D63" w:rsidRPr="00BA2F2F">
        <w:rPr>
          <w:rFonts w:ascii="Times New Roman" w:hAnsi="Times New Roman" w:cs="Times New Roman"/>
          <w:sz w:val="20"/>
          <w:szCs w:val="20"/>
          <w:lang w:val="uk-UA"/>
        </w:rPr>
        <w:t>терапія</w:t>
      </w:r>
      <w:r w:rsidRPr="00BA2F2F">
        <w:rPr>
          <w:rFonts w:ascii="Times New Roman" w:hAnsi="Times New Roman" w:cs="Times New Roman"/>
          <w:sz w:val="20"/>
          <w:szCs w:val="20"/>
          <w:lang w:val="uk-UA"/>
        </w:rPr>
        <w:t>, що</w:t>
      </w:r>
      <w:r w:rsidR="009548D9"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BA2F2F">
        <w:rPr>
          <w:rFonts w:ascii="Times New Roman" w:hAnsi="Times New Roman" w:cs="Times New Roman"/>
          <w:sz w:val="20"/>
          <w:szCs w:val="20"/>
          <w:lang w:val="uk-UA"/>
        </w:rPr>
        <w:t>включає</w:t>
      </w:r>
      <w:r w:rsidR="004F5D63"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 медикаментозні препарати і схеми їх застосування за затвердженими клінічними протоколами надання допомоги хворим </w:t>
      </w:r>
      <w:proofErr w:type="spellStart"/>
      <w:r w:rsidR="009769B5" w:rsidRPr="00BA2F2F">
        <w:rPr>
          <w:rFonts w:ascii="Times New Roman" w:hAnsi="Times New Roman" w:cs="Times New Roman"/>
          <w:sz w:val="20"/>
          <w:szCs w:val="20"/>
          <w:lang w:val="uk-UA"/>
        </w:rPr>
        <w:t>дерматовенерологічного</w:t>
      </w:r>
      <w:proofErr w:type="spellEnd"/>
      <w:r w:rsidR="009769B5"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4F5D63" w:rsidRPr="00BA2F2F">
        <w:rPr>
          <w:rFonts w:ascii="Times New Roman" w:hAnsi="Times New Roman" w:cs="Times New Roman"/>
          <w:sz w:val="20"/>
          <w:szCs w:val="20"/>
          <w:lang w:val="uk-UA"/>
        </w:rPr>
        <w:t>пр</w:t>
      </w:r>
      <w:r w:rsidR="008B4C38" w:rsidRPr="00BA2F2F">
        <w:rPr>
          <w:rFonts w:ascii="Times New Roman" w:hAnsi="Times New Roman" w:cs="Times New Roman"/>
          <w:sz w:val="20"/>
          <w:szCs w:val="20"/>
          <w:lang w:val="uk-UA"/>
        </w:rPr>
        <w:t>офілю (</w:t>
      </w:r>
      <w:r w:rsidR="00BE5642" w:rsidRPr="00BA2F2F">
        <w:rPr>
          <w:rFonts w:ascii="Times New Roman" w:hAnsi="Times New Roman" w:cs="Times New Roman"/>
          <w:sz w:val="20"/>
          <w:szCs w:val="20"/>
          <w:lang w:val="uk-UA"/>
        </w:rPr>
        <w:t>Наказ</w:t>
      </w:r>
      <w:r w:rsidR="00286DA4" w:rsidRPr="00BA2F2F">
        <w:rPr>
          <w:rFonts w:ascii="Times New Roman" w:hAnsi="Times New Roman" w:cs="Times New Roman"/>
          <w:sz w:val="20"/>
          <w:szCs w:val="20"/>
          <w:lang w:val="uk-UA"/>
        </w:rPr>
        <w:t>и</w:t>
      </w:r>
      <w:r w:rsidR="00BE5642"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 МОЗ України </w:t>
      </w:r>
      <w:r w:rsidR="00286DA4" w:rsidRPr="00BA2F2F">
        <w:rPr>
          <w:rFonts w:ascii="Times New Roman" w:hAnsi="Times New Roman" w:cs="Times New Roman"/>
          <w:sz w:val="20"/>
          <w:szCs w:val="20"/>
          <w:lang w:val="uk-UA"/>
        </w:rPr>
        <w:t>«</w:t>
      </w:r>
      <w:r w:rsidR="00BE5642"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Про удосконалення </w:t>
      </w:r>
      <w:proofErr w:type="spellStart"/>
      <w:r w:rsidR="00BE5642" w:rsidRPr="00BA2F2F">
        <w:rPr>
          <w:rFonts w:ascii="Times New Roman" w:hAnsi="Times New Roman" w:cs="Times New Roman"/>
          <w:sz w:val="20"/>
          <w:szCs w:val="20"/>
          <w:lang w:val="uk-UA"/>
        </w:rPr>
        <w:t>дерматовенерологічної</w:t>
      </w:r>
      <w:proofErr w:type="spellEnd"/>
      <w:r w:rsidR="00BE5642"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 допомоги населенню України</w:t>
      </w:r>
      <w:r w:rsidR="00286DA4" w:rsidRPr="00BA2F2F">
        <w:rPr>
          <w:rFonts w:ascii="Times New Roman" w:hAnsi="Times New Roman" w:cs="Times New Roman"/>
          <w:sz w:val="20"/>
          <w:szCs w:val="20"/>
          <w:lang w:val="uk-UA"/>
        </w:rPr>
        <w:t>»</w:t>
      </w:r>
      <w:r w:rsidR="00BE5642"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29523E">
        <w:rPr>
          <w:rFonts w:ascii="Times New Roman" w:hAnsi="Times New Roman" w:cs="Times New Roman"/>
          <w:sz w:val="20"/>
          <w:szCs w:val="20"/>
          <w:lang w:val="uk-UA"/>
        </w:rPr>
        <w:t xml:space="preserve">      </w:t>
      </w:r>
      <w:r w:rsidR="00BE5642"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№ 286 від 07.06.2004 року та </w:t>
      </w:r>
      <w:r w:rsidR="00286DA4" w:rsidRPr="00BA2F2F">
        <w:rPr>
          <w:rFonts w:ascii="Times New Roman" w:hAnsi="Times New Roman" w:cs="Times New Roman"/>
          <w:sz w:val="20"/>
          <w:szCs w:val="20"/>
          <w:lang w:val="uk-UA"/>
        </w:rPr>
        <w:t>«</w:t>
      </w:r>
      <w:r w:rsidR="00BE5642"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Про затвердження клінічних протоколів надання медичної допомоги хворим на </w:t>
      </w:r>
      <w:proofErr w:type="spellStart"/>
      <w:r w:rsidR="00BE5642" w:rsidRPr="00BA2F2F">
        <w:rPr>
          <w:rFonts w:ascii="Times New Roman" w:hAnsi="Times New Roman" w:cs="Times New Roman"/>
          <w:sz w:val="20"/>
          <w:szCs w:val="20"/>
          <w:lang w:val="uk-UA"/>
        </w:rPr>
        <w:t>дерматовенерологічні</w:t>
      </w:r>
      <w:proofErr w:type="spellEnd"/>
      <w:r w:rsidR="00BE5642"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 захворювання</w:t>
      </w:r>
      <w:r w:rsidR="00286DA4" w:rsidRPr="00BA2F2F">
        <w:rPr>
          <w:rFonts w:ascii="Times New Roman" w:hAnsi="Times New Roman" w:cs="Times New Roman"/>
          <w:sz w:val="20"/>
          <w:szCs w:val="20"/>
          <w:lang w:val="uk-UA"/>
        </w:rPr>
        <w:t>»</w:t>
      </w:r>
      <w:r w:rsidR="00BE5642"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 № 312 від 08.05.2009 року</w:t>
      </w:r>
      <w:r w:rsidR="00D66CEB" w:rsidRPr="00BA2F2F">
        <w:rPr>
          <w:rFonts w:ascii="Times New Roman" w:hAnsi="Times New Roman" w:cs="Times New Roman"/>
          <w:sz w:val="20"/>
          <w:szCs w:val="20"/>
          <w:lang w:val="uk-UA"/>
        </w:rPr>
        <w:t>)</w:t>
      </w:r>
      <w:r w:rsidR="00BE5642" w:rsidRPr="00BA2F2F">
        <w:rPr>
          <w:rFonts w:ascii="Times New Roman" w:hAnsi="Times New Roman" w:cs="Times New Roman"/>
          <w:sz w:val="20"/>
          <w:szCs w:val="20"/>
          <w:lang w:val="uk-UA"/>
        </w:rPr>
        <w:t>.</w:t>
      </w:r>
      <w:r w:rsidR="004F5D63"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</w:p>
    <w:p w:rsidR="004F5D63" w:rsidRPr="00BA2F2F" w:rsidRDefault="00EE44AE" w:rsidP="0029523E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BA2F2F">
        <w:rPr>
          <w:rFonts w:ascii="Times New Roman" w:hAnsi="Times New Roman" w:cs="Times New Roman"/>
          <w:sz w:val="20"/>
          <w:szCs w:val="20"/>
          <w:lang w:val="uk-UA"/>
        </w:rPr>
        <w:t>З</w:t>
      </w:r>
      <w:r w:rsidR="004F5D63"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 огляду на тривалість життєвого циклу </w:t>
      </w:r>
      <w:proofErr w:type="spellStart"/>
      <w:r w:rsidR="004F5D63" w:rsidRPr="00BA2F2F">
        <w:rPr>
          <w:rFonts w:ascii="Times New Roman" w:hAnsi="Times New Roman" w:cs="Times New Roman"/>
          <w:sz w:val="20"/>
          <w:szCs w:val="20"/>
          <w:lang w:val="uk-UA"/>
        </w:rPr>
        <w:t>трихомонад</w:t>
      </w:r>
      <w:proofErr w:type="spellEnd"/>
      <w:r w:rsidR="004F5D63"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 13 діб (311,5±10,6 годину), перший тиждень за результатами мікробіологічної чутливості проводи</w:t>
      </w:r>
      <w:r w:rsidRPr="00BA2F2F">
        <w:rPr>
          <w:rFonts w:ascii="Times New Roman" w:hAnsi="Times New Roman" w:cs="Times New Roman"/>
          <w:sz w:val="20"/>
          <w:szCs w:val="20"/>
          <w:lang w:val="uk-UA"/>
        </w:rPr>
        <w:t>ться</w:t>
      </w:r>
      <w:r w:rsidR="004F5D63"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 лікування </w:t>
      </w:r>
      <w:proofErr w:type="spellStart"/>
      <w:r w:rsidR="004F5D63" w:rsidRPr="00BA2F2F">
        <w:rPr>
          <w:rFonts w:ascii="Times New Roman" w:hAnsi="Times New Roman" w:cs="Times New Roman"/>
          <w:sz w:val="20"/>
          <w:szCs w:val="20"/>
          <w:lang w:val="uk-UA"/>
        </w:rPr>
        <w:t>трихомонад</w:t>
      </w:r>
      <w:proofErr w:type="spellEnd"/>
      <w:r w:rsidR="004F5D63"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 препаратами групи 5-НІ</w:t>
      </w:r>
      <w:r w:rsidR="00574180" w:rsidRPr="00BA2F2F">
        <w:rPr>
          <w:rFonts w:ascii="Times New Roman" w:hAnsi="Times New Roman" w:cs="Times New Roman"/>
          <w:sz w:val="20"/>
          <w:szCs w:val="20"/>
          <w:lang w:val="uk-UA"/>
        </w:rPr>
        <w:t>МЗ</w:t>
      </w:r>
      <w:r w:rsidR="004F5D63"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 за наступною схемою: </w:t>
      </w:r>
      <w:proofErr w:type="spellStart"/>
      <w:r w:rsidR="004F5D63" w:rsidRPr="00BA2F2F">
        <w:rPr>
          <w:rFonts w:ascii="Times New Roman" w:hAnsi="Times New Roman" w:cs="Times New Roman"/>
          <w:sz w:val="20"/>
          <w:szCs w:val="20"/>
          <w:lang w:val="uk-UA"/>
        </w:rPr>
        <w:t>метронідазол</w:t>
      </w:r>
      <w:proofErr w:type="spellEnd"/>
      <w:r w:rsidR="004F5D63"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 або </w:t>
      </w:r>
      <w:proofErr w:type="spellStart"/>
      <w:r w:rsidR="004F5D63" w:rsidRPr="00BA2F2F">
        <w:rPr>
          <w:rFonts w:ascii="Times New Roman" w:hAnsi="Times New Roman" w:cs="Times New Roman"/>
          <w:sz w:val="20"/>
          <w:szCs w:val="20"/>
          <w:lang w:val="uk-UA"/>
        </w:rPr>
        <w:t>тинідазол</w:t>
      </w:r>
      <w:proofErr w:type="spellEnd"/>
      <w:r w:rsidR="004F5D63"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 одноразово у початковій дозі 2 г, потім по 500 мг×2 р. на день ще протягом 6 днів. Далі лік</w:t>
      </w:r>
      <w:r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ування </w:t>
      </w:r>
      <w:proofErr w:type="spellStart"/>
      <w:r w:rsidRPr="00BA2F2F">
        <w:rPr>
          <w:rFonts w:ascii="Times New Roman" w:hAnsi="Times New Roman" w:cs="Times New Roman"/>
          <w:sz w:val="20"/>
          <w:szCs w:val="20"/>
          <w:lang w:val="uk-UA"/>
        </w:rPr>
        <w:t>трихомон</w:t>
      </w:r>
      <w:r w:rsidR="00C51877" w:rsidRPr="00BA2F2F">
        <w:rPr>
          <w:rFonts w:ascii="Times New Roman" w:hAnsi="Times New Roman" w:cs="Times New Roman"/>
          <w:sz w:val="20"/>
          <w:szCs w:val="20"/>
          <w:lang w:val="uk-UA"/>
        </w:rPr>
        <w:t>о</w:t>
      </w:r>
      <w:r w:rsidRPr="00BA2F2F">
        <w:rPr>
          <w:rFonts w:ascii="Times New Roman" w:hAnsi="Times New Roman" w:cs="Times New Roman"/>
          <w:sz w:val="20"/>
          <w:szCs w:val="20"/>
          <w:lang w:val="uk-UA"/>
        </w:rPr>
        <w:t>зу</w:t>
      </w:r>
      <w:proofErr w:type="spellEnd"/>
      <w:r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 поєднується</w:t>
      </w:r>
      <w:r w:rsidR="004F5D63"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 з лікуванням </w:t>
      </w:r>
      <w:proofErr w:type="spellStart"/>
      <w:r w:rsidR="004F5D63" w:rsidRPr="00BA2F2F">
        <w:rPr>
          <w:rFonts w:ascii="Times New Roman" w:hAnsi="Times New Roman" w:cs="Times New Roman"/>
          <w:sz w:val="20"/>
          <w:szCs w:val="20"/>
          <w:lang w:val="uk-UA"/>
        </w:rPr>
        <w:t>урогенітальної</w:t>
      </w:r>
      <w:proofErr w:type="spellEnd"/>
      <w:r w:rsidR="004F5D63"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F81012"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бактеріальної </w:t>
      </w:r>
      <w:r w:rsidR="004F5D63"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та вірусної інфекції. </w:t>
      </w:r>
      <w:r w:rsidRPr="00BA2F2F">
        <w:rPr>
          <w:rFonts w:ascii="Times New Roman" w:hAnsi="Times New Roman" w:cs="Times New Roman"/>
          <w:sz w:val="20"/>
          <w:szCs w:val="20"/>
          <w:lang w:val="uk-UA"/>
        </w:rPr>
        <w:t>В</w:t>
      </w:r>
      <w:r w:rsidR="00BF503C" w:rsidRPr="00BA2F2F">
        <w:rPr>
          <w:rFonts w:ascii="Times New Roman" w:hAnsi="Times New Roman" w:cs="Times New Roman"/>
          <w:sz w:val="20"/>
          <w:szCs w:val="20"/>
        </w:rPr>
        <w:t xml:space="preserve"> </w:t>
      </w:r>
      <w:r w:rsidR="00706841"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разі резистентності </w:t>
      </w:r>
      <w:proofErr w:type="spellStart"/>
      <w:r w:rsidR="00706841" w:rsidRPr="00BA2F2F">
        <w:rPr>
          <w:rFonts w:ascii="Times New Roman" w:hAnsi="Times New Roman" w:cs="Times New Roman"/>
          <w:sz w:val="20"/>
          <w:szCs w:val="20"/>
          <w:lang w:val="uk-UA"/>
        </w:rPr>
        <w:t>трихомоно</w:t>
      </w:r>
      <w:r w:rsidRPr="00BA2F2F">
        <w:rPr>
          <w:rFonts w:ascii="Times New Roman" w:hAnsi="Times New Roman" w:cs="Times New Roman"/>
          <w:sz w:val="20"/>
          <w:szCs w:val="20"/>
          <w:lang w:val="uk-UA"/>
        </w:rPr>
        <w:t>зу</w:t>
      </w:r>
      <w:proofErr w:type="spellEnd"/>
      <w:r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 до препаратів групи 5-НІ</w:t>
      </w:r>
      <w:r w:rsidR="00574180" w:rsidRPr="00BA2F2F">
        <w:rPr>
          <w:rFonts w:ascii="Times New Roman" w:hAnsi="Times New Roman" w:cs="Times New Roman"/>
          <w:sz w:val="20"/>
          <w:szCs w:val="20"/>
          <w:lang w:val="uk-UA"/>
        </w:rPr>
        <w:t>МЗ</w:t>
      </w:r>
      <w:r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 п</w:t>
      </w:r>
      <w:r w:rsidR="004F5D63" w:rsidRPr="00BA2F2F">
        <w:rPr>
          <w:rFonts w:ascii="Times New Roman" w:hAnsi="Times New Roman" w:cs="Times New Roman"/>
          <w:sz w:val="20"/>
          <w:szCs w:val="20"/>
          <w:lang w:val="uk-UA"/>
        </w:rPr>
        <w:t>оча</w:t>
      </w:r>
      <w:r w:rsidR="00706841"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тковий курс лікування </w:t>
      </w:r>
      <w:proofErr w:type="spellStart"/>
      <w:r w:rsidR="00706841" w:rsidRPr="00BA2F2F">
        <w:rPr>
          <w:rFonts w:ascii="Times New Roman" w:hAnsi="Times New Roman" w:cs="Times New Roman"/>
          <w:sz w:val="20"/>
          <w:szCs w:val="20"/>
          <w:lang w:val="uk-UA"/>
        </w:rPr>
        <w:t>трихомоно</w:t>
      </w:r>
      <w:r w:rsidR="004F5D63" w:rsidRPr="00BA2F2F">
        <w:rPr>
          <w:rFonts w:ascii="Times New Roman" w:hAnsi="Times New Roman" w:cs="Times New Roman"/>
          <w:sz w:val="20"/>
          <w:szCs w:val="20"/>
          <w:lang w:val="uk-UA"/>
        </w:rPr>
        <w:t>зу</w:t>
      </w:r>
      <w:proofErr w:type="spellEnd"/>
      <w:r w:rsidR="004F5D63"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продовжується на </w:t>
      </w:r>
      <w:r w:rsidR="004F5D63"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10 днів комплексом </w:t>
      </w:r>
      <w:r w:rsidR="003F4059" w:rsidRPr="00BA2F2F">
        <w:rPr>
          <w:rFonts w:ascii="Times New Roman" w:hAnsi="Times New Roman" w:cs="Times New Roman"/>
          <w:sz w:val="20"/>
          <w:szCs w:val="20"/>
          <w:lang w:val="uk-UA"/>
        </w:rPr>
        <w:t>ППТ</w:t>
      </w:r>
      <w:r w:rsidR="004F5D63"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: </w:t>
      </w:r>
      <w:proofErr w:type="spellStart"/>
      <w:r w:rsidR="004F5D63" w:rsidRPr="00BA2F2F">
        <w:rPr>
          <w:rFonts w:ascii="Times New Roman" w:hAnsi="Times New Roman" w:cs="Times New Roman"/>
          <w:sz w:val="20"/>
          <w:szCs w:val="20"/>
          <w:lang w:val="uk-UA"/>
        </w:rPr>
        <w:t>орнідазол</w:t>
      </w:r>
      <w:proofErr w:type="spellEnd"/>
      <w:r w:rsidR="004F5D63"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 по 0,5 г×2 р. на день у поєднанні з </w:t>
      </w:r>
      <w:proofErr w:type="spellStart"/>
      <w:r w:rsidR="004F5D63" w:rsidRPr="00BA2F2F">
        <w:rPr>
          <w:rFonts w:ascii="Times New Roman" w:hAnsi="Times New Roman" w:cs="Times New Roman"/>
          <w:sz w:val="20"/>
          <w:szCs w:val="20"/>
          <w:lang w:val="uk-UA"/>
        </w:rPr>
        <w:t>альбендазолом</w:t>
      </w:r>
      <w:proofErr w:type="spellEnd"/>
      <w:r w:rsidR="004F5D63"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 по 0</w:t>
      </w:r>
      <w:r w:rsidR="00574180" w:rsidRPr="00BA2F2F">
        <w:rPr>
          <w:rFonts w:ascii="Times New Roman" w:hAnsi="Times New Roman" w:cs="Times New Roman"/>
          <w:sz w:val="20"/>
          <w:szCs w:val="20"/>
          <w:lang w:val="uk-UA"/>
        </w:rPr>
        <w:t>,4 г×2 р. в день</w:t>
      </w:r>
      <w:r w:rsidRPr="00BA2F2F">
        <w:rPr>
          <w:rFonts w:ascii="Times New Roman" w:hAnsi="Times New Roman" w:cs="Times New Roman"/>
          <w:sz w:val="20"/>
          <w:szCs w:val="20"/>
          <w:lang w:val="uk-UA"/>
        </w:rPr>
        <w:t>.</w:t>
      </w:r>
      <w:r w:rsidR="004F5D63"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</w:p>
    <w:p w:rsidR="00574180" w:rsidRPr="00BA2F2F" w:rsidRDefault="004F5D63" w:rsidP="0029523E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BA2F2F">
        <w:rPr>
          <w:rFonts w:ascii="Times New Roman" w:hAnsi="Times New Roman" w:cs="Times New Roman"/>
          <w:sz w:val="20"/>
          <w:szCs w:val="20"/>
          <w:lang w:val="uk-UA"/>
        </w:rPr>
        <w:t>Починаючи з другого тижня лікування, проводи</w:t>
      </w:r>
      <w:r w:rsidR="00EE44AE" w:rsidRPr="00BA2F2F">
        <w:rPr>
          <w:rFonts w:ascii="Times New Roman" w:hAnsi="Times New Roman" w:cs="Times New Roman"/>
          <w:sz w:val="20"/>
          <w:szCs w:val="20"/>
          <w:lang w:val="uk-UA"/>
        </w:rPr>
        <w:t>ть</w:t>
      </w:r>
      <w:r w:rsidRPr="00BA2F2F">
        <w:rPr>
          <w:rFonts w:ascii="Times New Roman" w:hAnsi="Times New Roman" w:cs="Times New Roman"/>
          <w:sz w:val="20"/>
          <w:szCs w:val="20"/>
          <w:lang w:val="uk-UA"/>
        </w:rPr>
        <w:t>ся додатково наступна антибактеріальна терапія. На початку, враховуючи незначний вплив на анаер</w:t>
      </w:r>
      <w:r w:rsidR="001934B1"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обну ланку мікрофлори піхви і </w:t>
      </w:r>
      <w:proofErr w:type="spellStart"/>
      <w:r w:rsidR="001934B1" w:rsidRPr="00BA2F2F">
        <w:rPr>
          <w:rFonts w:ascii="Times New Roman" w:hAnsi="Times New Roman" w:cs="Times New Roman"/>
          <w:sz w:val="20"/>
          <w:szCs w:val="20"/>
          <w:lang w:val="uk-UA"/>
        </w:rPr>
        <w:t>ки</w:t>
      </w:r>
      <w:r w:rsidRPr="00BA2F2F">
        <w:rPr>
          <w:rFonts w:ascii="Times New Roman" w:hAnsi="Times New Roman" w:cs="Times New Roman"/>
          <w:sz w:val="20"/>
          <w:szCs w:val="20"/>
          <w:lang w:val="uk-UA"/>
        </w:rPr>
        <w:t>ш</w:t>
      </w:r>
      <w:r w:rsidR="00D05E42" w:rsidRPr="00BA2F2F">
        <w:rPr>
          <w:rFonts w:ascii="Times New Roman" w:hAnsi="Times New Roman" w:cs="Times New Roman"/>
          <w:sz w:val="20"/>
          <w:szCs w:val="20"/>
          <w:lang w:val="uk-UA"/>
        </w:rPr>
        <w:t>ківника</w:t>
      </w:r>
      <w:proofErr w:type="spellEnd"/>
      <w:r w:rsidRPr="00BA2F2F">
        <w:rPr>
          <w:rFonts w:ascii="Times New Roman" w:hAnsi="Times New Roman" w:cs="Times New Roman"/>
          <w:sz w:val="20"/>
          <w:szCs w:val="20"/>
          <w:lang w:val="uk-UA"/>
        </w:rPr>
        <w:t>, признача</w:t>
      </w:r>
      <w:r w:rsidR="00574180" w:rsidRPr="00BA2F2F">
        <w:rPr>
          <w:rFonts w:ascii="Times New Roman" w:hAnsi="Times New Roman" w:cs="Times New Roman"/>
          <w:sz w:val="20"/>
          <w:szCs w:val="20"/>
          <w:lang w:val="uk-UA"/>
        </w:rPr>
        <w:t>ю</w:t>
      </w:r>
      <w:r w:rsidR="00EE44AE" w:rsidRPr="00BA2F2F">
        <w:rPr>
          <w:rFonts w:ascii="Times New Roman" w:hAnsi="Times New Roman" w:cs="Times New Roman"/>
          <w:sz w:val="20"/>
          <w:szCs w:val="20"/>
          <w:lang w:val="uk-UA"/>
        </w:rPr>
        <w:t>ться</w:t>
      </w:r>
      <w:r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 препарати групи </w:t>
      </w:r>
      <w:proofErr w:type="spellStart"/>
      <w:r w:rsidRPr="00BA2F2F">
        <w:rPr>
          <w:rFonts w:ascii="Times New Roman" w:hAnsi="Times New Roman" w:cs="Times New Roman"/>
          <w:sz w:val="20"/>
          <w:szCs w:val="20"/>
          <w:lang w:val="uk-UA"/>
        </w:rPr>
        <w:t>фторхінолонів</w:t>
      </w:r>
      <w:proofErr w:type="spellEnd"/>
      <w:r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 (</w:t>
      </w:r>
      <w:proofErr w:type="spellStart"/>
      <w:r w:rsidRPr="00BA2F2F">
        <w:rPr>
          <w:rFonts w:ascii="Times New Roman" w:hAnsi="Times New Roman" w:cs="Times New Roman"/>
          <w:sz w:val="20"/>
          <w:szCs w:val="20"/>
          <w:lang w:val="uk-UA"/>
        </w:rPr>
        <w:t>ципрофлоксацин</w:t>
      </w:r>
      <w:proofErr w:type="spellEnd"/>
      <w:r w:rsidR="00574180"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 по 0</w:t>
      </w:r>
      <w:r w:rsidR="00D05E42"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,5 г </w:t>
      </w:r>
      <w:r w:rsidR="00706841" w:rsidRPr="00BA2F2F">
        <w:rPr>
          <w:rFonts w:ascii="Times New Roman" w:hAnsi="Times New Roman" w:cs="Times New Roman"/>
          <w:sz w:val="20"/>
          <w:szCs w:val="20"/>
          <w:lang w:val="uk-UA"/>
        </w:rPr>
        <w:t>2 рази</w:t>
      </w:r>
      <w:r w:rsidR="00D05E42"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 на день або  </w:t>
      </w:r>
      <w:proofErr w:type="spellStart"/>
      <w:r w:rsidR="00D05E42" w:rsidRPr="00BA2F2F">
        <w:rPr>
          <w:rFonts w:ascii="Times New Roman" w:hAnsi="Times New Roman" w:cs="Times New Roman"/>
          <w:sz w:val="20"/>
          <w:szCs w:val="20"/>
          <w:lang w:val="uk-UA"/>
        </w:rPr>
        <w:t>гати</w:t>
      </w:r>
      <w:r w:rsidRPr="00BA2F2F">
        <w:rPr>
          <w:rFonts w:ascii="Times New Roman" w:hAnsi="Times New Roman" w:cs="Times New Roman"/>
          <w:sz w:val="20"/>
          <w:szCs w:val="20"/>
          <w:lang w:val="uk-UA"/>
        </w:rPr>
        <w:t>флоксацин</w:t>
      </w:r>
      <w:proofErr w:type="spellEnd"/>
      <w:r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 по 0,2 г</w:t>
      </w:r>
      <w:r w:rsidR="00706841"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 2 рази </w:t>
      </w:r>
      <w:r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на день 10 днів), а потім ще протягом 14 днів в стандартному дозуванні антибіотики групи </w:t>
      </w:r>
      <w:proofErr w:type="spellStart"/>
      <w:r w:rsidRPr="00BA2F2F">
        <w:rPr>
          <w:rFonts w:ascii="Times New Roman" w:hAnsi="Times New Roman" w:cs="Times New Roman"/>
          <w:sz w:val="20"/>
          <w:szCs w:val="20"/>
          <w:lang w:val="uk-UA"/>
        </w:rPr>
        <w:t>макролідів</w:t>
      </w:r>
      <w:proofErr w:type="spellEnd"/>
      <w:r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 (</w:t>
      </w:r>
      <w:proofErr w:type="spellStart"/>
      <w:r w:rsidRPr="00BA2F2F">
        <w:rPr>
          <w:rFonts w:ascii="Times New Roman" w:hAnsi="Times New Roman" w:cs="Times New Roman"/>
          <w:sz w:val="20"/>
          <w:szCs w:val="20"/>
          <w:lang w:val="uk-UA"/>
        </w:rPr>
        <w:t>кларитроміцин</w:t>
      </w:r>
      <w:proofErr w:type="spellEnd"/>
      <w:r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 або </w:t>
      </w:r>
      <w:proofErr w:type="spellStart"/>
      <w:r w:rsidRPr="00BA2F2F">
        <w:rPr>
          <w:rFonts w:ascii="Times New Roman" w:hAnsi="Times New Roman" w:cs="Times New Roman"/>
          <w:sz w:val="20"/>
          <w:szCs w:val="20"/>
          <w:lang w:val="uk-UA"/>
        </w:rPr>
        <w:t>джозаміцин</w:t>
      </w:r>
      <w:proofErr w:type="spellEnd"/>
      <w:r w:rsidR="00574180" w:rsidRPr="00BA2F2F">
        <w:rPr>
          <w:rFonts w:ascii="Times New Roman" w:hAnsi="Times New Roman" w:cs="Times New Roman"/>
          <w:sz w:val="20"/>
          <w:szCs w:val="20"/>
          <w:lang w:val="uk-UA"/>
        </w:rPr>
        <w:t>)</w:t>
      </w:r>
      <w:r w:rsidRPr="00BA2F2F">
        <w:rPr>
          <w:rFonts w:ascii="Times New Roman" w:hAnsi="Times New Roman" w:cs="Times New Roman"/>
          <w:sz w:val="20"/>
          <w:szCs w:val="20"/>
          <w:lang w:val="uk-UA"/>
        </w:rPr>
        <w:t>.</w:t>
      </w:r>
    </w:p>
    <w:p w:rsidR="004F511E" w:rsidRPr="00BA2F2F" w:rsidRDefault="004F5D63" w:rsidP="0029523E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 Місцево провод</w:t>
      </w:r>
      <w:r w:rsidR="00FC28A6" w:rsidRPr="00BA2F2F">
        <w:rPr>
          <w:rFonts w:ascii="Times New Roman" w:hAnsi="Times New Roman" w:cs="Times New Roman"/>
          <w:sz w:val="20"/>
          <w:szCs w:val="20"/>
          <w:lang w:val="uk-UA"/>
        </w:rPr>
        <w:t>яться</w:t>
      </w:r>
      <w:r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 щоденні 15-20-хвилинні інстиляції у чоловіків уретри, а у жінок піхви приготованим на основі риб'ячого жиру </w:t>
      </w:r>
      <w:r w:rsidRPr="00BA2F2F">
        <w:rPr>
          <w:rFonts w:ascii="Times New Roman" w:hAnsi="Times New Roman" w:cs="Times New Roman"/>
          <w:sz w:val="20"/>
          <w:szCs w:val="20"/>
          <w:lang w:val="uk-UA"/>
        </w:rPr>
        <w:lastRenderedPageBreak/>
        <w:t xml:space="preserve">антибактеріальним </w:t>
      </w:r>
      <w:r w:rsidR="00706841" w:rsidRPr="00BA2F2F">
        <w:rPr>
          <w:rFonts w:ascii="Times New Roman" w:hAnsi="Times New Roman" w:cs="Times New Roman"/>
          <w:sz w:val="20"/>
          <w:szCs w:val="20"/>
          <w:lang w:val="uk-UA"/>
        </w:rPr>
        <w:t>розчином, що містить  продукти окислення риб’ячого жиру в розчині 9 г/л натрію хлориду</w:t>
      </w:r>
      <w:r w:rsidR="004F511E"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 (розчин для зовнішнього застосування</w:t>
      </w:r>
      <w:r w:rsidR="00706841"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 по 50 </w:t>
      </w:r>
      <w:proofErr w:type="spellStart"/>
      <w:r w:rsidR="00706841" w:rsidRPr="00BA2F2F">
        <w:rPr>
          <w:rFonts w:ascii="Times New Roman" w:hAnsi="Times New Roman" w:cs="Times New Roman"/>
          <w:sz w:val="20"/>
          <w:szCs w:val="20"/>
          <w:lang w:val="uk-UA"/>
        </w:rPr>
        <w:t>мл</w:t>
      </w:r>
      <w:proofErr w:type="spellEnd"/>
      <w:r w:rsidR="00706841"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 або по 250 </w:t>
      </w:r>
      <w:proofErr w:type="spellStart"/>
      <w:r w:rsidR="00706841" w:rsidRPr="00BA2F2F">
        <w:rPr>
          <w:rFonts w:ascii="Times New Roman" w:hAnsi="Times New Roman" w:cs="Times New Roman"/>
          <w:sz w:val="20"/>
          <w:szCs w:val="20"/>
          <w:lang w:val="uk-UA"/>
        </w:rPr>
        <w:t>мл</w:t>
      </w:r>
      <w:proofErr w:type="spellEnd"/>
      <w:r w:rsidR="00706841"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 в пляшках № 1, термін дії 20.12.2016</w:t>
      </w:r>
      <w:r w:rsidRPr="00BA2F2F">
        <w:rPr>
          <w:rFonts w:ascii="Times New Roman" w:hAnsi="Times New Roman" w:cs="Times New Roman"/>
          <w:sz w:val="20"/>
          <w:szCs w:val="20"/>
          <w:lang w:val="uk-UA"/>
        </w:rPr>
        <w:t>)</w:t>
      </w:r>
      <w:r w:rsidR="00706841"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. </w:t>
      </w:r>
    </w:p>
    <w:p w:rsidR="004F5D63" w:rsidRPr="00BA2F2F" w:rsidRDefault="00E85583" w:rsidP="0029523E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Вразі виявлення </w:t>
      </w:r>
      <w:proofErr w:type="spellStart"/>
      <w:r w:rsidRPr="00BA2F2F">
        <w:rPr>
          <w:rFonts w:ascii="Times New Roman" w:hAnsi="Times New Roman" w:cs="Times New Roman"/>
          <w:sz w:val="20"/>
          <w:szCs w:val="20"/>
          <w:lang w:val="uk-UA"/>
        </w:rPr>
        <w:t>герпесвірусної</w:t>
      </w:r>
      <w:proofErr w:type="spellEnd"/>
      <w:r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 інфекції о</w:t>
      </w:r>
      <w:r w:rsidR="004F5D63" w:rsidRPr="00BA2F2F">
        <w:rPr>
          <w:rFonts w:ascii="Times New Roman" w:hAnsi="Times New Roman" w:cs="Times New Roman"/>
          <w:sz w:val="20"/>
          <w:szCs w:val="20"/>
          <w:lang w:val="uk-UA"/>
        </w:rPr>
        <w:t>дночасно проводи</w:t>
      </w:r>
      <w:r w:rsidR="00236C5B" w:rsidRPr="00BA2F2F">
        <w:rPr>
          <w:rFonts w:ascii="Times New Roman" w:hAnsi="Times New Roman" w:cs="Times New Roman"/>
          <w:sz w:val="20"/>
          <w:szCs w:val="20"/>
          <w:lang w:val="uk-UA"/>
        </w:rPr>
        <w:t>ть</w:t>
      </w:r>
      <w:r w:rsidR="004F5D63"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ся противірусна терапія </w:t>
      </w:r>
      <w:proofErr w:type="spellStart"/>
      <w:r w:rsidR="004F5D63" w:rsidRPr="00BA2F2F">
        <w:rPr>
          <w:rFonts w:ascii="Times New Roman" w:hAnsi="Times New Roman" w:cs="Times New Roman"/>
          <w:sz w:val="20"/>
          <w:szCs w:val="20"/>
          <w:lang w:val="uk-UA"/>
        </w:rPr>
        <w:t>валацикловіром</w:t>
      </w:r>
      <w:proofErr w:type="spellEnd"/>
      <w:r w:rsidR="004F5D63"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 по 500 мг 2-3 рази на добу протягом 7-14 діб з </w:t>
      </w:r>
      <w:r w:rsidR="004863B6" w:rsidRPr="00BA2F2F">
        <w:rPr>
          <w:rFonts w:ascii="Times New Roman" w:hAnsi="Times New Roman" w:cs="Times New Roman"/>
          <w:sz w:val="20"/>
          <w:szCs w:val="20"/>
          <w:lang w:val="uk-UA"/>
        </w:rPr>
        <w:t>внутрішньо</w:t>
      </w:r>
      <w:r w:rsidR="007D45FA"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4863B6"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м'язовим введенням </w:t>
      </w:r>
      <w:r w:rsidR="004F5D63"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1-2 </w:t>
      </w:r>
      <w:proofErr w:type="spellStart"/>
      <w:r w:rsidR="004F5D63" w:rsidRPr="00BA2F2F">
        <w:rPr>
          <w:rFonts w:ascii="Times New Roman" w:hAnsi="Times New Roman" w:cs="Times New Roman"/>
          <w:sz w:val="20"/>
          <w:szCs w:val="20"/>
          <w:lang w:val="uk-UA"/>
        </w:rPr>
        <w:t>млн</w:t>
      </w:r>
      <w:proofErr w:type="spellEnd"/>
      <w:r w:rsidR="004F5D63"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 МО </w:t>
      </w:r>
      <w:proofErr w:type="spellStart"/>
      <w:r w:rsidR="004F5D63" w:rsidRPr="00BA2F2F">
        <w:rPr>
          <w:rFonts w:ascii="Times New Roman" w:hAnsi="Times New Roman" w:cs="Times New Roman"/>
          <w:sz w:val="20"/>
          <w:szCs w:val="20"/>
          <w:lang w:val="uk-UA"/>
        </w:rPr>
        <w:t>рекомбінантних</w:t>
      </w:r>
      <w:proofErr w:type="spellEnd"/>
      <w:r w:rsidR="004F5D63"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 інтерферонів альфа-2b протягом 10 днів і подальшим введенням за стандартною схемою індукторів інтерферонів (</w:t>
      </w:r>
      <w:proofErr w:type="spellStart"/>
      <w:r w:rsidR="004F5D63" w:rsidRPr="00BA2F2F">
        <w:rPr>
          <w:rFonts w:ascii="Times New Roman" w:hAnsi="Times New Roman" w:cs="Times New Roman"/>
          <w:sz w:val="20"/>
          <w:szCs w:val="20"/>
          <w:lang w:val="uk-UA"/>
        </w:rPr>
        <w:t>аміксин</w:t>
      </w:r>
      <w:proofErr w:type="spellEnd"/>
      <w:r w:rsidR="004F5D63"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, </w:t>
      </w:r>
      <w:proofErr w:type="spellStart"/>
      <w:r w:rsidR="004F5D63" w:rsidRPr="00BA2F2F">
        <w:rPr>
          <w:rFonts w:ascii="Times New Roman" w:hAnsi="Times New Roman" w:cs="Times New Roman"/>
          <w:sz w:val="20"/>
          <w:szCs w:val="20"/>
          <w:lang w:val="uk-UA"/>
        </w:rPr>
        <w:t>гропринозин</w:t>
      </w:r>
      <w:proofErr w:type="spellEnd"/>
      <w:r w:rsidR="004F5D63"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 або </w:t>
      </w:r>
      <w:proofErr w:type="spellStart"/>
      <w:r w:rsidR="004F5D63" w:rsidRPr="00BA2F2F">
        <w:rPr>
          <w:rFonts w:ascii="Times New Roman" w:hAnsi="Times New Roman" w:cs="Times New Roman"/>
          <w:sz w:val="20"/>
          <w:szCs w:val="20"/>
          <w:lang w:val="uk-UA"/>
        </w:rPr>
        <w:t>циклоферон</w:t>
      </w:r>
      <w:proofErr w:type="spellEnd"/>
      <w:r w:rsidR="004F5D63" w:rsidRPr="00BA2F2F">
        <w:rPr>
          <w:rFonts w:ascii="Times New Roman" w:hAnsi="Times New Roman" w:cs="Times New Roman"/>
          <w:sz w:val="20"/>
          <w:szCs w:val="20"/>
          <w:lang w:val="uk-UA"/>
        </w:rPr>
        <w:t>).</w:t>
      </w:r>
    </w:p>
    <w:p w:rsidR="00374179" w:rsidRPr="00BA2F2F" w:rsidRDefault="0058478D" w:rsidP="0029523E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Проведення у хворих курсів </w:t>
      </w:r>
      <w:r w:rsidR="00574180" w:rsidRPr="00BA2F2F">
        <w:rPr>
          <w:rFonts w:ascii="Times New Roman" w:hAnsi="Times New Roman" w:cs="Times New Roman"/>
          <w:sz w:val="20"/>
          <w:szCs w:val="20"/>
          <w:lang w:val="uk-UA"/>
        </w:rPr>
        <w:t>ОТ</w:t>
      </w:r>
      <w:r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 відбувається </w:t>
      </w:r>
      <w:r w:rsidR="00D13F75"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комплексом системної та місцевої </w:t>
      </w:r>
      <w:proofErr w:type="spellStart"/>
      <w:r w:rsidR="00D13F75" w:rsidRPr="00BA2F2F">
        <w:rPr>
          <w:rFonts w:ascii="Times New Roman" w:hAnsi="Times New Roman" w:cs="Times New Roman"/>
          <w:sz w:val="20"/>
          <w:szCs w:val="20"/>
          <w:lang w:val="uk-UA"/>
        </w:rPr>
        <w:t>озонотерапії</w:t>
      </w:r>
      <w:proofErr w:type="spellEnd"/>
      <w:r w:rsidR="00D13F75"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. Системну </w:t>
      </w:r>
      <w:proofErr w:type="spellStart"/>
      <w:r w:rsidR="00D13F75" w:rsidRPr="00BA2F2F">
        <w:rPr>
          <w:rFonts w:ascii="Times New Roman" w:hAnsi="Times New Roman" w:cs="Times New Roman"/>
          <w:sz w:val="20"/>
          <w:szCs w:val="20"/>
          <w:lang w:val="uk-UA"/>
        </w:rPr>
        <w:t>озонотерапію</w:t>
      </w:r>
      <w:proofErr w:type="spellEnd"/>
      <w:r w:rsidR="00D13F75"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 проводять через день внутрішньовенно за м</w:t>
      </w:r>
      <w:r w:rsidR="00B62792" w:rsidRPr="00BA2F2F">
        <w:rPr>
          <w:rFonts w:ascii="Times New Roman" w:hAnsi="Times New Roman" w:cs="Times New Roman"/>
          <w:sz w:val="20"/>
          <w:szCs w:val="20"/>
          <w:lang w:val="uk-UA"/>
        </w:rPr>
        <w:t>етодикою великої автогемотерапі</w:t>
      </w:r>
      <w:r w:rsidR="00D13F75"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ї з озоном. Для цього венозну кров у кількості 50-150 </w:t>
      </w:r>
      <w:proofErr w:type="spellStart"/>
      <w:r w:rsidR="00D13F75" w:rsidRPr="00BA2F2F">
        <w:rPr>
          <w:rFonts w:ascii="Times New Roman" w:hAnsi="Times New Roman" w:cs="Times New Roman"/>
          <w:sz w:val="20"/>
          <w:szCs w:val="20"/>
          <w:lang w:val="uk-UA"/>
        </w:rPr>
        <w:t>мл</w:t>
      </w:r>
      <w:proofErr w:type="spellEnd"/>
      <w:r w:rsidR="00D13F75"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 збирають у спеціальний контейнер з антикоагулянтом і додають 50-300 </w:t>
      </w:r>
      <w:proofErr w:type="spellStart"/>
      <w:r w:rsidR="00D13F75" w:rsidRPr="00BA2F2F">
        <w:rPr>
          <w:rFonts w:ascii="Times New Roman" w:hAnsi="Times New Roman" w:cs="Times New Roman"/>
          <w:sz w:val="20"/>
          <w:szCs w:val="20"/>
          <w:lang w:val="uk-UA"/>
        </w:rPr>
        <w:t>мл</w:t>
      </w:r>
      <w:proofErr w:type="spellEnd"/>
      <w:r w:rsidR="00D13F75"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="00D13F75" w:rsidRPr="00BA2F2F">
        <w:rPr>
          <w:rFonts w:ascii="Times New Roman" w:hAnsi="Times New Roman" w:cs="Times New Roman"/>
          <w:sz w:val="20"/>
          <w:szCs w:val="20"/>
          <w:lang w:val="uk-UA"/>
        </w:rPr>
        <w:t>озоно-кисневої</w:t>
      </w:r>
      <w:proofErr w:type="spellEnd"/>
      <w:r w:rsidR="00D13F75"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 газової суміші з концентрацією озону 5-20 мг/л, дуже ретельно змішують та отриману суміш вводять пацієнту у вену. Місцева </w:t>
      </w:r>
      <w:proofErr w:type="spellStart"/>
      <w:r w:rsidR="00D13F75" w:rsidRPr="00BA2F2F">
        <w:rPr>
          <w:rFonts w:ascii="Times New Roman" w:hAnsi="Times New Roman" w:cs="Times New Roman"/>
          <w:sz w:val="20"/>
          <w:szCs w:val="20"/>
          <w:lang w:val="uk-UA"/>
        </w:rPr>
        <w:t>озонотерапія</w:t>
      </w:r>
      <w:proofErr w:type="spellEnd"/>
      <w:r w:rsidR="00D13F75"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 у чоловіків проводиться використанням </w:t>
      </w:r>
      <w:proofErr w:type="spellStart"/>
      <w:r w:rsidR="00D13F75" w:rsidRPr="00BA2F2F">
        <w:rPr>
          <w:rFonts w:ascii="Times New Roman" w:hAnsi="Times New Roman" w:cs="Times New Roman"/>
          <w:sz w:val="20"/>
          <w:szCs w:val="20"/>
          <w:lang w:val="uk-UA"/>
        </w:rPr>
        <w:t>мікроклізм</w:t>
      </w:r>
      <w:proofErr w:type="spellEnd"/>
      <w:r w:rsidR="00D13F75"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 із озонованої олії «</w:t>
      </w:r>
      <w:proofErr w:type="spellStart"/>
      <w:r w:rsidR="00D13F75" w:rsidRPr="00BA2F2F">
        <w:rPr>
          <w:rFonts w:ascii="Times New Roman" w:hAnsi="Times New Roman" w:cs="Times New Roman"/>
          <w:sz w:val="20"/>
          <w:szCs w:val="20"/>
          <w:lang w:val="uk-UA"/>
        </w:rPr>
        <w:t>Озонід</w:t>
      </w:r>
      <w:proofErr w:type="spellEnd"/>
      <w:r w:rsidR="00D13F75"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» у кількості 20,0 </w:t>
      </w:r>
      <w:proofErr w:type="spellStart"/>
      <w:r w:rsidR="00D13F75" w:rsidRPr="00BA2F2F">
        <w:rPr>
          <w:rFonts w:ascii="Times New Roman" w:hAnsi="Times New Roman" w:cs="Times New Roman"/>
          <w:sz w:val="20"/>
          <w:szCs w:val="20"/>
          <w:lang w:val="uk-UA"/>
        </w:rPr>
        <w:t>мл</w:t>
      </w:r>
      <w:proofErr w:type="spellEnd"/>
      <w:r w:rsidR="00D13F75"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 і концентрацією </w:t>
      </w:r>
      <w:proofErr w:type="spellStart"/>
      <w:r w:rsidR="00D13F75" w:rsidRPr="00BA2F2F">
        <w:rPr>
          <w:rFonts w:ascii="Times New Roman" w:hAnsi="Times New Roman" w:cs="Times New Roman"/>
          <w:sz w:val="20"/>
          <w:szCs w:val="20"/>
          <w:lang w:val="uk-UA"/>
        </w:rPr>
        <w:t>озонідів</w:t>
      </w:r>
      <w:proofErr w:type="spellEnd"/>
      <w:r w:rsidR="00D13F75"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 20,0±1  мг/л курсом № 30, а також інстиляції в уретру з її висхідним масажем олії «</w:t>
      </w:r>
      <w:proofErr w:type="spellStart"/>
      <w:r w:rsidR="00D13F75" w:rsidRPr="00BA2F2F">
        <w:rPr>
          <w:rFonts w:ascii="Times New Roman" w:hAnsi="Times New Roman" w:cs="Times New Roman"/>
          <w:sz w:val="20"/>
          <w:szCs w:val="20"/>
          <w:lang w:val="uk-UA"/>
        </w:rPr>
        <w:t>Озонід</w:t>
      </w:r>
      <w:proofErr w:type="spellEnd"/>
      <w:r w:rsidR="00D13F75"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» 5,0 -10,0 мг/л по 10 </w:t>
      </w:r>
      <w:proofErr w:type="spellStart"/>
      <w:r w:rsidR="00D13F75" w:rsidRPr="00BA2F2F">
        <w:rPr>
          <w:rFonts w:ascii="Times New Roman" w:hAnsi="Times New Roman" w:cs="Times New Roman"/>
          <w:sz w:val="20"/>
          <w:szCs w:val="20"/>
          <w:lang w:val="uk-UA"/>
        </w:rPr>
        <w:t>мл</w:t>
      </w:r>
      <w:proofErr w:type="spellEnd"/>
      <w:r w:rsidR="00D13F75"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 на 20 хв. щодня № 10 - 20. У жінок для санації піхви використовуються щоденні 20-хвилинні вагінальні ванни з озонованою олією «</w:t>
      </w:r>
      <w:proofErr w:type="spellStart"/>
      <w:r w:rsidR="00D13F75" w:rsidRPr="00BA2F2F">
        <w:rPr>
          <w:rFonts w:ascii="Times New Roman" w:hAnsi="Times New Roman" w:cs="Times New Roman"/>
          <w:sz w:val="20"/>
          <w:szCs w:val="20"/>
          <w:lang w:val="uk-UA"/>
        </w:rPr>
        <w:t>Озонід</w:t>
      </w:r>
      <w:proofErr w:type="spellEnd"/>
      <w:r w:rsidR="00D13F75" w:rsidRPr="00BA2F2F">
        <w:rPr>
          <w:rFonts w:ascii="Times New Roman" w:hAnsi="Times New Roman" w:cs="Times New Roman"/>
          <w:sz w:val="20"/>
          <w:szCs w:val="20"/>
          <w:lang w:val="uk-UA"/>
        </w:rPr>
        <w:t>», для чого ватні тампони просочують олією «</w:t>
      </w:r>
      <w:proofErr w:type="spellStart"/>
      <w:r w:rsidR="00D13F75" w:rsidRPr="00BA2F2F">
        <w:rPr>
          <w:rFonts w:ascii="Times New Roman" w:hAnsi="Times New Roman" w:cs="Times New Roman"/>
          <w:sz w:val="20"/>
          <w:szCs w:val="20"/>
          <w:lang w:val="uk-UA"/>
        </w:rPr>
        <w:t>Озонід</w:t>
      </w:r>
      <w:proofErr w:type="spellEnd"/>
      <w:r w:rsidR="00D13F75" w:rsidRPr="00BA2F2F">
        <w:rPr>
          <w:rFonts w:ascii="Times New Roman" w:hAnsi="Times New Roman" w:cs="Times New Roman"/>
          <w:sz w:val="20"/>
          <w:szCs w:val="20"/>
          <w:lang w:val="uk-UA"/>
        </w:rPr>
        <w:t>» з концентрацією озону 5,0 -10,0 мг/л № 10 -20.  </w:t>
      </w:r>
    </w:p>
    <w:p w:rsidR="00374179" w:rsidRPr="00BA2F2F" w:rsidRDefault="00374179" w:rsidP="00BA2F2F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0"/>
          <w:szCs w:val="20"/>
          <w:lang w:val="uk-UA"/>
        </w:rPr>
      </w:pPr>
    </w:p>
    <w:p w:rsidR="007C40F2" w:rsidRPr="00132039" w:rsidRDefault="00036A6A" w:rsidP="00BA2F2F">
      <w:pPr>
        <w:spacing w:after="0" w:line="240" w:lineRule="auto"/>
        <w:jc w:val="center"/>
        <w:rPr>
          <w:rFonts w:ascii="Arial" w:hAnsi="Arial" w:cs="Arial"/>
          <w:b/>
          <w:sz w:val="20"/>
          <w:szCs w:val="20"/>
          <w:lang w:val="uk-UA"/>
        </w:rPr>
      </w:pPr>
      <w:r w:rsidRPr="00BA2F2F">
        <w:rPr>
          <w:rFonts w:ascii="Times New Roman" w:hAnsi="Times New Roman" w:cs="Times New Roman"/>
          <w:sz w:val="20"/>
          <w:szCs w:val="20"/>
          <w:lang w:val="uk-UA"/>
        </w:rPr>
        <w:br w:type="page"/>
      </w:r>
      <w:r w:rsidR="008D4477" w:rsidRPr="00132039">
        <w:rPr>
          <w:rFonts w:ascii="Arial" w:hAnsi="Arial" w:cs="Arial"/>
          <w:b/>
          <w:sz w:val="20"/>
          <w:szCs w:val="20"/>
          <w:lang w:val="uk-UA"/>
        </w:rPr>
        <w:lastRenderedPageBreak/>
        <w:t>ВИВЧЕННЯ</w:t>
      </w:r>
      <w:r w:rsidR="008D4477" w:rsidRPr="00132039">
        <w:rPr>
          <w:rFonts w:ascii="Arial" w:hAnsi="Arial" w:cs="Arial"/>
          <w:sz w:val="20"/>
          <w:szCs w:val="20"/>
          <w:lang w:val="uk-UA"/>
        </w:rPr>
        <w:t xml:space="preserve"> </w:t>
      </w:r>
      <w:r w:rsidR="008D4477" w:rsidRPr="00132039">
        <w:rPr>
          <w:rFonts w:ascii="Arial" w:hAnsi="Arial" w:cs="Arial"/>
          <w:b/>
          <w:sz w:val="20"/>
          <w:szCs w:val="20"/>
          <w:lang w:val="uk-UA"/>
        </w:rPr>
        <w:t>ЕФЕКТИВНОСТІ</w:t>
      </w:r>
      <w:r w:rsidR="00A92436" w:rsidRPr="00132039">
        <w:rPr>
          <w:rFonts w:ascii="Arial" w:hAnsi="Arial" w:cs="Arial"/>
          <w:b/>
          <w:sz w:val="20"/>
          <w:szCs w:val="20"/>
          <w:lang w:val="uk-UA"/>
        </w:rPr>
        <w:t xml:space="preserve"> КОМПЛЕКСНОЇ ТЕРАПІЇ  </w:t>
      </w:r>
      <w:r w:rsidR="00E06A11" w:rsidRPr="00132039">
        <w:rPr>
          <w:rFonts w:ascii="Arial" w:hAnsi="Arial" w:cs="Arial"/>
          <w:b/>
          <w:sz w:val="20"/>
          <w:szCs w:val="20"/>
          <w:lang w:val="uk-UA"/>
        </w:rPr>
        <w:t xml:space="preserve">УРОГЕНІТАЛЬНИХ МІКСТ-ІНФЕКЦІЙ </w:t>
      </w:r>
      <w:r w:rsidR="001F7851" w:rsidRPr="00132039">
        <w:rPr>
          <w:rFonts w:ascii="Arial" w:hAnsi="Arial" w:cs="Arial"/>
          <w:b/>
          <w:sz w:val="20"/>
          <w:szCs w:val="20"/>
          <w:lang w:val="uk-UA"/>
        </w:rPr>
        <w:t xml:space="preserve">(ТРИХОМОНОЗ, ХЛАМІДІОЗ, МІКОПЛАЗМОЗ, ГЕРПЕС) </w:t>
      </w:r>
      <w:r w:rsidR="007C40F2" w:rsidRPr="00132039">
        <w:rPr>
          <w:rFonts w:ascii="Arial" w:hAnsi="Arial" w:cs="Arial"/>
          <w:b/>
          <w:sz w:val="20"/>
          <w:szCs w:val="20"/>
          <w:lang w:val="uk-UA"/>
        </w:rPr>
        <w:t>З ВИКОРИСТАННЯМ ФАРМАКОЛОГІЧНИХ ТА НЕФАРМАКОЛОГІЧНИХ ЗАСОБІВ</w:t>
      </w:r>
    </w:p>
    <w:p w:rsidR="000D3B04" w:rsidRPr="00BA2F2F" w:rsidRDefault="007C40F2" w:rsidP="00BA2F2F">
      <w:pPr>
        <w:spacing w:after="0" w:line="240" w:lineRule="auto"/>
        <w:jc w:val="center"/>
        <w:rPr>
          <w:rFonts w:ascii="Times New Roman" w:hAnsi="Times New Roman" w:cs="Times New Roman"/>
          <w:b/>
          <w:sz w:val="20"/>
          <w:szCs w:val="20"/>
          <w:lang w:val="uk-UA"/>
        </w:rPr>
      </w:pPr>
      <w:r w:rsidRPr="00BA2F2F">
        <w:rPr>
          <w:rFonts w:ascii="Times New Roman" w:hAnsi="Times New Roman" w:cs="Times New Roman"/>
          <w:b/>
          <w:sz w:val="20"/>
          <w:szCs w:val="20"/>
          <w:lang w:val="uk-UA"/>
        </w:rPr>
        <w:t xml:space="preserve"> </w:t>
      </w:r>
    </w:p>
    <w:p w:rsidR="00A343F5" w:rsidRPr="00BA2F2F" w:rsidRDefault="00A343F5" w:rsidP="00132039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Під спостереженням перебував 161 хворий. Чоловіків було 101 (67,2 %), жінок – 60 (37,3 %). Середній вік 28,3±2,1 років. Пацієнти були розділені на 3 порівнянні групи. До групи контролю </w:t>
      </w:r>
      <w:r w:rsidR="004C5479" w:rsidRPr="00BA2F2F">
        <w:rPr>
          <w:rFonts w:ascii="Times New Roman" w:hAnsi="Times New Roman" w:cs="Times New Roman"/>
          <w:sz w:val="20"/>
          <w:szCs w:val="20"/>
          <w:lang w:val="uk-UA"/>
        </w:rPr>
        <w:t>(</w:t>
      </w:r>
      <w:r w:rsidR="00E85BDB" w:rsidRPr="00BA2F2F">
        <w:rPr>
          <w:rFonts w:ascii="Times New Roman" w:hAnsi="Times New Roman" w:cs="Times New Roman"/>
          <w:sz w:val="20"/>
          <w:szCs w:val="20"/>
          <w:lang w:val="uk-UA"/>
        </w:rPr>
        <w:t>Ⅰ</w:t>
      </w:r>
      <w:r w:rsidR="004C5479"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 група) </w:t>
      </w:r>
      <w:r w:rsidRPr="00BA2F2F">
        <w:rPr>
          <w:rFonts w:ascii="Times New Roman" w:hAnsi="Times New Roman" w:cs="Times New Roman"/>
          <w:sz w:val="20"/>
          <w:szCs w:val="20"/>
          <w:lang w:val="uk-UA"/>
        </w:rPr>
        <w:t>увійшли</w:t>
      </w:r>
      <w:r w:rsidR="00E85BDB"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 2</w:t>
      </w:r>
      <w:r w:rsidR="004C5479" w:rsidRPr="00BA2F2F">
        <w:rPr>
          <w:rFonts w:ascii="Times New Roman" w:hAnsi="Times New Roman" w:cs="Times New Roman"/>
          <w:sz w:val="20"/>
          <w:szCs w:val="20"/>
          <w:lang w:val="uk-UA"/>
        </w:rPr>
        <w:t>3 хворих [13 (56,5 %) чоловіків і 10 (43,5 %) жінок]</w:t>
      </w:r>
      <w:r w:rsidR="00E85BDB" w:rsidRPr="00BA2F2F">
        <w:rPr>
          <w:rFonts w:ascii="Times New Roman" w:hAnsi="Times New Roman" w:cs="Times New Roman"/>
          <w:sz w:val="20"/>
          <w:szCs w:val="20"/>
          <w:lang w:val="uk-UA"/>
        </w:rPr>
        <w:t>, яким проводилась традиційно-стандартизована терапія. До групи порівняння (</w:t>
      </w:r>
      <w:r w:rsidR="00E85BDB" w:rsidRPr="00BA2F2F">
        <w:rPr>
          <w:rFonts w:ascii="Times New Roman" w:hAnsi="Times New Roman" w:cs="Times New Roman"/>
          <w:sz w:val="20"/>
          <w:szCs w:val="20"/>
          <w:lang w:val="uk-UA" w:bidi="he-IL"/>
        </w:rPr>
        <w:t xml:space="preserve">Ⅱ </w:t>
      </w:r>
      <w:r w:rsidR="00E85BDB"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група) увійшли 53 хворих [35 (66,0 %) чоловіків і 18 (34,0 %) жінок], яким вводилися </w:t>
      </w:r>
      <w:proofErr w:type="spellStart"/>
      <w:r w:rsidR="000A3FE8" w:rsidRPr="00BA2F2F">
        <w:rPr>
          <w:rFonts w:ascii="Times New Roman" w:hAnsi="Times New Roman" w:cs="Times New Roman"/>
          <w:sz w:val="20"/>
          <w:szCs w:val="20"/>
          <w:lang w:val="uk-UA"/>
        </w:rPr>
        <w:t>проти</w:t>
      </w:r>
      <w:r w:rsidR="00C97A84" w:rsidRPr="00BA2F2F">
        <w:rPr>
          <w:rFonts w:ascii="Times New Roman" w:hAnsi="Times New Roman" w:cs="Times New Roman"/>
          <w:sz w:val="20"/>
          <w:szCs w:val="20"/>
          <w:lang w:val="uk-UA"/>
        </w:rPr>
        <w:t>паразитарні</w:t>
      </w:r>
      <w:proofErr w:type="spellEnd"/>
      <w:r w:rsidR="00C97A84"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 препарати, індуктори інтерферонів, а також </w:t>
      </w:r>
      <w:proofErr w:type="spellStart"/>
      <w:r w:rsidR="00C97A84" w:rsidRPr="00BA2F2F">
        <w:rPr>
          <w:rFonts w:ascii="Times New Roman" w:hAnsi="Times New Roman" w:cs="Times New Roman"/>
          <w:sz w:val="20"/>
          <w:szCs w:val="20"/>
          <w:lang w:val="uk-UA"/>
        </w:rPr>
        <w:t>рекомбінантні</w:t>
      </w:r>
      <w:proofErr w:type="spellEnd"/>
      <w:r w:rsidR="00C97A84"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 інтерферони. Основну групу (</w:t>
      </w:r>
      <w:r w:rsidR="00E85BDB" w:rsidRPr="00BA2F2F">
        <w:rPr>
          <w:rFonts w:ascii="Times New Roman" w:hAnsi="Times New Roman" w:cs="Times New Roman"/>
          <w:sz w:val="20"/>
          <w:szCs w:val="20"/>
          <w:lang w:val="uk-UA" w:bidi="he-IL"/>
        </w:rPr>
        <w:t>Ⅲ</w:t>
      </w:r>
      <w:r w:rsidR="00C97A84" w:rsidRPr="00BA2F2F">
        <w:rPr>
          <w:rFonts w:ascii="Times New Roman" w:hAnsi="Times New Roman" w:cs="Times New Roman"/>
          <w:sz w:val="20"/>
          <w:szCs w:val="20"/>
          <w:lang w:val="uk-UA" w:bidi="he-IL"/>
        </w:rPr>
        <w:t xml:space="preserve"> група) склали 85 хворих </w:t>
      </w:r>
      <w:r w:rsidR="00C97A84" w:rsidRPr="00BA2F2F">
        <w:rPr>
          <w:rFonts w:ascii="Times New Roman" w:hAnsi="Times New Roman" w:cs="Times New Roman"/>
          <w:sz w:val="20"/>
          <w:szCs w:val="20"/>
          <w:lang w:val="uk-UA"/>
        </w:rPr>
        <w:t>[53 (62,4 %) чоловіки і 32 (37,6</w:t>
      </w:r>
      <w:r w:rsidR="000A3FE8"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 %) жінки</w:t>
      </w:r>
      <w:r w:rsidR="00C97A84" w:rsidRPr="00BA2F2F">
        <w:rPr>
          <w:rFonts w:ascii="Times New Roman" w:hAnsi="Times New Roman" w:cs="Times New Roman"/>
          <w:sz w:val="20"/>
          <w:szCs w:val="20"/>
          <w:lang w:val="uk-UA"/>
        </w:rPr>
        <w:t>]</w:t>
      </w:r>
      <w:r w:rsidR="000A3FE8"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, які отримували </w:t>
      </w:r>
      <w:proofErr w:type="spellStart"/>
      <w:r w:rsidR="000A3FE8" w:rsidRPr="00BA2F2F">
        <w:rPr>
          <w:rFonts w:ascii="Times New Roman" w:hAnsi="Times New Roman" w:cs="Times New Roman"/>
          <w:sz w:val="20"/>
          <w:szCs w:val="20"/>
          <w:lang w:val="uk-UA"/>
        </w:rPr>
        <w:t>озонотерапію</w:t>
      </w:r>
      <w:proofErr w:type="spellEnd"/>
      <w:r w:rsidR="008E5D26"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 (табл.1)</w:t>
      </w:r>
      <w:r w:rsidR="000A3FE8" w:rsidRPr="00BA2F2F">
        <w:rPr>
          <w:rFonts w:ascii="Times New Roman" w:hAnsi="Times New Roman" w:cs="Times New Roman"/>
          <w:sz w:val="20"/>
          <w:szCs w:val="20"/>
          <w:lang w:val="uk-UA"/>
        </w:rPr>
        <w:t>.</w:t>
      </w:r>
    </w:p>
    <w:p w:rsidR="000A3FE8" w:rsidRPr="00BA2F2F" w:rsidRDefault="000A3FE8" w:rsidP="00132039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BA2F2F">
        <w:rPr>
          <w:rFonts w:ascii="Times New Roman" w:hAnsi="Times New Roman" w:cs="Times New Roman"/>
          <w:sz w:val="20"/>
          <w:szCs w:val="20"/>
          <w:lang w:val="uk-UA"/>
        </w:rPr>
        <w:t>При лабораторній діагностиці інфекцій використовували</w:t>
      </w:r>
      <w:r w:rsidR="000B59EB" w:rsidRPr="00BA2F2F">
        <w:rPr>
          <w:rFonts w:ascii="Times New Roman" w:hAnsi="Times New Roman" w:cs="Times New Roman"/>
          <w:sz w:val="20"/>
          <w:szCs w:val="20"/>
          <w:lang w:val="uk-UA"/>
        </w:rPr>
        <w:t>ся</w:t>
      </w:r>
      <w:r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 тест-системи «</w:t>
      </w:r>
      <w:proofErr w:type="spellStart"/>
      <w:r w:rsidRPr="00BA2F2F">
        <w:rPr>
          <w:rFonts w:ascii="Times New Roman" w:hAnsi="Times New Roman" w:cs="Times New Roman"/>
          <w:sz w:val="20"/>
          <w:szCs w:val="20"/>
          <w:lang w:val="uk-UA"/>
        </w:rPr>
        <w:t>Літех</w:t>
      </w:r>
      <w:proofErr w:type="spellEnd"/>
      <w:r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», </w:t>
      </w:r>
      <w:r w:rsidR="00342761" w:rsidRPr="00BA2F2F">
        <w:rPr>
          <w:rFonts w:ascii="Times New Roman" w:hAnsi="Times New Roman" w:cs="Times New Roman"/>
          <w:sz w:val="20"/>
          <w:szCs w:val="20"/>
          <w:lang w:val="uk-UA"/>
        </w:rPr>
        <w:t>«</w:t>
      </w:r>
      <w:r w:rsidRPr="00BA2F2F">
        <w:rPr>
          <w:rFonts w:ascii="Times New Roman" w:hAnsi="Times New Roman" w:cs="Times New Roman"/>
          <w:sz w:val="20"/>
          <w:szCs w:val="20"/>
          <w:lang w:val="en-US"/>
        </w:rPr>
        <w:t>DRG</w:t>
      </w:r>
      <w:r w:rsidR="00342761" w:rsidRPr="00BA2F2F">
        <w:rPr>
          <w:rFonts w:ascii="Times New Roman" w:hAnsi="Times New Roman" w:cs="Times New Roman"/>
          <w:sz w:val="20"/>
          <w:szCs w:val="20"/>
          <w:lang w:val="uk-UA"/>
        </w:rPr>
        <w:t>»</w:t>
      </w:r>
      <w:r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, </w:t>
      </w:r>
      <w:r w:rsidR="00342761" w:rsidRPr="00BA2F2F">
        <w:rPr>
          <w:rFonts w:ascii="Times New Roman" w:hAnsi="Times New Roman" w:cs="Times New Roman"/>
          <w:sz w:val="20"/>
          <w:szCs w:val="20"/>
          <w:lang w:val="uk-UA"/>
        </w:rPr>
        <w:t>«</w:t>
      </w:r>
      <w:r w:rsidRPr="00BA2F2F">
        <w:rPr>
          <w:rFonts w:ascii="Times New Roman" w:hAnsi="Times New Roman" w:cs="Times New Roman"/>
          <w:sz w:val="20"/>
          <w:szCs w:val="20"/>
          <w:lang w:val="en-US"/>
        </w:rPr>
        <w:t>IBL</w:t>
      </w:r>
      <w:r w:rsidR="00342761" w:rsidRPr="00BA2F2F">
        <w:rPr>
          <w:rFonts w:ascii="Times New Roman" w:hAnsi="Times New Roman" w:cs="Times New Roman"/>
          <w:sz w:val="20"/>
          <w:szCs w:val="20"/>
          <w:lang w:val="uk-UA"/>
        </w:rPr>
        <w:t>»</w:t>
      </w:r>
      <w:r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,  </w:t>
      </w:r>
      <w:r w:rsidR="00342761" w:rsidRPr="00BA2F2F">
        <w:rPr>
          <w:rFonts w:ascii="Times New Roman" w:hAnsi="Times New Roman" w:cs="Times New Roman"/>
          <w:sz w:val="20"/>
          <w:szCs w:val="20"/>
          <w:lang w:val="uk-UA"/>
        </w:rPr>
        <w:t>«</w:t>
      </w:r>
      <w:proofErr w:type="spellStart"/>
      <w:r w:rsidRPr="00BA2F2F">
        <w:rPr>
          <w:rFonts w:ascii="Times New Roman" w:hAnsi="Times New Roman" w:cs="Times New Roman"/>
          <w:sz w:val="20"/>
          <w:szCs w:val="20"/>
          <w:lang w:val="en-US"/>
        </w:rPr>
        <w:t>Dya</w:t>
      </w:r>
      <w:proofErr w:type="spellEnd"/>
      <w:r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BA2F2F">
        <w:rPr>
          <w:rFonts w:ascii="Times New Roman" w:hAnsi="Times New Roman" w:cs="Times New Roman"/>
          <w:sz w:val="20"/>
          <w:szCs w:val="20"/>
          <w:lang w:val="en-US"/>
        </w:rPr>
        <w:t>Sys</w:t>
      </w:r>
      <w:r w:rsidR="00342761" w:rsidRPr="00BA2F2F">
        <w:rPr>
          <w:rFonts w:ascii="Times New Roman" w:hAnsi="Times New Roman" w:cs="Times New Roman"/>
          <w:sz w:val="20"/>
          <w:szCs w:val="20"/>
          <w:lang w:val="uk-UA"/>
        </w:rPr>
        <w:t>»</w:t>
      </w:r>
      <w:r w:rsidR="000B59EB"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 з визначенням показників на обладнанні фірми «</w:t>
      </w:r>
      <w:proofErr w:type="spellStart"/>
      <w:r w:rsidRPr="00BA2F2F">
        <w:rPr>
          <w:rFonts w:ascii="Times New Roman" w:hAnsi="Times New Roman" w:cs="Times New Roman"/>
          <w:sz w:val="20"/>
          <w:szCs w:val="20"/>
          <w:lang w:val="en-US"/>
        </w:rPr>
        <w:t>Tecan</w:t>
      </w:r>
      <w:proofErr w:type="spellEnd"/>
      <w:r w:rsidR="000B59EB" w:rsidRPr="00BA2F2F">
        <w:rPr>
          <w:rFonts w:ascii="Times New Roman" w:hAnsi="Times New Roman" w:cs="Times New Roman"/>
          <w:sz w:val="20"/>
          <w:szCs w:val="20"/>
          <w:lang w:val="uk-UA"/>
        </w:rPr>
        <w:t>»</w:t>
      </w:r>
      <w:r w:rsidR="00342761"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– </w:t>
      </w:r>
      <w:proofErr w:type="spellStart"/>
      <w:r w:rsidR="00342761" w:rsidRPr="00BA2F2F">
        <w:rPr>
          <w:rFonts w:ascii="Times New Roman" w:hAnsi="Times New Roman" w:cs="Times New Roman"/>
          <w:sz w:val="20"/>
          <w:szCs w:val="20"/>
          <w:lang w:val="uk-UA"/>
        </w:rPr>
        <w:t>імуноферментний</w:t>
      </w:r>
      <w:proofErr w:type="spellEnd"/>
      <w:r w:rsidR="00342761"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 аналіз і фірми «</w:t>
      </w:r>
      <w:proofErr w:type="spellStart"/>
      <w:r w:rsidR="00342761" w:rsidRPr="00BA2F2F">
        <w:rPr>
          <w:rFonts w:ascii="Times New Roman" w:hAnsi="Times New Roman" w:cs="Times New Roman"/>
          <w:sz w:val="20"/>
          <w:szCs w:val="20"/>
          <w:lang w:val="uk-UA"/>
        </w:rPr>
        <w:t>ДНК-діагностика</w:t>
      </w:r>
      <w:proofErr w:type="spellEnd"/>
      <w:r w:rsidR="00342761" w:rsidRPr="00BA2F2F">
        <w:rPr>
          <w:rFonts w:ascii="Times New Roman" w:hAnsi="Times New Roman" w:cs="Times New Roman"/>
          <w:sz w:val="20"/>
          <w:szCs w:val="20"/>
          <w:lang w:val="uk-UA"/>
        </w:rPr>
        <w:t>»–</w:t>
      </w:r>
      <w:r w:rsidR="008440F9"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="008440F9" w:rsidRPr="00BA2F2F">
        <w:rPr>
          <w:rFonts w:ascii="Times New Roman" w:hAnsi="Times New Roman" w:cs="Times New Roman"/>
          <w:sz w:val="20"/>
          <w:szCs w:val="20"/>
          <w:lang w:val="uk-UA"/>
        </w:rPr>
        <w:t>полімеразна</w:t>
      </w:r>
      <w:proofErr w:type="spellEnd"/>
      <w:r w:rsidR="008440F9"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 ланцюгова реакція. </w:t>
      </w:r>
      <w:r w:rsidR="00342761"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Дослідження </w:t>
      </w:r>
      <w:proofErr w:type="spellStart"/>
      <w:r w:rsidR="00342761" w:rsidRPr="00BA2F2F">
        <w:rPr>
          <w:rFonts w:ascii="Times New Roman" w:hAnsi="Times New Roman" w:cs="Times New Roman"/>
          <w:sz w:val="20"/>
          <w:szCs w:val="20"/>
          <w:lang w:val="uk-UA"/>
        </w:rPr>
        <w:t>перикисного</w:t>
      </w:r>
      <w:proofErr w:type="spellEnd"/>
      <w:r w:rsidR="00342761"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 окислення ліпідів і антиоксидантного захисту проводилися на апараті «</w:t>
      </w:r>
      <w:proofErr w:type="spellStart"/>
      <w:r w:rsidR="00342761" w:rsidRPr="00BA2F2F">
        <w:rPr>
          <w:rFonts w:ascii="Times New Roman" w:hAnsi="Times New Roman" w:cs="Times New Roman"/>
          <w:sz w:val="20"/>
          <w:szCs w:val="20"/>
          <w:lang w:val="en-US"/>
        </w:rPr>
        <w:t>CobasMira</w:t>
      </w:r>
      <w:proofErr w:type="spellEnd"/>
      <w:r w:rsidR="00342761" w:rsidRPr="00BA2F2F">
        <w:rPr>
          <w:rFonts w:ascii="Times New Roman" w:hAnsi="Times New Roman" w:cs="Times New Roman"/>
          <w:sz w:val="20"/>
          <w:szCs w:val="20"/>
          <w:lang w:val="uk-UA"/>
        </w:rPr>
        <w:t>» з використанням  реактивів</w:t>
      </w:r>
      <w:r w:rsidR="000B59EB"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  </w:t>
      </w:r>
      <w:r w:rsidR="00342761" w:rsidRPr="00BA2F2F">
        <w:rPr>
          <w:rFonts w:ascii="Times New Roman" w:hAnsi="Times New Roman" w:cs="Times New Roman"/>
          <w:sz w:val="20"/>
          <w:szCs w:val="20"/>
          <w:lang w:val="uk-UA"/>
        </w:rPr>
        <w:t>«</w:t>
      </w:r>
      <w:proofErr w:type="spellStart"/>
      <w:r w:rsidRPr="00BA2F2F">
        <w:rPr>
          <w:rFonts w:ascii="Times New Roman" w:hAnsi="Times New Roman" w:cs="Times New Roman"/>
          <w:sz w:val="20"/>
          <w:szCs w:val="20"/>
          <w:lang w:val="en-US"/>
        </w:rPr>
        <w:t>Kone</w:t>
      </w:r>
      <w:proofErr w:type="spellEnd"/>
      <w:r w:rsidR="00342761"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», </w:t>
      </w:r>
      <w:r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342761" w:rsidRPr="00BA2F2F">
        <w:rPr>
          <w:rFonts w:ascii="Times New Roman" w:hAnsi="Times New Roman" w:cs="Times New Roman"/>
          <w:sz w:val="20"/>
          <w:szCs w:val="20"/>
          <w:lang w:val="uk-UA"/>
        </w:rPr>
        <w:t>«</w:t>
      </w:r>
      <w:r w:rsidRPr="00BA2F2F">
        <w:rPr>
          <w:rFonts w:ascii="Times New Roman" w:hAnsi="Times New Roman" w:cs="Times New Roman"/>
          <w:sz w:val="20"/>
          <w:szCs w:val="20"/>
          <w:lang w:val="en-US"/>
        </w:rPr>
        <w:t>Cone</w:t>
      </w:r>
      <w:r w:rsidRPr="00BA2F2F">
        <w:rPr>
          <w:rFonts w:ascii="Times New Roman" w:hAnsi="Times New Roman" w:cs="Times New Roman"/>
          <w:sz w:val="20"/>
          <w:szCs w:val="20"/>
          <w:lang w:val="uk-UA"/>
        </w:rPr>
        <w:t>-</w:t>
      </w:r>
      <w:r w:rsidRPr="00BA2F2F">
        <w:rPr>
          <w:rFonts w:ascii="Times New Roman" w:hAnsi="Times New Roman" w:cs="Times New Roman"/>
          <w:sz w:val="20"/>
          <w:szCs w:val="20"/>
          <w:lang w:val="en-US"/>
        </w:rPr>
        <w:t>Lab</w:t>
      </w:r>
      <w:r w:rsidR="00342761"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» та </w:t>
      </w:r>
      <w:r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   </w:t>
      </w:r>
      <w:r w:rsidR="00342761" w:rsidRPr="00BA2F2F">
        <w:rPr>
          <w:rFonts w:ascii="Times New Roman" w:hAnsi="Times New Roman" w:cs="Times New Roman"/>
          <w:sz w:val="20"/>
          <w:szCs w:val="20"/>
          <w:lang w:val="uk-UA"/>
        </w:rPr>
        <w:t>«</w:t>
      </w:r>
      <w:r w:rsidRPr="00BA2F2F">
        <w:rPr>
          <w:rFonts w:ascii="Times New Roman" w:hAnsi="Times New Roman" w:cs="Times New Roman"/>
          <w:sz w:val="20"/>
          <w:szCs w:val="20"/>
          <w:lang w:val="en-US"/>
        </w:rPr>
        <w:t>La</w:t>
      </w:r>
      <w:r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BA2F2F">
        <w:rPr>
          <w:rFonts w:ascii="Times New Roman" w:hAnsi="Times New Roman" w:cs="Times New Roman"/>
          <w:sz w:val="20"/>
          <w:szCs w:val="20"/>
          <w:lang w:val="en-US"/>
        </w:rPr>
        <w:t>Roche</w:t>
      </w:r>
      <w:r w:rsidR="00342761"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». Систему контролю якості виконували відповідно до стандартів </w:t>
      </w:r>
      <w:r w:rsidR="00342761" w:rsidRPr="00BA2F2F">
        <w:rPr>
          <w:rFonts w:ascii="Times New Roman" w:hAnsi="Times New Roman" w:cs="Times New Roman"/>
          <w:sz w:val="20"/>
          <w:szCs w:val="20"/>
          <w:lang w:val="en-US"/>
        </w:rPr>
        <w:t>ISO</w:t>
      </w:r>
      <w:r w:rsidR="00342761" w:rsidRPr="00BA2F2F">
        <w:rPr>
          <w:rFonts w:ascii="Times New Roman" w:hAnsi="Times New Roman" w:cs="Times New Roman"/>
          <w:sz w:val="20"/>
          <w:szCs w:val="20"/>
          <w:lang w:val="uk-UA"/>
        </w:rPr>
        <w:t>-9000 контрольних сироваток фірми «</w:t>
      </w:r>
      <w:r w:rsidRPr="00BA2F2F">
        <w:rPr>
          <w:rFonts w:ascii="Times New Roman" w:hAnsi="Times New Roman" w:cs="Times New Roman"/>
          <w:sz w:val="20"/>
          <w:szCs w:val="20"/>
          <w:lang w:val="en-US"/>
        </w:rPr>
        <w:t>Human</w:t>
      </w:r>
      <w:r w:rsidR="00342761" w:rsidRPr="00BA2F2F">
        <w:rPr>
          <w:rFonts w:ascii="Times New Roman" w:hAnsi="Times New Roman" w:cs="Times New Roman"/>
          <w:sz w:val="20"/>
          <w:szCs w:val="20"/>
          <w:lang w:val="uk-UA"/>
        </w:rPr>
        <w:t>».</w:t>
      </w:r>
    </w:p>
    <w:p w:rsidR="008E5D26" w:rsidRPr="00132039" w:rsidRDefault="008E5D26" w:rsidP="00BA2F2F">
      <w:pPr>
        <w:spacing w:after="0" w:line="240" w:lineRule="auto"/>
        <w:ind w:firstLine="851"/>
        <w:jc w:val="right"/>
        <w:rPr>
          <w:rFonts w:ascii="Times New Roman" w:hAnsi="Times New Roman" w:cs="Times New Roman"/>
          <w:sz w:val="20"/>
          <w:szCs w:val="20"/>
          <w:lang w:val="uk-UA"/>
        </w:rPr>
      </w:pPr>
      <w:r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                          </w:t>
      </w:r>
      <w:r w:rsidRPr="00132039">
        <w:rPr>
          <w:rFonts w:ascii="Times New Roman" w:hAnsi="Times New Roman" w:cs="Times New Roman"/>
          <w:sz w:val="20"/>
          <w:szCs w:val="20"/>
          <w:lang w:val="uk-UA"/>
        </w:rPr>
        <w:t xml:space="preserve">Таблиця 1 </w:t>
      </w:r>
    </w:p>
    <w:p w:rsidR="000D3B04" w:rsidRPr="00A63568" w:rsidRDefault="000D3B04" w:rsidP="00A63568">
      <w:pPr>
        <w:spacing w:after="0" w:line="240" w:lineRule="auto"/>
        <w:ind w:firstLine="851"/>
        <w:jc w:val="center"/>
        <w:rPr>
          <w:rFonts w:ascii="Arial" w:hAnsi="Arial" w:cs="Arial"/>
          <w:b/>
          <w:sz w:val="16"/>
          <w:szCs w:val="20"/>
          <w:lang w:val="uk-UA"/>
        </w:rPr>
      </w:pPr>
      <w:r w:rsidRPr="00A63568">
        <w:rPr>
          <w:rFonts w:ascii="Arial" w:hAnsi="Arial" w:cs="Arial"/>
          <w:b/>
          <w:sz w:val="16"/>
          <w:szCs w:val="20"/>
          <w:lang w:val="uk-UA"/>
        </w:rPr>
        <w:t xml:space="preserve">Розподіл хворих на </w:t>
      </w:r>
      <w:proofErr w:type="spellStart"/>
      <w:r w:rsidRPr="00A63568">
        <w:rPr>
          <w:rFonts w:ascii="Arial" w:hAnsi="Arial" w:cs="Arial"/>
          <w:b/>
          <w:sz w:val="16"/>
          <w:szCs w:val="20"/>
          <w:lang w:val="uk-UA"/>
        </w:rPr>
        <w:t>уроге</w:t>
      </w:r>
      <w:r w:rsidR="00204734" w:rsidRPr="00A63568">
        <w:rPr>
          <w:rFonts w:ascii="Arial" w:hAnsi="Arial" w:cs="Arial"/>
          <w:b/>
          <w:sz w:val="16"/>
          <w:szCs w:val="20"/>
          <w:lang w:val="uk-UA"/>
        </w:rPr>
        <w:t>нітальну</w:t>
      </w:r>
      <w:proofErr w:type="spellEnd"/>
      <w:r w:rsidR="00204734" w:rsidRPr="00A63568">
        <w:rPr>
          <w:rFonts w:ascii="Arial" w:hAnsi="Arial" w:cs="Arial"/>
          <w:b/>
          <w:sz w:val="16"/>
          <w:szCs w:val="20"/>
          <w:lang w:val="uk-UA"/>
        </w:rPr>
        <w:t xml:space="preserve"> мікст-інфекцію (</w:t>
      </w:r>
      <w:proofErr w:type="spellStart"/>
      <w:r w:rsidR="00204734" w:rsidRPr="00A63568">
        <w:rPr>
          <w:rFonts w:ascii="Arial" w:hAnsi="Arial" w:cs="Arial"/>
          <w:b/>
          <w:sz w:val="16"/>
          <w:szCs w:val="20"/>
          <w:lang w:val="uk-UA"/>
        </w:rPr>
        <w:t>трихомо</w:t>
      </w:r>
      <w:r w:rsidRPr="00A63568">
        <w:rPr>
          <w:rFonts w:ascii="Arial" w:hAnsi="Arial" w:cs="Arial"/>
          <w:b/>
          <w:sz w:val="16"/>
          <w:szCs w:val="20"/>
          <w:lang w:val="uk-UA"/>
        </w:rPr>
        <w:t>ноз</w:t>
      </w:r>
      <w:proofErr w:type="spellEnd"/>
      <w:r w:rsidRPr="00A63568">
        <w:rPr>
          <w:rFonts w:ascii="Arial" w:hAnsi="Arial" w:cs="Arial"/>
          <w:b/>
          <w:sz w:val="16"/>
          <w:szCs w:val="20"/>
          <w:lang w:val="uk-UA"/>
        </w:rPr>
        <w:t xml:space="preserve">, </w:t>
      </w:r>
      <w:proofErr w:type="spellStart"/>
      <w:r w:rsidRPr="00A63568">
        <w:rPr>
          <w:rFonts w:ascii="Arial" w:hAnsi="Arial" w:cs="Arial"/>
          <w:b/>
          <w:sz w:val="16"/>
          <w:szCs w:val="20"/>
          <w:lang w:val="uk-UA"/>
        </w:rPr>
        <w:t>хламідіоз</w:t>
      </w:r>
      <w:proofErr w:type="spellEnd"/>
      <w:r w:rsidRPr="00A63568">
        <w:rPr>
          <w:rFonts w:ascii="Arial" w:hAnsi="Arial" w:cs="Arial"/>
          <w:b/>
          <w:sz w:val="16"/>
          <w:szCs w:val="20"/>
          <w:lang w:val="uk-UA"/>
        </w:rPr>
        <w:t xml:space="preserve">, </w:t>
      </w:r>
      <w:proofErr w:type="spellStart"/>
      <w:r w:rsidRPr="00A63568">
        <w:rPr>
          <w:rFonts w:ascii="Arial" w:hAnsi="Arial" w:cs="Arial"/>
          <w:b/>
          <w:sz w:val="16"/>
          <w:szCs w:val="20"/>
          <w:lang w:val="uk-UA"/>
        </w:rPr>
        <w:t>мікоплазмоз</w:t>
      </w:r>
      <w:proofErr w:type="spellEnd"/>
      <w:r w:rsidRPr="00A63568">
        <w:rPr>
          <w:rFonts w:ascii="Arial" w:hAnsi="Arial" w:cs="Arial"/>
          <w:b/>
          <w:sz w:val="16"/>
          <w:szCs w:val="20"/>
          <w:lang w:val="uk-UA"/>
        </w:rPr>
        <w:t xml:space="preserve">, </w:t>
      </w:r>
      <w:proofErr w:type="spellStart"/>
      <w:r w:rsidRPr="00A63568">
        <w:rPr>
          <w:rFonts w:ascii="Arial" w:hAnsi="Arial" w:cs="Arial"/>
          <w:b/>
          <w:sz w:val="16"/>
          <w:szCs w:val="20"/>
          <w:lang w:val="uk-UA"/>
        </w:rPr>
        <w:t>герпес</w:t>
      </w:r>
      <w:proofErr w:type="spellEnd"/>
      <w:r w:rsidRPr="00A63568">
        <w:rPr>
          <w:rFonts w:ascii="Arial" w:hAnsi="Arial" w:cs="Arial"/>
          <w:b/>
          <w:sz w:val="16"/>
          <w:szCs w:val="20"/>
          <w:lang w:val="uk-UA"/>
        </w:rPr>
        <w:t>)</w:t>
      </w:r>
      <w:r w:rsidR="0086505A" w:rsidRPr="00A63568">
        <w:rPr>
          <w:rFonts w:ascii="Arial" w:hAnsi="Arial" w:cs="Arial"/>
          <w:b/>
          <w:sz w:val="16"/>
          <w:szCs w:val="20"/>
          <w:lang w:val="uk-UA"/>
        </w:rPr>
        <w:t xml:space="preserve"> </w:t>
      </w:r>
      <w:r w:rsidRPr="00A63568">
        <w:rPr>
          <w:rFonts w:ascii="Arial" w:hAnsi="Arial" w:cs="Arial"/>
          <w:b/>
          <w:sz w:val="16"/>
          <w:szCs w:val="20"/>
          <w:lang w:val="uk-UA"/>
        </w:rPr>
        <w:t xml:space="preserve">в залежності від </w:t>
      </w:r>
      <w:proofErr w:type="spellStart"/>
      <w:r w:rsidR="0086505A" w:rsidRPr="00A63568">
        <w:rPr>
          <w:rFonts w:ascii="Arial" w:hAnsi="Arial" w:cs="Arial"/>
          <w:b/>
          <w:sz w:val="16"/>
          <w:szCs w:val="20"/>
          <w:lang w:val="uk-UA"/>
        </w:rPr>
        <w:t>протозойно-бактеріально-вірусних</w:t>
      </w:r>
      <w:proofErr w:type="spellEnd"/>
      <w:r w:rsidR="0086505A" w:rsidRPr="00A63568">
        <w:rPr>
          <w:rFonts w:ascii="Arial" w:hAnsi="Arial" w:cs="Arial"/>
          <w:b/>
          <w:sz w:val="16"/>
          <w:szCs w:val="20"/>
          <w:lang w:val="uk-UA"/>
        </w:rPr>
        <w:t xml:space="preserve"> асоціацій і обсяг</w:t>
      </w:r>
      <w:r w:rsidRPr="00A63568">
        <w:rPr>
          <w:rFonts w:ascii="Arial" w:hAnsi="Arial" w:cs="Arial"/>
          <w:b/>
          <w:sz w:val="16"/>
          <w:szCs w:val="20"/>
          <w:lang w:val="uk-UA"/>
        </w:rPr>
        <w:t>у</w:t>
      </w:r>
      <w:r w:rsidR="0086505A" w:rsidRPr="00A63568">
        <w:rPr>
          <w:rFonts w:ascii="Arial" w:hAnsi="Arial" w:cs="Arial"/>
          <w:b/>
          <w:sz w:val="16"/>
          <w:szCs w:val="20"/>
          <w:lang w:val="uk-UA"/>
        </w:rPr>
        <w:t xml:space="preserve"> проведеного лікування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985"/>
        <w:gridCol w:w="1559"/>
        <w:gridCol w:w="1360"/>
        <w:gridCol w:w="1610"/>
      </w:tblGrid>
      <w:tr w:rsidR="001F1717" w:rsidRPr="00132039" w:rsidTr="00315E56">
        <w:trPr>
          <w:trHeight w:val="231"/>
        </w:trPr>
        <w:tc>
          <w:tcPr>
            <w:tcW w:w="198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1717" w:rsidRPr="00132039" w:rsidRDefault="001F1717" w:rsidP="00132039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16"/>
                <w:szCs w:val="20"/>
                <w:lang w:val="uk-UA" w:eastAsia="ru-RU"/>
              </w:rPr>
            </w:pPr>
            <w:r w:rsidRPr="00132039">
              <w:rPr>
                <w:rFonts w:ascii="Arial" w:hAnsi="Arial" w:cs="Arial"/>
                <w:sz w:val="16"/>
                <w:szCs w:val="20"/>
                <w:lang w:val="uk-UA" w:eastAsia="ru-RU"/>
              </w:rPr>
              <w:t>Вид інфекції та кількість хворих</w:t>
            </w:r>
          </w:p>
        </w:tc>
        <w:tc>
          <w:tcPr>
            <w:tcW w:w="452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1717" w:rsidRPr="00132039" w:rsidRDefault="001F1717" w:rsidP="00BA2F2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20"/>
                <w:lang w:val="uk-UA" w:eastAsia="ru-RU"/>
              </w:rPr>
            </w:pPr>
            <w:r w:rsidRPr="00132039">
              <w:rPr>
                <w:rFonts w:ascii="Arial" w:hAnsi="Arial" w:cs="Arial"/>
                <w:sz w:val="16"/>
                <w:szCs w:val="20"/>
                <w:lang w:val="uk-UA" w:eastAsia="ru-RU"/>
              </w:rPr>
              <w:t>Види лікування хворих</w:t>
            </w:r>
          </w:p>
        </w:tc>
      </w:tr>
      <w:tr w:rsidR="001F1717" w:rsidRPr="00132039" w:rsidTr="00315E56">
        <w:trPr>
          <w:trHeight w:val="703"/>
        </w:trPr>
        <w:tc>
          <w:tcPr>
            <w:tcW w:w="198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F1717" w:rsidRPr="00132039" w:rsidRDefault="001F1717" w:rsidP="00BA2F2F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20"/>
                <w:lang w:val="uk-UA" w:eastAsia="ru-RU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F1287" w:rsidRPr="00132039" w:rsidRDefault="001F1717" w:rsidP="00BA2F2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20"/>
                <w:lang w:val="uk-UA" w:eastAsia="ru-RU"/>
              </w:rPr>
            </w:pPr>
            <w:r w:rsidRPr="00132039">
              <w:rPr>
                <w:rFonts w:ascii="Arial" w:hAnsi="Arial" w:cs="Arial"/>
                <w:sz w:val="16"/>
                <w:szCs w:val="20"/>
                <w:lang w:val="uk-UA" w:eastAsia="ru-RU"/>
              </w:rPr>
              <w:t>за клінічним протоколом</w:t>
            </w:r>
          </w:p>
          <w:p w:rsidR="001F1717" w:rsidRPr="00132039" w:rsidRDefault="001F1717" w:rsidP="00BA2F2F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FF0000"/>
                <w:sz w:val="16"/>
                <w:szCs w:val="20"/>
                <w:lang w:val="uk-UA" w:eastAsia="ru-RU"/>
              </w:rPr>
            </w:pPr>
            <w:r w:rsidRPr="00132039">
              <w:rPr>
                <w:rFonts w:ascii="Arial" w:hAnsi="Arial" w:cs="Arial"/>
                <w:sz w:val="16"/>
                <w:szCs w:val="20"/>
                <w:lang w:val="uk-UA" w:eastAsia="ru-RU"/>
              </w:rPr>
              <w:t xml:space="preserve"> (I</w:t>
            </w:r>
            <w:r w:rsidR="00AF1287" w:rsidRPr="00132039">
              <w:rPr>
                <w:rFonts w:ascii="Arial" w:hAnsi="Arial" w:cs="Arial"/>
                <w:sz w:val="16"/>
                <w:szCs w:val="20"/>
                <w:lang w:val="uk-UA" w:eastAsia="ru-RU"/>
              </w:rPr>
              <w:t xml:space="preserve"> </w:t>
            </w:r>
            <w:r w:rsidRPr="00132039">
              <w:rPr>
                <w:rFonts w:ascii="Arial" w:hAnsi="Arial" w:cs="Arial"/>
                <w:sz w:val="16"/>
                <w:szCs w:val="20"/>
                <w:lang w:val="uk-UA" w:eastAsia="ru-RU"/>
              </w:rPr>
              <w:t>група)</w:t>
            </w:r>
            <w:r w:rsidR="00A510DF" w:rsidRPr="00132039">
              <w:rPr>
                <w:rFonts w:ascii="Arial" w:hAnsi="Arial" w:cs="Arial"/>
                <w:sz w:val="16"/>
                <w:szCs w:val="20"/>
                <w:lang w:val="uk-UA" w:eastAsia="ru-RU"/>
              </w:rPr>
              <w:t xml:space="preserve">, </w:t>
            </w:r>
            <w:r w:rsidRPr="00132039">
              <w:rPr>
                <w:rFonts w:ascii="Arial" w:hAnsi="Arial" w:cs="Arial"/>
                <w:sz w:val="16"/>
                <w:szCs w:val="20"/>
                <w:lang w:val="uk-UA" w:eastAsia="ru-RU"/>
              </w:rPr>
              <w:t xml:space="preserve">n=23; </w:t>
            </w:r>
            <w:proofErr w:type="spellStart"/>
            <w:r w:rsidR="00AF1287" w:rsidRPr="00132039">
              <w:rPr>
                <w:rFonts w:ascii="Arial" w:hAnsi="Arial" w:cs="Arial"/>
                <w:sz w:val="16"/>
                <w:szCs w:val="20"/>
                <w:lang w:val="uk-UA" w:eastAsia="ru-RU"/>
              </w:rPr>
              <w:t>абс</w:t>
            </w:r>
            <w:proofErr w:type="spellEnd"/>
            <w:r w:rsidR="00AF1287" w:rsidRPr="00132039">
              <w:rPr>
                <w:rFonts w:ascii="Arial" w:hAnsi="Arial" w:cs="Arial"/>
                <w:sz w:val="16"/>
                <w:szCs w:val="20"/>
                <w:lang w:val="uk-UA" w:eastAsia="ru-RU"/>
              </w:rPr>
              <w:t>.(%)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1717" w:rsidRPr="00132039" w:rsidRDefault="00AF1287" w:rsidP="00BA2F2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20"/>
                <w:lang w:val="uk-UA" w:eastAsia="ru-RU"/>
              </w:rPr>
            </w:pPr>
            <w:r w:rsidRPr="00132039">
              <w:rPr>
                <w:rFonts w:ascii="Arial" w:hAnsi="Arial" w:cs="Arial"/>
                <w:sz w:val="16"/>
                <w:szCs w:val="20"/>
                <w:lang w:val="uk-UA" w:eastAsia="ru-RU"/>
              </w:rPr>
              <w:t>к</w:t>
            </w:r>
            <w:r w:rsidR="001F1717" w:rsidRPr="00132039">
              <w:rPr>
                <w:rFonts w:ascii="Arial" w:hAnsi="Arial" w:cs="Arial"/>
                <w:sz w:val="16"/>
                <w:szCs w:val="20"/>
                <w:lang w:val="uk-UA" w:eastAsia="ru-RU"/>
              </w:rPr>
              <w:t>омплексне з ППТ</w:t>
            </w:r>
          </w:p>
          <w:p w:rsidR="001F1717" w:rsidRPr="00132039" w:rsidRDefault="001F1717" w:rsidP="00BA2F2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20"/>
                <w:lang w:val="uk-UA" w:eastAsia="ru-RU"/>
              </w:rPr>
            </w:pPr>
            <w:r w:rsidRPr="00132039">
              <w:rPr>
                <w:rFonts w:ascii="Arial" w:hAnsi="Arial" w:cs="Arial"/>
                <w:sz w:val="16"/>
                <w:szCs w:val="20"/>
                <w:lang w:val="uk-UA" w:eastAsia="ru-RU"/>
              </w:rPr>
              <w:t>(II група)</w:t>
            </w:r>
            <w:r w:rsidR="00A510DF" w:rsidRPr="00132039">
              <w:rPr>
                <w:rFonts w:ascii="Arial" w:hAnsi="Arial" w:cs="Arial"/>
                <w:sz w:val="16"/>
                <w:szCs w:val="20"/>
                <w:lang w:val="uk-UA" w:eastAsia="ru-RU"/>
              </w:rPr>
              <w:t xml:space="preserve">, </w:t>
            </w:r>
            <w:r w:rsidRPr="00132039">
              <w:rPr>
                <w:rFonts w:ascii="Arial" w:hAnsi="Arial" w:cs="Arial"/>
                <w:sz w:val="16"/>
                <w:szCs w:val="20"/>
                <w:lang w:val="uk-UA" w:eastAsia="ru-RU"/>
              </w:rPr>
              <w:t>n=53</w:t>
            </w:r>
            <w:r w:rsidR="00A510DF" w:rsidRPr="00132039">
              <w:rPr>
                <w:rFonts w:ascii="Arial" w:hAnsi="Arial" w:cs="Arial"/>
                <w:sz w:val="16"/>
                <w:szCs w:val="20"/>
                <w:lang w:val="uk-UA" w:eastAsia="ru-RU"/>
              </w:rPr>
              <w:t xml:space="preserve">; </w:t>
            </w:r>
            <w:proofErr w:type="spellStart"/>
            <w:r w:rsidR="00AF1287" w:rsidRPr="00132039">
              <w:rPr>
                <w:rFonts w:ascii="Arial" w:hAnsi="Arial" w:cs="Arial"/>
                <w:sz w:val="16"/>
                <w:szCs w:val="20"/>
                <w:lang w:val="uk-UA" w:eastAsia="ru-RU"/>
              </w:rPr>
              <w:t>абс</w:t>
            </w:r>
            <w:proofErr w:type="spellEnd"/>
            <w:r w:rsidR="00AF1287" w:rsidRPr="00132039">
              <w:rPr>
                <w:rFonts w:ascii="Arial" w:hAnsi="Arial" w:cs="Arial"/>
                <w:sz w:val="16"/>
                <w:szCs w:val="20"/>
                <w:lang w:val="uk-UA" w:eastAsia="ru-RU"/>
              </w:rPr>
              <w:t>.(%)</w:t>
            </w:r>
          </w:p>
        </w:tc>
        <w:tc>
          <w:tcPr>
            <w:tcW w:w="16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1717" w:rsidRPr="00132039" w:rsidRDefault="00AF1287" w:rsidP="00BA2F2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20"/>
                <w:lang w:val="uk-UA" w:eastAsia="ru-RU"/>
              </w:rPr>
            </w:pPr>
            <w:r w:rsidRPr="00132039">
              <w:rPr>
                <w:rFonts w:ascii="Arial" w:hAnsi="Arial" w:cs="Arial"/>
                <w:sz w:val="16"/>
                <w:szCs w:val="20"/>
                <w:lang w:val="uk-UA" w:eastAsia="ru-RU"/>
              </w:rPr>
              <w:t>к</w:t>
            </w:r>
            <w:r w:rsidR="001F1717" w:rsidRPr="00132039">
              <w:rPr>
                <w:rFonts w:ascii="Arial" w:hAnsi="Arial" w:cs="Arial"/>
                <w:sz w:val="16"/>
                <w:szCs w:val="20"/>
                <w:lang w:val="uk-UA" w:eastAsia="ru-RU"/>
              </w:rPr>
              <w:t xml:space="preserve">омплексне з ППТ </w:t>
            </w:r>
            <w:r w:rsidR="00A510DF" w:rsidRPr="00132039">
              <w:rPr>
                <w:rFonts w:ascii="Arial" w:hAnsi="Arial" w:cs="Arial"/>
                <w:sz w:val="16"/>
                <w:szCs w:val="20"/>
                <w:lang w:val="uk-UA" w:eastAsia="ru-RU"/>
              </w:rPr>
              <w:t>та ОТ</w:t>
            </w:r>
          </w:p>
          <w:p w:rsidR="001F1717" w:rsidRPr="00132039" w:rsidRDefault="001F1717" w:rsidP="00BA2F2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20"/>
                <w:lang w:val="uk-UA" w:eastAsia="ru-RU"/>
              </w:rPr>
            </w:pPr>
            <w:r w:rsidRPr="00132039">
              <w:rPr>
                <w:rFonts w:ascii="Arial" w:hAnsi="Arial" w:cs="Arial"/>
                <w:sz w:val="16"/>
                <w:szCs w:val="20"/>
                <w:lang w:val="uk-UA" w:eastAsia="ru-RU"/>
              </w:rPr>
              <w:t>(III група)</w:t>
            </w:r>
            <w:r w:rsidR="00A510DF" w:rsidRPr="00132039">
              <w:rPr>
                <w:rFonts w:ascii="Arial" w:hAnsi="Arial" w:cs="Arial"/>
                <w:sz w:val="16"/>
                <w:szCs w:val="20"/>
                <w:lang w:val="uk-UA" w:eastAsia="ru-RU"/>
              </w:rPr>
              <w:t xml:space="preserve">, </w:t>
            </w:r>
            <w:r w:rsidRPr="00132039">
              <w:rPr>
                <w:rFonts w:ascii="Arial" w:hAnsi="Arial" w:cs="Arial"/>
                <w:sz w:val="16"/>
                <w:szCs w:val="20"/>
                <w:lang w:val="uk-UA" w:eastAsia="ru-RU"/>
              </w:rPr>
              <w:t>n=85</w:t>
            </w:r>
            <w:r w:rsidR="00A510DF" w:rsidRPr="00132039">
              <w:rPr>
                <w:rFonts w:ascii="Arial" w:hAnsi="Arial" w:cs="Arial"/>
                <w:sz w:val="16"/>
                <w:szCs w:val="20"/>
                <w:lang w:val="uk-UA" w:eastAsia="ru-RU"/>
              </w:rPr>
              <w:t xml:space="preserve">; </w:t>
            </w:r>
            <w:proofErr w:type="spellStart"/>
            <w:r w:rsidR="00AF1287" w:rsidRPr="00132039">
              <w:rPr>
                <w:rFonts w:ascii="Arial" w:hAnsi="Arial" w:cs="Arial"/>
                <w:sz w:val="16"/>
                <w:szCs w:val="20"/>
                <w:lang w:val="uk-UA" w:eastAsia="ru-RU"/>
              </w:rPr>
              <w:t>абс</w:t>
            </w:r>
            <w:proofErr w:type="spellEnd"/>
            <w:r w:rsidR="00AF1287" w:rsidRPr="00132039">
              <w:rPr>
                <w:rFonts w:ascii="Arial" w:hAnsi="Arial" w:cs="Arial"/>
                <w:sz w:val="16"/>
                <w:szCs w:val="20"/>
                <w:lang w:val="uk-UA" w:eastAsia="ru-RU"/>
              </w:rPr>
              <w:t>.(%)</w:t>
            </w:r>
          </w:p>
        </w:tc>
      </w:tr>
      <w:tr w:rsidR="001F1717" w:rsidRPr="00132039" w:rsidTr="00315E56">
        <w:trPr>
          <w:trHeight w:val="417"/>
        </w:trPr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1717" w:rsidRPr="00132039" w:rsidRDefault="001F1717" w:rsidP="00BA2F2F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16"/>
                <w:szCs w:val="20"/>
                <w:lang w:val="uk-UA" w:eastAsia="ru-RU"/>
              </w:rPr>
            </w:pPr>
            <w:proofErr w:type="spellStart"/>
            <w:r w:rsidRPr="00132039">
              <w:rPr>
                <w:rFonts w:ascii="Arial" w:hAnsi="Arial" w:cs="Arial"/>
                <w:sz w:val="16"/>
                <w:szCs w:val="20"/>
                <w:lang w:val="uk-UA" w:eastAsia="ru-RU"/>
              </w:rPr>
              <w:t>Трихомонади</w:t>
            </w:r>
            <w:proofErr w:type="spellEnd"/>
            <w:r w:rsidRPr="00132039">
              <w:rPr>
                <w:rFonts w:ascii="Arial" w:hAnsi="Arial" w:cs="Arial"/>
                <w:sz w:val="16"/>
                <w:szCs w:val="20"/>
                <w:lang w:val="uk-UA" w:eastAsia="ru-RU"/>
              </w:rPr>
              <w:t xml:space="preserve">, </w:t>
            </w:r>
            <w:proofErr w:type="spellStart"/>
            <w:r w:rsidRPr="00132039">
              <w:rPr>
                <w:rFonts w:ascii="Arial" w:hAnsi="Arial" w:cs="Arial"/>
                <w:sz w:val="16"/>
                <w:szCs w:val="20"/>
                <w:lang w:val="uk-UA" w:eastAsia="ru-RU"/>
              </w:rPr>
              <w:t>хламідії</w:t>
            </w:r>
            <w:proofErr w:type="spellEnd"/>
            <w:r w:rsidRPr="00132039">
              <w:rPr>
                <w:rFonts w:ascii="Arial" w:hAnsi="Arial" w:cs="Arial"/>
                <w:sz w:val="16"/>
                <w:szCs w:val="20"/>
                <w:lang w:val="uk-UA" w:eastAsia="ru-RU"/>
              </w:rPr>
              <w:t>,</w:t>
            </w:r>
            <w:r w:rsidR="00F26117" w:rsidRPr="00132039">
              <w:rPr>
                <w:rFonts w:ascii="Arial" w:hAnsi="Arial" w:cs="Arial"/>
                <w:sz w:val="16"/>
                <w:szCs w:val="20"/>
                <w:lang w:val="uk-UA" w:eastAsia="ru-RU"/>
              </w:rPr>
              <w:t xml:space="preserve"> </w:t>
            </w:r>
            <w:proofErr w:type="spellStart"/>
            <w:r w:rsidRPr="00132039">
              <w:rPr>
                <w:rFonts w:ascii="Arial" w:hAnsi="Arial" w:cs="Arial"/>
                <w:sz w:val="16"/>
                <w:szCs w:val="20"/>
                <w:lang w:val="uk-UA" w:eastAsia="ru-RU"/>
              </w:rPr>
              <w:t>уреаплазми</w:t>
            </w:r>
            <w:proofErr w:type="spellEnd"/>
            <w:r w:rsidRPr="00132039">
              <w:rPr>
                <w:rFonts w:ascii="Arial" w:hAnsi="Arial" w:cs="Arial"/>
                <w:sz w:val="16"/>
                <w:szCs w:val="20"/>
                <w:lang w:val="uk-UA" w:eastAsia="ru-RU"/>
              </w:rPr>
              <w:t xml:space="preserve">, </w:t>
            </w:r>
            <w:proofErr w:type="spellStart"/>
            <w:r w:rsidR="00EA454B" w:rsidRPr="00132039">
              <w:rPr>
                <w:rFonts w:ascii="Arial" w:hAnsi="Arial" w:cs="Arial"/>
                <w:sz w:val="16"/>
                <w:szCs w:val="20"/>
                <w:lang w:val="uk-UA" w:eastAsia="ru-RU"/>
              </w:rPr>
              <w:t>герпес</w:t>
            </w:r>
            <w:r w:rsidRPr="00132039">
              <w:rPr>
                <w:rFonts w:ascii="Arial" w:hAnsi="Arial" w:cs="Arial"/>
                <w:sz w:val="16"/>
                <w:szCs w:val="20"/>
                <w:lang w:val="uk-UA" w:eastAsia="ru-RU"/>
              </w:rPr>
              <w:t>віруси</w:t>
            </w:r>
            <w:proofErr w:type="spellEnd"/>
            <w:r w:rsidRPr="00132039">
              <w:rPr>
                <w:rFonts w:ascii="Arial" w:hAnsi="Arial" w:cs="Arial"/>
                <w:sz w:val="16"/>
                <w:szCs w:val="20"/>
                <w:lang w:val="uk-UA" w:eastAsia="ru-RU"/>
              </w:rPr>
              <w:t xml:space="preserve"> n=74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F1717" w:rsidRPr="00132039" w:rsidRDefault="001F1717" w:rsidP="00BA2F2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20"/>
                <w:lang w:val="uk-UA" w:eastAsia="ru-RU"/>
              </w:rPr>
            </w:pPr>
            <w:r w:rsidRPr="00132039">
              <w:rPr>
                <w:rFonts w:ascii="Arial" w:hAnsi="Arial" w:cs="Arial"/>
                <w:sz w:val="16"/>
                <w:szCs w:val="20"/>
                <w:lang w:val="uk-UA" w:eastAsia="ru-RU"/>
              </w:rPr>
              <w:t>11 (47,8 %)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F1717" w:rsidRPr="00132039" w:rsidRDefault="001F1717" w:rsidP="00BA2F2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20"/>
                <w:lang w:val="uk-UA" w:eastAsia="ru-RU"/>
              </w:rPr>
            </w:pPr>
            <w:r w:rsidRPr="00132039">
              <w:rPr>
                <w:rFonts w:ascii="Arial" w:hAnsi="Arial" w:cs="Arial"/>
                <w:sz w:val="16"/>
                <w:szCs w:val="20"/>
                <w:lang w:val="uk-UA" w:eastAsia="ru-RU"/>
              </w:rPr>
              <w:t>24 (45,3 %)</w:t>
            </w:r>
          </w:p>
        </w:tc>
        <w:tc>
          <w:tcPr>
            <w:tcW w:w="16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F1717" w:rsidRPr="00132039" w:rsidRDefault="001F1717" w:rsidP="00BA2F2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20"/>
                <w:lang w:val="uk-UA" w:eastAsia="ru-RU"/>
              </w:rPr>
            </w:pPr>
            <w:r w:rsidRPr="00132039">
              <w:rPr>
                <w:rFonts w:ascii="Arial" w:hAnsi="Arial" w:cs="Arial"/>
                <w:sz w:val="16"/>
                <w:szCs w:val="20"/>
                <w:lang w:val="uk-UA" w:eastAsia="ru-RU"/>
              </w:rPr>
              <w:t>39 (45,9 %)</w:t>
            </w:r>
          </w:p>
        </w:tc>
      </w:tr>
      <w:tr w:rsidR="001F1717" w:rsidRPr="00132039" w:rsidTr="00315E56"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1717" w:rsidRPr="00132039" w:rsidRDefault="001F1717" w:rsidP="00BA2F2F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16"/>
                <w:szCs w:val="20"/>
                <w:lang w:val="uk-UA" w:eastAsia="ru-RU"/>
              </w:rPr>
            </w:pPr>
            <w:proofErr w:type="spellStart"/>
            <w:r w:rsidRPr="00132039">
              <w:rPr>
                <w:rFonts w:ascii="Arial" w:hAnsi="Arial" w:cs="Arial"/>
                <w:sz w:val="16"/>
                <w:szCs w:val="20"/>
                <w:lang w:val="uk-UA" w:eastAsia="ru-RU"/>
              </w:rPr>
              <w:t>Хламідії</w:t>
            </w:r>
            <w:proofErr w:type="spellEnd"/>
            <w:r w:rsidRPr="00132039">
              <w:rPr>
                <w:rFonts w:ascii="Arial" w:hAnsi="Arial" w:cs="Arial"/>
                <w:sz w:val="16"/>
                <w:szCs w:val="20"/>
                <w:lang w:val="uk-UA" w:eastAsia="ru-RU"/>
              </w:rPr>
              <w:t xml:space="preserve">, мікоплазми, </w:t>
            </w:r>
            <w:proofErr w:type="spellStart"/>
            <w:r w:rsidR="00EA454B" w:rsidRPr="00132039">
              <w:rPr>
                <w:rFonts w:ascii="Arial" w:hAnsi="Arial" w:cs="Arial"/>
                <w:sz w:val="16"/>
                <w:szCs w:val="20"/>
                <w:lang w:val="uk-UA" w:eastAsia="ru-RU"/>
              </w:rPr>
              <w:t>герпес</w:t>
            </w:r>
            <w:r w:rsidRPr="00132039">
              <w:rPr>
                <w:rFonts w:ascii="Arial" w:hAnsi="Arial" w:cs="Arial"/>
                <w:sz w:val="16"/>
                <w:szCs w:val="20"/>
                <w:lang w:val="uk-UA" w:eastAsia="ru-RU"/>
              </w:rPr>
              <w:t>віруси</w:t>
            </w:r>
            <w:proofErr w:type="spellEnd"/>
            <w:r w:rsidRPr="00132039">
              <w:rPr>
                <w:rFonts w:ascii="Arial" w:hAnsi="Arial" w:cs="Arial"/>
                <w:sz w:val="16"/>
                <w:szCs w:val="20"/>
                <w:lang w:val="uk-UA" w:eastAsia="ru-RU"/>
              </w:rPr>
              <w:t xml:space="preserve"> n=41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F1717" w:rsidRPr="00132039" w:rsidRDefault="001F1717" w:rsidP="00BA2F2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20"/>
                <w:lang w:val="uk-UA" w:eastAsia="ru-RU"/>
              </w:rPr>
            </w:pPr>
            <w:r w:rsidRPr="00132039">
              <w:rPr>
                <w:rFonts w:ascii="Arial" w:hAnsi="Arial" w:cs="Arial"/>
                <w:sz w:val="16"/>
                <w:szCs w:val="20"/>
                <w:lang w:val="uk-UA" w:eastAsia="ru-RU"/>
              </w:rPr>
              <w:t>6 (26,1 %)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F1717" w:rsidRPr="00132039" w:rsidRDefault="001F1717" w:rsidP="00BA2F2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20"/>
                <w:lang w:val="uk-UA" w:eastAsia="ru-RU"/>
              </w:rPr>
            </w:pPr>
            <w:r w:rsidRPr="00132039">
              <w:rPr>
                <w:rFonts w:ascii="Arial" w:hAnsi="Arial" w:cs="Arial"/>
                <w:sz w:val="16"/>
                <w:szCs w:val="20"/>
                <w:lang w:val="uk-UA" w:eastAsia="ru-RU"/>
              </w:rPr>
              <w:t>13 (24,5 %)</w:t>
            </w:r>
          </w:p>
        </w:tc>
        <w:tc>
          <w:tcPr>
            <w:tcW w:w="16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F1717" w:rsidRPr="00132039" w:rsidRDefault="001F1717" w:rsidP="00BA2F2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20"/>
                <w:lang w:val="uk-UA" w:eastAsia="ru-RU"/>
              </w:rPr>
            </w:pPr>
            <w:r w:rsidRPr="00132039">
              <w:rPr>
                <w:rFonts w:ascii="Arial" w:hAnsi="Arial" w:cs="Arial"/>
                <w:sz w:val="16"/>
                <w:szCs w:val="20"/>
                <w:lang w:val="uk-UA" w:eastAsia="ru-RU"/>
              </w:rPr>
              <w:t>22 (25,9 %)</w:t>
            </w:r>
          </w:p>
        </w:tc>
      </w:tr>
      <w:tr w:rsidR="001F1717" w:rsidRPr="00132039" w:rsidTr="00315E56"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1717" w:rsidRPr="00132039" w:rsidRDefault="001F1717" w:rsidP="00BA2F2F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16"/>
                <w:szCs w:val="20"/>
                <w:lang w:val="uk-UA" w:eastAsia="ru-RU"/>
              </w:rPr>
            </w:pPr>
            <w:r w:rsidRPr="00132039">
              <w:rPr>
                <w:rFonts w:ascii="Arial" w:hAnsi="Arial" w:cs="Arial"/>
                <w:sz w:val="16"/>
                <w:szCs w:val="20"/>
                <w:lang w:val="uk-UA" w:eastAsia="ru-RU"/>
              </w:rPr>
              <w:t xml:space="preserve">Мікоплазми, </w:t>
            </w:r>
            <w:proofErr w:type="spellStart"/>
            <w:r w:rsidR="00EA454B" w:rsidRPr="00132039">
              <w:rPr>
                <w:rFonts w:ascii="Arial" w:hAnsi="Arial" w:cs="Arial"/>
                <w:sz w:val="16"/>
                <w:szCs w:val="20"/>
                <w:lang w:val="uk-UA" w:eastAsia="ru-RU"/>
              </w:rPr>
              <w:t>герпес</w:t>
            </w:r>
            <w:r w:rsidRPr="00132039">
              <w:rPr>
                <w:rFonts w:ascii="Arial" w:hAnsi="Arial" w:cs="Arial"/>
                <w:sz w:val="16"/>
                <w:szCs w:val="20"/>
                <w:lang w:val="uk-UA" w:eastAsia="ru-RU"/>
              </w:rPr>
              <w:t>віруси</w:t>
            </w:r>
            <w:proofErr w:type="spellEnd"/>
            <w:r w:rsidRPr="00132039">
              <w:rPr>
                <w:rFonts w:ascii="Arial" w:hAnsi="Arial" w:cs="Arial"/>
                <w:sz w:val="16"/>
                <w:szCs w:val="20"/>
                <w:lang w:val="uk-UA" w:eastAsia="ru-RU"/>
              </w:rPr>
              <w:t xml:space="preserve">, </w:t>
            </w:r>
            <w:proofErr w:type="spellStart"/>
            <w:r w:rsidRPr="00132039">
              <w:rPr>
                <w:rFonts w:ascii="Arial" w:hAnsi="Arial" w:cs="Arial"/>
                <w:sz w:val="16"/>
                <w:szCs w:val="20"/>
                <w:lang w:val="uk-UA" w:eastAsia="ru-RU"/>
              </w:rPr>
              <w:t>трихомонади</w:t>
            </w:r>
            <w:proofErr w:type="spellEnd"/>
            <w:r w:rsidRPr="00132039">
              <w:rPr>
                <w:rFonts w:ascii="Arial" w:hAnsi="Arial" w:cs="Arial"/>
                <w:sz w:val="16"/>
                <w:szCs w:val="20"/>
                <w:lang w:val="uk-UA" w:eastAsia="ru-RU"/>
              </w:rPr>
              <w:t>, n=46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F1717" w:rsidRPr="00132039" w:rsidRDefault="001F1717" w:rsidP="00BA2F2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20"/>
                <w:lang w:val="uk-UA" w:eastAsia="ru-RU"/>
              </w:rPr>
            </w:pPr>
            <w:r w:rsidRPr="00132039">
              <w:rPr>
                <w:rFonts w:ascii="Arial" w:hAnsi="Arial" w:cs="Arial"/>
                <w:sz w:val="16"/>
                <w:szCs w:val="20"/>
                <w:lang w:val="uk-UA" w:eastAsia="ru-RU"/>
              </w:rPr>
              <w:t>6 (26,1 %)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F1717" w:rsidRPr="00132039" w:rsidRDefault="001F1717" w:rsidP="00BA2F2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20"/>
                <w:lang w:val="uk-UA" w:eastAsia="ru-RU"/>
              </w:rPr>
            </w:pPr>
            <w:r w:rsidRPr="00132039">
              <w:rPr>
                <w:rFonts w:ascii="Arial" w:hAnsi="Arial" w:cs="Arial"/>
                <w:sz w:val="16"/>
                <w:szCs w:val="20"/>
                <w:lang w:val="uk-UA" w:eastAsia="ru-RU"/>
              </w:rPr>
              <w:t>16 (30,2 %)</w:t>
            </w:r>
          </w:p>
        </w:tc>
        <w:tc>
          <w:tcPr>
            <w:tcW w:w="16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F1717" w:rsidRPr="00132039" w:rsidRDefault="001F1717" w:rsidP="00BA2F2F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20"/>
                <w:lang w:val="uk-UA" w:eastAsia="ru-RU"/>
              </w:rPr>
            </w:pPr>
            <w:r w:rsidRPr="00132039">
              <w:rPr>
                <w:rFonts w:ascii="Arial" w:hAnsi="Arial" w:cs="Arial"/>
                <w:sz w:val="16"/>
                <w:szCs w:val="20"/>
                <w:lang w:val="uk-UA" w:eastAsia="ru-RU"/>
              </w:rPr>
              <w:t>24 (28,2 %)</w:t>
            </w:r>
          </w:p>
        </w:tc>
      </w:tr>
    </w:tbl>
    <w:p w:rsidR="00696732" w:rsidRPr="00BA2F2F" w:rsidRDefault="0086505A" w:rsidP="00BA2F2F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</w:p>
    <w:p w:rsidR="00315E56" w:rsidRDefault="00132039" w:rsidP="00315E56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BA2F2F">
        <w:rPr>
          <w:rFonts w:ascii="Times New Roman" w:hAnsi="Times New Roman" w:cs="Times New Roman"/>
          <w:sz w:val="20"/>
          <w:szCs w:val="20"/>
          <w:lang w:val="uk-UA"/>
        </w:rPr>
        <w:t>За результатами комплексного обстеження у 161 хворого виявлені наступні</w:t>
      </w:r>
      <w:r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 інфекції сечостатевого тракту: </w:t>
      </w:r>
      <w:proofErr w:type="spellStart"/>
      <w:r w:rsidRPr="00BA2F2F">
        <w:rPr>
          <w:rFonts w:ascii="Times New Roman" w:hAnsi="Times New Roman" w:cs="Times New Roman"/>
          <w:sz w:val="20"/>
          <w:szCs w:val="20"/>
          <w:lang w:val="uk-UA"/>
        </w:rPr>
        <w:t>трихомоноз</w:t>
      </w:r>
      <w:proofErr w:type="spellEnd"/>
      <w:r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 – у 119 </w:t>
      </w:r>
      <w:r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BA2F2F">
        <w:rPr>
          <w:rFonts w:ascii="Times New Roman" w:hAnsi="Times New Roman" w:cs="Times New Roman"/>
          <w:sz w:val="20"/>
          <w:szCs w:val="20"/>
          <w:lang w:val="uk-UA"/>
        </w:rPr>
        <w:t>хворих</w:t>
      </w:r>
      <w:r>
        <w:rPr>
          <w:rFonts w:ascii="Times New Roman" w:hAnsi="Times New Roman" w:cs="Times New Roman"/>
          <w:sz w:val="20"/>
          <w:szCs w:val="20"/>
          <w:lang w:val="uk-UA"/>
        </w:rPr>
        <w:t xml:space="preserve">           </w:t>
      </w:r>
      <w:r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 (73,9 %), </w:t>
      </w:r>
      <w:proofErr w:type="spellStart"/>
      <w:r w:rsidRPr="00BA2F2F">
        <w:rPr>
          <w:rFonts w:ascii="Times New Roman" w:hAnsi="Times New Roman" w:cs="Times New Roman"/>
          <w:sz w:val="20"/>
          <w:szCs w:val="20"/>
          <w:lang w:val="uk-UA"/>
        </w:rPr>
        <w:t>хламідіоз</w:t>
      </w:r>
      <w:proofErr w:type="spellEnd"/>
      <w:r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 – у 116 (72,1 %), </w:t>
      </w:r>
      <w:proofErr w:type="spellStart"/>
      <w:r w:rsidRPr="00BA2F2F">
        <w:rPr>
          <w:rFonts w:ascii="Times New Roman" w:hAnsi="Times New Roman" w:cs="Times New Roman"/>
          <w:sz w:val="20"/>
          <w:szCs w:val="20"/>
          <w:lang w:val="uk-UA"/>
        </w:rPr>
        <w:t>мікоплазмоз</w:t>
      </w:r>
      <w:proofErr w:type="spellEnd"/>
      <w:r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 (викликаний </w:t>
      </w:r>
      <w:r w:rsidRPr="00BA2F2F">
        <w:rPr>
          <w:rFonts w:ascii="Times New Roman" w:hAnsi="Times New Roman" w:cs="Times New Roman"/>
          <w:sz w:val="20"/>
          <w:szCs w:val="20"/>
          <w:lang w:val="uk-UA"/>
        </w:rPr>
        <w:lastRenderedPageBreak/>
        <w:t xml:space="preserve">мікоплазмою – у 87 (54,0 %), </w:t>
      </w:r>
      <w:proofErr w:type="spellStart"/>
      <w:r w:rsidRPr="00BA2F2F">
        <w:rPr>
          <w:rFonts w:ascii="Times New Roman" w:hAnsi="Times New Roman" w:cs="Times New Roman"/>
          <w:sz w:val="20"/>
          <w:szCs w:val="20"/>
          <w:lang w:val="uk-UA"/>
        </w:rPr>
        <w:t>уреаплазмою</w:t>
      </w:r>
      <w:proofErr w:type="spellEnd"/>
      <w:r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 – у 74 (46,0 %), </w:t>
      </w:r>
      <w:proofErr w:type="spellStart"/>
      <w:r w:rsidRPr="00BA2F2F">
        <w:rPr>
          <w:rFonts w:ascii="Times New Roman" w:hAnsi="Times New Roman" w:cs="Times New Roman"/>
          <w:sz w:val="20"/>
          <w:szCs w:val="20"/>
          <w:lang w:val="uk-UA"/>
        </w:rPr>
        <w:t>герпесвірусна</w:t>
      </w:r>
      <w:proofErr w:type="spellEnd"/>
      <w:r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 інфекція у 123 (77,2 %) хворих. Встановлено, що запальний процес сечостатевих органів, зумовлений чотирма інфекціями (</w:t>
      </w:r>
      <w:proofErr w:type="spellStart"/>
      <w:r w:rsidRPr="00BA2F2F">
        <w:rPr>
          <w:rFonts w:ascii="Times New Roman" w:hAnsi="Times New Roman" w:cs="Times New Roman"/>
          <w:sz w:val="20"/>
          <w:szCs w:val="20"/>
          <w:lang w:val="uk-UA"/>
        </w:rPr>
        <w:t>трихомонади</w:t>
      </w:r>
      <w:proofErr w:type="spellEnd"/>
      <w:r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, </w:t>
      </w:r>
      <w:proofErr w:type="spellStart"/>
      <w:r w:rsidRPr="00BA2F2F">
        <w:rPr>
          <w:rFonts w:ascii="Times New Roman" w:hAnsi="Times New Roman" w:cs="Times New Roman"/>
          <w:sz w:val="20"/>
          <w:szCs w:val="20"/>
          <w:lang w:val="uk-UA"/>
        </w:rPr>
        <w:t>хламідії</w:t>
      </w:r>
      <w:proofErr w:type="spellEnd"/>
      <w:r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, </w:t>
      </w:r>
      <w:proofErr w:type="spellStart"/>
      <w:r w:rsidRPr="00BA2F2F">
        <w:rPr>
          <w:rFonts w:ascii="Times New Roman" w:hAnsi="Times New Roman" w:cs="Times New Roman"/>
          <w:sz w:val="20"/>
          <w:szCs w:val="20"/>
          <w:lang w:val="uk-UA"/>
        </w:rPr>
        <w:t>уреаплазми</w:t>
      </w:r>
      <w:proofErr w:type="spellEnd"/>
      <w:r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 і віруси) діагностовано у 74 (46,0 %) пацієнтів. У 46 (28,6 %) спостережуваних хворих одночасно виявлено </w:t>
      </w:r>
      <w:proofErr w:type="spellStart"/>
      <w:r w:rsidRPr="00BA2F2F">
        <w:rPr>
          <w:rFonts w:ascii="Times New Roman" w:hAnsi="Times New Roman" w:cs="Times New Roman"/>
          <w:sz w:val="20"/>
          <w:szCs w:val="20"/>
          <w:lang w:val="uk-UA"/>
        </w:rPr>
        <w:t>трихомонади</w:t>
      </w:r>
      <w:proofErr w:type="spellEnd"/>
      <w:r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, мікоплазми та віруси, у 41 (25,4 %) хворого - </w:t>
      </w:r>
      <w:proofErr w:type="spellStart"/>
      <w:r w:rsidRPr="00BA2F2F">
        <w:rPr>
          <w:rFonts w:ascii="Times New Roman" w:hAnsi="Times New Roman" w:cs="Times New Roman"/>
          <w:sz w:val="20"/>
          <w:szCs w:val="20"/>
          <w:lang w:val="uk-UA"/>
        </w:rPr>
        <w:t>хламідії</w:t>
      </w:r>
      <w:proofErr w:type="spellEnd"/>
      <w:r w:rsidRPr="00BA2F2F">
        <w:rPr>
          <w:rFonts w:ascii="Times New Roman" w:hAnsi="Times New Roman" w:cs="Times New Roman"/>
          <w:sz w:val="20"/>
          <w:szCs w:val="20"/>
          <w:lang w:val="uk-UA"/>
        </w:rPr>
        <w:t>, мікоплазми і віруси</w:t>
      </w:r>
      <w:r w:rsidR="00315E56">
        <w:rPr>
          <w:rFonts w:ascii="Times New Roman" w:hAnsi="Times New Roman" w:cs="Times New Roman"/>
          <w:sz w:val="20"/>
          <w:szCs w:val="20"/>
          <w:lang w:val="uk-UA"/>
        </w:rPr>
        <w:t>.</w:t>
      </w:r>
    </w:p>
    <w:p w:rsidR="00562ED5" w:rsidRPr="00BA2F2F" w:rsidRDefault="00204734" w:rsidP="00315E56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0"/>
          <w:szCs w:val="20"/>
          <w:lang w:val="uk-UA" w:eastAsia="ru-RU"/>
        </w:rPr>
      </w:pPr>
      <w:r w:rsidRPr="00BA2F2F">
        <w:rPr>
          <w:rFonts w:ascii="Times New Roman" w:hAnsi="Times New Roman" w:cs="Times New Roman"/>
          <w:sz w:val="20"/>
          <w:szCs w:val="20"/>
          <w:lang w:val="uk-UA" w:eastAsia="ru-RU"/>
        </w:rPr>
        <w:t>Вихідними показниками для оцінки ефективності проведеного лікування були нижчевикладені клініко-лабораторні та інструментальні показники. Скарги пацієнтів чоловічої статі включали</w:t>
      </w:r>
      <w:r w:rsidR="000D6782" w:rsidRPr="00BA2F2F">
        <w:rPr>
          <w:rFonts w:ascii="Times New Roman" w:hAnsi="Times New Roman" w:cs="Times New Roman"/>
          <w:sz w:val="20"/>
          <w:szCs w:val="20"/>
          <w:lang w:val="uk-UA" w:eastAsia="ru-RU"/>
        </w:rPr>
        <w:t>:</w:t>
      </w:r>
      <w:r w:rsidRPr="00BA2F2F">
        <w:rPr>
          <w:rFonts w:ascii="Times New Roman" w:hAnsi="Times New Roman" w:cs="Times New Roman"/>
          <w:sz w:val="20"/>
          <w:szCs w:val="20"/>
          <w:lang w:val="uk-UA" w:eastAsia="ru-RU"/>
        </w:rPr>
        <w:t xml:space="preserve"> свербіж та дискомфорт в уретрі </w:t>
      </w:r>
      <w:r w:rsidR="000D6782" w:rsidRPr="00BA2F2F">
        <w:rPr>
          <w:rFonts w:ascii="Times New Roman" w:hAnsi="Times New Roman" w:cs="Times New Roman"/>
          <w:sz w:val="20"/>
          <w:szCs w:val="20"/>
          <w:lang w:val="uk-UA" w:eastAsia="ru-RU"/>
        </w:rPr>
        <w:t>у 76 (</w:t>
      </w:r>
      <w:r w:rsidR="00BF419C" w:rsidRPr="00BA2F2F">
        <w:rPr>
          <w:rFonts w:ascii="Times New Roman" w:hAnsi="Times New Roman" w:cs="Times New Roman"/>
          <w:sz w:val="20"/>
          <w:szCs w:val="20"/>
          <w:lang w:val="uk-UA" w:eastAsia="ru-RU"/>
        </w:rPr>
        <w:t>75,2 %</w:t>
      </w:r>
      <w:r w:rsidR="000D6782" w:rsidRPr="00BA2F2F">
        <w:rPr>
          <w:rFonts w:ascii="Times New Roman" w:hAnsi="Times New Roman" w:cs="Times New Roman"/>
          <w:sz w:val="20"/>
          <w:szCs w:val="20"/>
          <w:lang w:val="uk-UA" w:eastAsia="ru-RU"/>
        </w:rPr>
        <w:t>)</w:t>
      </w:r>
      <w:r w:rsidR="00BF419C" w:rsidRPr="00BA2F2F">
        <w:rPr>
          <w:rFonts w:ascii="Times New Roman" w:hAnsi="Times New Roman" w:cs="Times New Roman"/>
          <w:sz w:val="20"/>
          <w:szCs w:val="20"/>
          <w:lang w:val="uk-UA" w:eastAsia="ru-RU"/>
        </w:rPr>
        <w:t>, б</w:t>
      </w:r>
      <w:r w:rsidRPr="00BA2F2F">
        <w:rPr>
          <w:rFonts w:ascii="Times New Roman" w:hAnsi="Times New Roman" w:cs="Times New Roman"/>
          <w:sz w:val="20"/>
          <w:szCs w:val="20"/>
          <w:lang w:val="uk-UA" w:eastAsia="ru-RU"/>
        </w:rPr>
        <w:t xml:space="preserve">іль у ділянці </w:t>
      </w:r>
      <w:proofErr w:type="spellStart"/>
      <w:r w:rsidRPr="00BA2F2F">
        <w:rPr>
          <w:rFonts w:ascii="Times New Roman" w:hAnsi="Times New Roman" w:cs="Times New Roman"/>
          <w:sz w:val="20"/>
          <w:szCs w:val="20"/>
          <w:lang w:val="uk-UA" w:eastAsia="ru-RU"/>
        </w:rPr>
        <w:t>геніталій</w:t>
      </w:r>
      <w:proofErr w:type="spellEnd"/>
      <w:r w:rsidRPr="00BA2F2F">
        <w:rPr>
          <w:rFonts w:ascii="Times New Roman" w:hAnsi="Times New Roman" w:cs="Times New Roman"/>
          <w:sz w:val="20"/>
          <w:szCs w:val="20"/>
          <w:lang w:val="uk-UA" w:eastAsia="ru-RU"/>
        </w:rPr>
        <w:t xml:space="preserve"> </w:t>
      </w:r>
      <w:r w:rsidR="00562ED5" w:rsidRPr="00BA2F2F">
        <w:rPr>
          <w:rFonts w:ascii="Times New Roman" w:hAnsi="Times New Roman" w:cs="Times New Roman"/>
          <w:sz w:val="20"/>
          <w:szCs w:val="20"/>
          <w:lang w:val="uk-UA" w:eastAsia="ru-RU"/>
        </w:rPr>
        <w:t xml:space="preserve"> у </w:t>
      </w:r>
      <w:r w:rsidR="00BF419C" w:rsidRPr="00BA2F2F">
        <w:rPr>
          <w:rFonts w:ascii="Times New Roman" w:hAnsi="Times New Roman" w:cs="Times New Roman"/>
          <w:sz w:val="20"/>
          <w:szCs w:val="20"/>
          <w:lang w:val="uk-UA" w:eastAsia="ru-RU"/>
        </w:rPr>
        <w:t>34</w:t>
      </w:r>
      <w:r w:rsidR="000D6782" w:rsidRPr="00BA2F2F">
        <w:rPr>
          <w:rFonts w:ascii="Times New Roman" w:hAnsi="Times New Roman" w:cs="Times New Roman"/>
          <w:sz w:val="20"/>
          <w:szCs w:val="20"/>
          <w:lang w:val="uk-UA" w:eastAsia="ru-RU"/>
        </w:rPr>
        <w:t xml:space="preserve"> (</w:t>
      </w:r>
      <w:r w:rsidR="00BF419C" w:rsidRPr="00BA2F2F">
        <w:rPr>
          <w:rFonts w:ascii="Times New Roman" w:hAnsi="Times New Roman" w:cs="Times New Roman"/>
          <w:sz w:val="20"/>
          <w:szCs w:val="20"/>
          <w:lang w:val="uk-UA" w:eastAsia="ru-RU"/>
        </w:rPr>
        <w:t>33,7 %</w:t>
      </w:r>
      <w:r w:rsidR="000D6782" w:rsidRPr="00BA2F2F">
        <w:rPr>
          <w:rFonts w:ascii="Times New Roman" w:hAnsi="Times New Roman" w:cs="Times New Roman"/>
          <w:sz w:val="20"/>
          <w:szCs w:val="20"/>
          <w:lang w:val="uk-UA" w:eastAsia="ru-RU"/>
        </w:rPr>
        <w:t>)</w:t>
      </w:r>
      <w:r w:rsidR="00BF419C" w:rsidRPr="00BA2F2F">
        <w:rPr>
          <w:rFonts w:ascii="Times New Roman" w:hAnsi="Times New Roman" w:cs="Times New Roman"/>
          <w:sz w:val="20"/>
          <w:szCs w:val="20"/>
          <w:lang w:val="uk-UA" w:eastAsia="ru-RU"/>
        </w:rPr>
        <w:t xml:space="preserve">, </w:t>
      </w:r>
      <w:r w:rsidR="000D6782" w:rsidRPr="00BA2F2F">
        <w:rPr>
          <w:rFonts w:ascii="Times New Roman" w:hAnsi="Times New Roman" w:cs="Times New Roman"/>
          <w:sz w:val="20"/>
          <w:szCs w:val="20"/>
          <w:lang w:val="uk-UA" w:eastAsia="ru-RU"/>
        </w:rPr>
        <w:t xml:space="preserve">біль </w:t>
      </w:r>
      <w:r w:rsidRPr="00BA2F2F">
        <w:rPr>
          <w:rFonts w:ascii="Times New Roman" w:hAnsi="Times New Roman" w:cs="Times New Roman"/>
          <w:sz w:val="20"/>
          <w:szCs w:val="20"/>
          <w:lang w:val="uk-UA" w:eastAsia="ru-RU"/>
        </w:rPr>
        <w:t>у промежині</w:t>
      </w:r>
      <w:r w:rsidR="000D6782" w:rsidRPr="00BA2F2F">
        <w:rPr>
          <w:rFonts w:ascii="Times New Roman" w:hAnsi="Times New Roman" w:cs="Times New Roman"/>
          <w:sz w:val="20"/>
          <w:szCs w:val="20"/>
          <w:lang w:val="uk-UA" w:eastAsia="ru-RU"/>
        </w:rPr>
        <w:t xml:space="preserve"> </w:t>
      </w:r>
      <w:r w:rsidR="00562ED5" w:rsidRPr="00BA2F2F">
        <w:rPr>
          <w:rFonts w:ascii="Times New Roman" w:hAnsi="Times New Roman" w:cs="Times New Roman"/>
          <w:sz w:val="20"/>
          <w:szCs w:val="20"/>
          <w:lang w:val="uk-UA" w:eastAsia="ru-RU"/>
        </w:rPr>
        <w:t xml:space="preserve">у </w:t>
      </w:r>
      <w:r w:rsidR="000D6782" w:rsidRPr="00BA2F2F">
        <w:rPr>
          <w:rFonts w:ascii="Times New Roman" w:hAnsi="Times New Roman" w:cs="Times New Roman"/>
          <w:sz w:val="20"/>
          <w:szCs w:val="20"/>
          <w:lang w:val="uk-UA" w:eastAsia="ru-RU"/>
        </w:rPr>
        <w:t>27 (</w:t>
      </w:r>
      <w:r w:rsidR="00BF419C" w:rsidRPr="00BA2F2F">
        <w:rPr>
          <w:rFonts w:ascii="Times New Roman" w:hAnsi="Times New Roman" w:cs="Times New Roman"/>
          <w:sz w:val="20"/>
          <w:szCs w:val="20"/>
          <w:lang w:val="uk-UA" w:eastAsia="ru-RU"/>
        </w:rPr>
        <w:t>26,7 %</w:t>
      </w:r>
      <w:r w:rsidR="000D6782" w:rsidRPr="00BA2F2F">
        <w:rPr>
          <w:rFonts w:ascii="Times New Roman" w:hAnsi="Times New Roman" w:cs="Times New Roman"/>
          <w:sz w:val="20"/>
          <w:szCs w:val="20"/>
          <w:lang w:val="uk-UA" w:eastAsia="ru-RU"/>
        </w:rPr>
        <w:t>)</w:t>
      </w:r>
      <w:r w:rsidR="00562ED5" w:rsidRPr="00BA2F2F">
        <w:rPr>
          <w:rFonts w:ascii="Times New Roman" w:hAnsi="Times New Roman" w:cs="Times New Roman"/>
          <w:sz w:val="20"/>
          <w:szCs w:val="20"/>
          <w:lang w:val="uk-UA" w:eastAsia="ru-RU"/>
        </w:rPr>
        <w:t xml:space="preserve"> </w:t>
      </w:r>
      <w:r w:rsidRPr="00BA2F2F">
        <w:rPr>
          <w:rFonts w:ascii="Times New Roman" w:hAnsi="Times New Roman" w:cs="Times New Roman"/>
          <w:sz w:val="20"/>
          <w:szCs w:val="20"/>
          <w:lang w:val="uk-UA" w:eastAsia="ru-RU"/>
        </w:rPr>
        <w:t xml:space="preserve">та біль у попереково-крижовій ділянці </w:t>
      </w:r>
      <w:r w:rsidR="00562ED5" w:rsidRPr="00BA2F2F">
        <w:rPr>
          <w:rFonts w:ascii="Times New Roman" w:hAnsi="Times New Roman" w:cs="Times New Roman"/>
          <w:sz w:val="20"/>
          <w:szCs w:val="20"/>
          <w:lang w:val="uk-UA" w:eastAsia="ru-RU"/>
        </w:rPr>
        <w:t xml:space="preserve">у </w:t>
      </w:r>
      <w:r w:rsidR="000D6782" w:rsidRPr="00BA2F2F">
        <w:rPr>
          <w:rFonts w:ascii="Times New Roman" w:hAnsi="Times New Roman" w:cs="Times New Roman"/>
          <w:sz w:val="20"/>
          <w:szCs w:val="20"/>
          <w:lang w:val="uk-UA" w:eastAsia="ru-RU"/>
        </w:rPr>
        <w:t>28 (</w:t>
      </w:r>
      <w:r w:rsidR="00BF419C" w:rsidRPr="00BA2F2F">
        <w:rPr>
          <w:rFonts w:ascii="Times New Roman" w:hAnsi="Times New Roman" w:cs="Times New Roman"/>
          <w:sz w:val="20"/>
          <w:szCs w:val="20"/>
          <w:lang w:val="uk-UA" w:eastAsia="ru-RU"/>
        </w:rPr>
        <w:t>27,7 %</w:t>
      </w:r>
      <w:r w:rsidR="000D6782" w:rsidRPr="00BA2F2F">
        <w:rPr>
          <w:rFonts w:ascii="Times New Roman" w:hAnsi="Times New Roman" w:cs="Times New Roman"/>
          <w:sz w:val="20"/>
          <w:szCs w:val="20"/>
          <w:lang w:val="uk-UA" w:eastAsia="ru-RU"/>
        </w:rPr>
        <w:t>)</w:t>
      </w:r>
      <w:r w:rsidR="00562ED5" w:rsidRPr="00BA2F2F">
        <w:rPr>
          <w:rFonts w:ascii="Times New Roman" w:hAnsi="Times New Roman" w:cs="Times New Roman"/>
          <w:sz w:val="20"/>
          <w:szCs w:val="20"/>
          <w:lang w:val="uk-UA" w:eastAsia="ru-RU"/>
        </w:rPr>
        <w:t xml:space="preserve"> хворих</w:t>
      </w:r>
      <w:r w:rsidR="00BF419C" w:rsidRPr="00BA2F2F">
        <w:rPr>
          <w:rFonts w:ascii="Times New Roman" w:hAnsi="Times New Roman" w:cs="Times New Roman"/>
          <w:sz w:val="20"/>
          <w:szCs w:val="20"/>
          <w:lang w:val="uk-UA" w:eastAsia="ru-RU"/>
        </w:rPr>
        <w:t xml:space="preserve">. </w:t>
      </w:r>
      <w:r w:rsidR="00562ED5" w:rsidRPr="00BA2F2F">
        <w:rPr>
          <w:rFonts w:ascii="Times New Roman" w:hAnsi="Times New Roman" w:cs="Times New Roman"/>
          <w:sz w:val="20"/>
          <w:szCs w:val="20"/>
          <w:lang w:val="uk-UA" w:eastAsia="ru-RU"/>
        </w:rPr>
        <w:t>У жінок головними скаргами були</w:t>
      </w:r>
      <w:r w:rsidR="000D6782" w:rsidRPr="00BA2F2F">
        <w:rPr>
          <w:rFonts w:ascii="Times New Roman" w:hAnsi="Times New Roman" w:cs="Times New Roman"/>
          <w:sz w:val="20"/>
          <w:szCs w:val="20"/>
          <w:lang w:val="uk-UA" w:eastAsia="ru-RU"/>
        </w:rPr>
        <w:t>:</w:t>
      </w:r>
      <w:r w:rsidR="00BF419C" w:rsidRPr="00BA2F2F">
        <w:rPr>
          <w:rFonts w:ascii="Times New Roman" w:hAnsi="Times New Roman" w:cs="Times New Roman"/>
          <w:sz w:val="20"/>
          <w:szCs w:val="20"/>
          <w:lang w:val="uk-UA" w:eastAsia="ru-RU"/>
        </w:rPr>
        <w:t xml:space="preserve"> </w:t>
      </w:r>
      <w:r w:rsidR="006D532D" w:rsidRPr="00BA2F2F">
        <w:rPr>
          <w:rFonts w:ascii="Times New Roman" w:hAnsi="Times New Roman" w:cs="Times New Roman"/>
          <w:sz w:val="20"/>
          <w:szCs w:val="20"/>
          <w:lang w:val="uk-UA" w:eastAsia="ru-RU"/>
        </w:rPr>
        <w:t xml:space="preserve">мізерні </w:t>
      </w:r>
      <w:r w:rsidR="00562ED5" w:rsidRPr="00BA2F2F">
        <w:rPr>
          <w:rFonts w:ascii="Times New Roman" w:hAnsi="Times New Roman" w:cs="Times New Roman"/>
          <w:sz w:val="20"/>
          <w:szCs w:val="20"/>
          <w:lang w:val="uk-UA" w:eastAsia="ru-RU"/>
        </w:rPr>
        <w:t>виділення зі статевих органів</w:t>
      </w:r>
      <w:r w:rsidR="00BF419C" w:rsidRPr="00BA2F2F">
        <w:rPr>
          <w:rFonts w:ascii="Times New Roman" w:hAnsi="Times New Roman" w:cs="Times New Roman"/>
          <w:sz w:val="20"/>
          <w:szCs w:val="20"/>
          <w:lang w:val="uk-UA" w:eastAsia="ru-RU"/>
        </w:rPr>
        <w:t xml:space="preserve"> </w:t>
      </w:r>
      <w:r w:rsidR="00562ED5" w:rsidRPr="00BA2F2F">
        <w:rPr>
          <w:rFonts w:ascii="Times New Roman" w:hAnsi="Times New Roman" w:cs="Times New Roman"/>
          <w:sz w:val="20"/>
          <w:szCs w:val="20"/>
          <w:lang w:val="uk-UA" w:eastAsia="ru-RU"/>
        </w:rPr>
        <w:t>у всіх</w:t>
      </w:r>
      <w:r w:rsidR="00BF419C" w:rsidRPr="00BA2F2F">
        <w:rPr>
          <w:rFonts w:ascii="Times New Roman" w:hAnsi="Times New Roman" w:cs="Times New Roman"/>
          <w:sz w:val="20"/>
          <w:szCs w:val="20"/>
          <w:lang w:val="uk-UA" w:eastAsia="ru-RU"/>
        </w:rPr>
        <w:t xml:space="preserve"> 60</w:t>
      </w:r>
      <w:r w:rsidR="00562ED5" w:rsidRPr="00BA2F2F">
        <w:rPr>
          <w:rFonts w:ascii="Times New Roman" w:hAnsi="Times New Roman" w:cs="Times New Roman"/>
          <w:sz w:val="20"/>
          <w:szCs w:val="20"/>
          <w:lang w:val="uk-UA" w:eastAsia="ru-RU"/>
        </w:rPr>
        <w:t xml:space="preserve"> </w:t>
      </w:r>
      <w:r w:rsidR="00BF419C" w:rsidRPr="00BA2F2F">
        <w:rPr>
          <w:rFonts w:ascii="Times New Roman" w:hAnsi="Times New Roman" w:cs="Times New Roman"/>
          <w:sz w:val="20"/>
          <w:szCs w:val="20"/>
          <w:lang w:val="uk-UA" w:eastAsia="ru-RU"/>
        </w:rPr>
        <w:t>(100 %</w:t>
      </w:r>
      <w:r w:rsidR="000D6782" w:rsidRPr="00BA2F2F">
        <w:rPr>
          <w:rFonts w:ascii="Times New Roman" w:hAnsi="Times New Roman" w:cs="Times New Roman"/>
          <w:sz w:val="20"/>
          <w:szCs w:val="20"/>
          <w:lang w:val="uk-UA" w:eastAsia="ru-RU"/>
        </w:rPr>
        <w:t>)</w:t>
      </w:r>
      <w:r w:rsidR="00BF419C" w:rsidRPr="00BA2F2F">
        <w:rPr>
          <w:rFonts w:ascii="Times New Roman" w:hAnsi="Times New Roman" w:cs="Times New Roman"/>
          <w:sz w:val="20"/>
          <w:szCs w:val="20"/>
          <w:lang w:val="uk-UA" w:eastAsia="ru-RU"/>
        </w:rPr>
        <w:t xml:space="preserve">, </w:t>
      </w:r>
      <w:r w:rsidR="000D6782" w:rsidRPr="00BA2F2F">
        <w:rPr>
          <w:rFonts w:ascii="Times New Roman" w:hAnsi="Times New Roman" w:cs="Times New Roman"/>
          <w:sz w:val="20"/>
          <w:szCs w:val="20"/>
          <w:lang w:val="uk-UA" w:eastAsia="ru-RU"/>
        </w:rPr>
        <w:t xml:space="preserve">а </w:t>
      </w:r>
      <w:r w:rsidR="00562ED5" w:rsidRPr="00BA2F2F">
        <w:rPr>
          <w:rFonts w:ascii="Times New Roman" w:hAnsi="Times New Roman" w:cs="Times New Roman"/>
          <w:sz w:val="20"/>
          <w:szCs w:val="20"/>
          <w:lang w:val="uk-UA" w:eastAsia="ru-RU"/>
        </w:rPr>
        <w:t>з неприємним запахом у 19 (31,7 %)</w:t>
      </w:r>
      <w:r w:rsidR="000D6782" w:rsidRPr="00BA2F2F">
        <w:rPr>
          <w:rFonts w:ascii="Times New Roman" w:hAnsi="Times New Roman" w:cs="Times New Roman"/>
          <w:sz w:val="20"/>
          <w:szCs w:val="20"/>
          <w:lang w:val="uk-UA" w:eastAsia="ru-RU"/>
        </w:rPr>
        <w:t xml:space="preserve"> пацієнток</w:t>
      </w:r>
      <w:r w:rsidR="00562ED5" w:rsidRPr="00BA2F2F">
        <w:rPr>
          <w:rFonts w:ascii="Times New Roman" w:hAnsi="Times New Roman" w:cs="Times New Roman"/>
          <w:sz w:val="20"/>
          <w:szCs w:val="20"/>
          <w:lang w:val="uk-UA" w:eastAsia="ru-RU"/>
        </w:rPr>
        <w:t xml:space="preserve">, свербіж </w:t>
      </w:r>
      <w:r w:rsidR="000D6782" w:rsidRPr="00BA2F2F">
        <w:rPr>
          <w:rFonts w:ascii="Times New Roman" w:hAnsi="Times New Roman" w:cs="Times New Roman"/>
          <w:sz w:val="20"/>
          <w:szCs w:val="20"/>
          <w:lang w:val="uk-UA" w:eastAsia="ru-RU"/>
        </w:rPr>
        <w:t>у ділянці</w:t>
      </w:r>
      <w:r w:rsidR="00562ED5" w:rsidRPr="00BA2F2F">
        <w:rPr>
          <w:rFonts w:ascii="Times New Roman" w:hAnsi="Times New Roman" w:cs="Times New Roman"/>
          <w:sz w:val="20"/>
          <w:szCs w:val="20"/>
          <w:lang w:val="uk-UA" w:eastAsia="ru-RU"/>
        </w:rPr>
        <w:t xml:space="preserve"> </w:t>
      </w:r>
      <w:proofErr w:type="spellStart"/>
      <w:r w:rsidR="00562ED5" w:rsidRPr="00BA2F2F">
        <w:rPr>
          <w:rFonts w:ascii="Times New Roman" w:hAnsi="Times New Roman" w:cs="Times New Roman"/>
          <w:sz w:val="20"/>
          <w:szCs w:val="20"/>
          <w:lang w:val="uk-UA" w:eastAsia="ru-RU"/>
        </w:rPr>
        <w:t>геніталій</w:t>
      </w:r>
      <w:proofErr w:type="spellEnd"/>
      <w:r w:rsidR="00BF419C" w:rsidRPr="00BA2F2F">
        <w:rPr>
          <w:rFonts w:ascii="Times New Roman" w:hAnsi="Times New Roman" w:cs="Times New Roman"/>
          <w:sz w:val="20"/>
          <w:szCs w:val="20"/>
          <w:lang w:val="uk-UA" w:eastAsia="ru-RU"/>
        </w:rPr>
        <w:t xml:space="preserve"> у 16 (26,7 %</w:t>
      </w:r>
      <w:r w:rsidR="000D6782" w:rsidRPr="00BA2F2F">
        <w:rPr>
          <w:rFonts w:ascii="Times New Roman" w:hAnsi="Times New Roman" w:cs="Times New Roman"/>
          <w:sz w:val="20"/>
          <w:szCs w:val="20"/>
          <w:lang w:val="uk-UA" w:eastAsia="ru-RU"/>
        </w:rPr>
        <w:t>)</w:t>
      </w:r>
      <w:r w:rsidR="00BF419C" w:rsidRPr="00BA2F2F">
        <w:rPr>
          <w:rFonts w:ascii="Times New Roman" w:hAnsi="Times New Roman" w:cs="Times New Roman"/>
          <w:sz w:val="20"/>
          <w:szCs w:val="20"/>
          <w:lang w:val="uk-UA" w:eastAsia="ru-RU"/>
        </w:rPr>
        <w:t xml:space="preserve">, </w:t>
      </w:r>
      <w:r w:rsidR="00562ED5" w:rsidRPr="00BA2F2F">
        <w:rPr>
          <w:rFonts w:ascii="Times New Roman" w:hAnsi="Times New Roman" w:cs="Times New Roman"/>
          <w:sz w:val="20"/>
          <w:szCs w:val="20"/>
          <w:lang w:val="uk-UA" w:eastAsia="ru-RU"/>
        </w:rPr>
        <w:t>печіння у</w:t>
      </w:r>
      <w:r w:rsidR="00BF419C" w:rsidRPr="00BA2F2F">
        <w:rPr>
          <w:rFonts w:ascii="Times New Roman" w:hAnsi="Times New Roman" w:cs="Times New Roman"/>
          <w:sz w:val="20"/>
          <w:szCs w:val="20"/>
          <w:lang w:val="uk-UA" w:eastAsia="ru-RU"/>
        </w:rPr>
        <w:t xml:space="preserve"> 9 (15 %), </w:t>
      </w:r>
      <w:r w:rsidR="00562ED5" w:rsidRPr="00BA2F2F">
        <w:rPr>
          <w:rFonts w:ascii="Times New Roman" w:hAnsi="Times New Roman" w:cs="Times New Roman"/>
          <w:sz w:val="20"/>
          <w:szCs w:val="20"/>
          <w:lang w:val="uk-UA" w:eastAsia="ru-RU"/>
        </w:rPr>
        <w:t>біль внизу живота</w:t>
      </w:r>
      <w:r w:rsidR="00BF419C" w:rsidRPr="00BA2F2F">
        <w:rPr>
          <w:rFonts w:ascii="Times New Roman" w:hAnsi="Times New Roman" w:cs="Times New Roman"/>
          <w:sz w:val="20"/>
          <w:szCs w:val="20"/>
          <w:lang w:val="uk-UA" w:eastAsia="ru-RU"/>
        </w:rPr>
        <w:t xml:space="preserve"> у 18 (30 %), дискомфорт внизу живота у 7 (11,7 %</w:t>
      </w:r>
      <w:r w:rsidR="000D6782" w:rsidRPr="00BA2F2F">
        <w:rPr>
          <w:rFonts w:ascii="Times New Roman" w:hAnsi="Times New Roman" w:cs="Times New Roman"/>
          <w:sz w:val="20"/>
          <w:szCs w:val="20"/>
          <w:lang w:val="uk-UA" w:eastAsia="ru-RU"/>
        </w:rPr>
        <w:t>) та</w:t>
      </w:r>
      <w:r w:rsidR="00BF419C" w:rsidRPr="00BA2F2F">
        <w:rPr>
          <w:rFonts w:ascii="Times New Roman" w:hAnsi="Times New Roman" w:cs="Times New Roman"/>
          <w:sz w:val="20"/>
          <w:szCs w:val="20"/>
          <w:lang w:val="uk-UA" w:eastAsia="ru-RU"/>
        </w:rPr>
        <w:t xml:space="preserve"> </w:t>
      </w:r>
      <w:r w:rsidR="000D6782" w:rsidRPr="00BA2F2F">
        <w:rPr>
          <w:rFonts w:ascii="Times New Roman" w:hAnsi="Times New Roman" w:cs="Times New Roman"/>
          <w:sz w:val="20"/>
          <w:szCs w:val="20"/>
          <w:lang w:val="uk-UA" w:eastAsia="ru-RU"/>
        </w:rPr>
        <w:t>дизурія</w:t>
      </w:r>
      <w:r w:rsidR="00562ED5" w:rsidRPr="00BA2F2F">
        <w:rPr>
          <w:rFonts w:ascii="Times New Roman" w:hAnsi="Times New Roman" w:cs="Times New Roman"/>
          <w:sz w:val="20"/>
          <w:szCs w:val="20"/>
          <w:lang w:val="uk-UA" w:eastAsia="ru-RU"/>
        </w:rPr>
        <w:t xml:space="preserve"> у 6 (10 %)</w:t>
      </w:r>
      <w:r w:rsidR="000D6782" w:rsidRPr="00BA2F2F">
        <w:rPr>
          <w:rFonts w:ascii="Times New Roman" w:hAnsi="Times New Roman" w:cs="Times New Roman"/>
          <w:sz w:val="20"/>
          <w:szCs w:val="20"/>
          <w:lang w:val="uk-UA" w:eastAsia="ru-RU"/>
        </w:rPr>
        <w:t xml:space="preserve"> пацієнток</w:t>
      </w:r>
      <w:r w:rsidR="00562ED5" w:rsidRPr="00BA2F2F">
        <w:rPr>
          <w:rFonts w:ascii="Times New Roman" w:hAnsi="Times New Roman" w:cs="Times New Roman"/>
          <w:sz w:val="20"/>
          <w:szCs w:val="20"/>
          <w:lang w:val="uk-UA" w:eastAsia="ru-RU"/>
        </w:rPr>
        <w:t>.</w:t>
      </w:r>
      <w:r w:rsidR="00BF419C" w:rsidRPr="00BA2F2F">
        <w:rPr>
          <w:rFonts w:ascii="Times New Roman" w:hAnsi="Times New Roman" w:cs="Times New Roman"/>
          <w:sz w:val="20"/>
          <w:szCs w:val="20"/>
          <w:lang w:val="uk-UA" w:eastAsia="ru-RU"/>
        </w:rPr>
        <w:t xml:space="preserve"> </w:t>
      </w:r>
    </w:p>
    <w:p w:rsidR="0061731C" w:rsidRPr="00BA2F2F" w:rsidRDefault="0061731C" w:rsidP="00315E56">
      <w:pPr>
        <w:widowControl w:val="0"/>
        <w:spacing w:after="0" w:line="240" w:lineRule="auto"/>
        <w:ind w:firstLine="567"/>
        <w:jc w:val="both"/>
        <w:rPr>
          <w:rFonts w:ascii="Times New Roman" w:hAnsi="Times New Roman" w:cs="Times New Roman"/>
          <w:sz w:val="20"/>
          <w:szCs w:val="20"/>
          <w:lang w:val="uk-UA" w:eastAsia="ru-RU"/>
        </w:rPr>
      </w:pPr>
      <w:r w:rsidRPr="00BA2F2F">
        <w:rPr>
          <w:rFonts w:ascii="Times New Roman" w:hAnsi="Times New Roman" w:cs="Times New Roman"/>
          <w:sz w:val="20"/>
          <w:szCs w:val="20"/>
          <w:lang w:val="uk-UA" w:eastAsia="ru-RU"/>
        </w:rPr>
        <w:t>Лабораторн</w:t>
      </w:r>
      <w:r w:rsidR="00562ED5" w:rsidRPr="00BA2F2F">
        <w:rPr>
          <w:rFonts w:ascii="Times New Roman" w:hAnsi="Times New Roman" w:cs="Times New Roman"/>
          <w:sz w:val="20"/>
          <w:szCs w:val="20"/>
          <w:lang w:val="uk-UA" w:eastAsia="ru-RU"/>
        </w:rPr>
        <w:t>і</w:t>
      </w:r>
      <w:r w:rsidRPr="00BA2F2F">
        <w:rPr>
          <w:rFonts w:ascii="Times New Roman" w:hAnsi="Times New Roman" w:cs="Times New Roman"/>
          <w:sz w:val="20"/>
          <w:szCs w:val="20"/>
          <w:lang w:val="uk-UA" w:eastAsia="ru-RU"/>
        </w:rPr>
        <w:t xml:space="preserve"> метод</w:t>
      </w:r>
      <w:r w:rsidR="00562ED5" w:rsidRPr="00BA2F2F">
        <w:rPr>
          <w:rFonts w:ascii="Times New Roman" w:hAnsi="Times New Roman" w:cs="Times New Roman"/>
          <w:sz w:val="20"/>
          <w:szCs w:val="20"/>
          <w:lang w:val="uk-UA" w:eastAsia="ru-RU"/>
        </w:rPr>
        <w:t>и</w:t>
      </w:r>
      <w:r w:rsidRPr="00BA2F2F">
        <w:rPr>
          <w:rFonts w:ascii="Times New Roman" w:hAnsi="Times New Roman" w:cs="Times New Roman"/>
          <w:sz w:val="20"/>
          <w:szCs w:val="20"/>
          <w:lang w:val="uk-UA" w:eastAsia="ru-RU"/>
        </w:rPr>
        <w:t xml:space="preserve"> вериф</w:t>
      </w:r>
      <w:r w:rsidR="00562ED5" w:rsidRPr="00BA2F2F">
        <w:rPr>
          <w:rFonts w:ascii="Times New Roman" w:hAnsi="Times New Roman" w:cs="Times New Roman"/>
          <w:sz w:val="20"/>
          <w:szCs w:val="20"/>
          <w:lang w:val="uk-UA" w:eastAsia="ru-RU"/>
        </w:rPr>
        <w:t>ікації</w:t>
      </w:r>
      <w:r w:rsidRPr="00BA2F2F">
        <w:rPr>
          <w:rFonts w:ascii="Times New Roman" w:hAnsi="Times New Roman" w:cs="Times New Roman"/>
          <w:sz w:val="20"/>
          <w:szCs w:val="20"/>
          <w:lang w:val="uk-UA" w:eastAsia="ru-RU"/>
        </w:rPr>
        <w:t xml:space="preserve"> </w:t>
      </w:r>
      <w:r w:rsidR="00562ED5" w:rsidRPr="00BA2F2F">
        <w:rPr>
          <w:rFonts w:ascii="Times New Roman" w:hAnsi="Times New Roman" w:cs="Times New Roman"/>
          <w:sz w:val="20"/>
          <w:szCs w:val="20"/>
          <w:lang w:val="uk-UA" w:eastAsia="ru-RU"/>
        </w:rPr>
        <w:t>патогенних збудників (мікроскопі</w:t>
      </w:r>
      <w:r w:rsidRPr="00BA2F2F">
        <w:rPr>
          <w:rFonts w:ascii="Times New Roman" w:hAnsi="Times New Roman" w:cs="Times New Roman"/>
          <w:sz w:val="20"/>
          <w:szCs w:val="20"/>
          <w:lang w:val="uk-UA" w:eastAsia="ru-RU"/>
        </w:rPr>
        <w:t xml:space="preserve">я, </w:t>
      </w:r>
      <w:r w:rsidR="008A7DF0" w:rsidRPr="00BA2F2F">
        <w:rPr>
          <w:rFonts w:ascii="Times New Roman" w:hAnsi="Times New Roman" w:cs="Times New Roman"/>
          <w:sz w:val="20"/>
          <w:szCs w:val="20"/>
          <w:lang w:val="uk-UA" w:eastAsia="ru-RU"/>
        </w:rPr>
        <w:t>бактеріологічне</w:t>
      </w:r>
      <w:r w:rsidR="00562ED5" w:rsidRPr="00BA2F2F">
        <w:rPr>
          <w:rFonts w:ascii="Times New Roman" w:hAnsi="Times New Roman" w:cs="Times New Roman"/>
          <w:sz w:val="20"/>
          <w:szCs w:val="20"/>
          <w:lang w:val="uk-UA" w:eastAsia="ru-RU"/>
        </w:rPr>
        <w:t xml:space="preserve"> дослідження</w:t>
      </w:r>
      <w:r w:rsidRPr="00BA2F2F">
        <w:rPr>
          <w:rFonts w:ascii="Times New Roman" w:hAnsi="Times New Roman" w:cs="Times New Roman"/>
          <w:sz w:val="20"/>
          <w:szCs w:val="20"/>
          <w:lang w:val="uk-UA" w:eastAsia="ru-RU"/>
        </w:rPr>
        <w:t xml:space="preserve">, </w:t>
      </w:r>
      <w:proofErr w:type="spellStart"/>
      <w:r w:rsidR="00562ED5" w:rsidRPr="00BA2F2F">
        <w:rPr>
          <w:rFonts w:ascii="Times New Roman" w:hAnsi="Times New Roman" w:cs="Times New Roman"/>
          <w:sz w:val="20"/>
          <w:szCs w:val="20"/>
          <w:lang w:val="uk-UA" w:eastAsia="ru-RU"/>
        </w:rPr>
        <w:t>імуноферментний</w:t>
      </w:r>
      <w:proofErr w:type="spellEnd"/>
      <w:r w:rsidR="00562ED5" w:rsidRPr="00BA2F2F">
        <w:rPr>
          <w:rFonts w:ascii="Times New Roman" w:hAnsi="Times New Roman" w:cs="Times New Roman"/>
          <w:sz w:val="20"/>
          <w:szCs w:val="20"/>
          <w:lang w:val="uk-UA" w:eastAsia="ru-RU"/>
        </w:rPr>
        <w:t xml:space="preserve"> аналіз, </w:t>
      </w:r>
      <w:proofErr w:type="spellStart"/>
      <w:r w:rsidR="00562ED5" w:rsidRPr="00BA2F2F">
        <w:rPr>
          <w:rFonts w:ascii="Times New Roman" w:hAnsi="Times New Roman" w:cs="Times New Roman"/>
          <w:sz w:val="20"/>
          <w:szCs w:val="20"/>
          <w:lang w:val="uk-UA" w:eastAsia="ru-RU"/>
        </w:rPr>
        <w:t>полімеразна</w:t>
      </w:r>
      <w:proofErr w:type="spellEnd"/>
      <w:r w:rsidR="00562ED5" w:rsidRPr="00BA2F2F">
        <w:rPr>
          <w:rFonts w:ascii="Times New Roman" w:hAnsi="Times New Roman" w:cs="Times New Roman"/>
          <w:sz w:val="20"/>
          <w:szCs w:val="20"/>
          <w:lang w:val="uk-UA" w:eastAsia="ru-RU"/>
        </w:rPr>
        <w:t xml:space="preserve"> ланцюгова реакція</w:t>
      </w:r>
      <w:r w:rsidRPr="00BA2F2F">
        <w:rPr>
          <w:rFonts w:ascii="Times New Roman" w:hAnsi="Times New Roman" w:cs="Times New Roman"/>
          <w:sz w:val="20"/>
          <w:szCs w:val="20"/>
          <w:lang w:val="uk-UA" w:eastAsia="ru-RU"/>
        </w:rPr>
        <w:t xml:space="preserve">) </w:t>
      </w:r>
      <w:r w:rsidR="00562ED5" w:rsidRPr="00BA2F2F">
        <w:rPr>
          <w:rFonts w:ascii="Times New Roman" w:hAnsi="Times New Roman" w:cs="Times New Roman"/>
          <w:sz w:val="20"/>
          <w:szCs w:val="20"/>
          <w:lang w:val="uk-UA" w:eastAsia="ru-RU"/>
        </w:rPr>
        <w:t>виявили наступне:</w:t>
      </w:r>
      <w:r w:rsidRPr="00BA2F2F">
        <w:rPr>
          <w:rFonts w:ascii="Times New Roman" w:hAnsi="Times New Roman" w:cs="Times New Roman"/>
          <w:sz w:val="20"/>
          <w:szCs w:val="20"/>
          <w:lang w:val="uk-UA" w:eastAsia="ru-RU"/>
        </w:rPr>
        <w:t xml:space="preserve"> </w:t>
      </w:r>
      <w:proofErr w:type="spellStart"/>
      <w:r w:rsidR="00824E56" w:rsidRPr="00BA2F2F">
        <w:rPr>
          <w:rFonts w:ascii="Times New Roman" w:hAnsi="Times New Roman" w:cs="Times New Roman"/>
          <w:i/>
          <w:sz w:val="20"/>
          <w:szCs w:val="20"/>
          <w:lang w:val="uk-UA" w:eastAsia="ru-RU"/>
        </w:rPr>
        <w:t>Trichomonas</w:t>
      </w:r>
      <w:proofErr w:type="spellEnd"/>
      <w:r w:rsidR="00824E56" w:rsidRPr="00BA2F2F">
        <w:rPr>
          <w:rFonts w:ascii="Times New Roman" w:hAnsi="Times New Roman" w:cs="Times New Roman"/>
          <w:i/>
          <w:sz w:val="20"/>
          <w:szCs w:val="20"/>
          <w:lang w:val="uk-UA" w:eastAsia="ru-RU"/>
        </w:rPr>
        <w:t xml:space="preserve"> </w:t>
      </w:r>
      <w:proofErr w:type="spellStart"/>
      <w:r w:rsidR="00824E56" w:rsidRPr="00BA2F2F">
        <w:rPr>
          <w:rFonts w:ascii="Times New Roman" w:hAnsi="Times New Roman" w:cs="Times New Roman"/>
          <w:i/>
          <w:sz w:val="20"/>
          <w:szCs w:val="20"/>
          <w:lang w:val="uk-UA" w:eastAsia="ru-RU"/>
        </w:rPr>
        <w:t>vaginalis</w:t>
      </w:r>
      <w:proofErr w:type="spellEnd"/>
      <w:r w:rsidR="00824E56" w:rsidRPr="00BA2F2F">
        <w:rPr>
          <w:rFonts w:ascii="Times New Roman" w:hAnsi="Times New Roman" w:cs="Times New Roman"/>
          <w:sz w:val="20"/>
          <w:szCs w:val="20"/>
          <w:lang w:val="uk-UA" w:eastAsia="ru-RU"/>
        </w:rPr>
        <w:t xml:space="preserve"> </w:t>
      </w:r>
      <w:r w:rsidR="008A7DF0" w:rsidRPr="00BA2F2F">
        <w:rPr>
          <w:rFonts w:ascii="Times New Roman" w:hAnsi="Times New Roman" w:cs="Times New Roman"/>
          <w:sz w:val="20"/>
          <w:szCs w:val="20"/>
          <w:lang w:val="uk-UA" w:eastAsia="ru-RU"/>
        </w:rPr>
        <w:t>виявлено</w:t>
      </w:r>
      <w:r w:rsidRPr="00BA2F2F">
        <w:rPr>
          <w:rFonts w:ascii="Times New Roman" w:hAnsi="Times New Roman" w:cs="Times New Roman"/>
          <w:sz w:val="20"/>
          <w:szCs w:val="20"/>
          <w:lang w:val="uk-UA" w:eastAsia="ru-RU"/>
        </w:rPr>
        <w:t xml:space="preserve"> м</w:t>
      </w:r>
      <w:r w:rsidR="006D7830" w:rsidRPr="00BA2F2F">
        <w:rPr>
          <w:rFonts w:ascii="Times New Roman" w:hAnsi="Times New Roman" w:cs="Times New Roman"/>
          <w:sz w:val="20"/>
          <w:szCs w:val="20"/>
          <w:lang w:val="uk-UA" w:eastAsia="ru-RU"/>
        </w:rPr>
        <w:t>ікроскопічно</w:t>
      </w:r>
      <w:r w:rsidRPr="00BA2F2F">
        <w:rPr>
          <w:rFonts w:ascii="Times New Roman" w:hAnsi="Times New Roman" w:cs="Times New Roman"/>
          <w:sz w:val="20"/>
          <w:szCs w:val="20"/>
          <w:lang w:val="uk-UA" w:eastAsia="ru-RU"/>
        </w:rPr>
        <w:t xml:space="preserve"> </w:t>
      </w:r>
      <w:proofErr w:type="spellStart"/>
      <w:r w:rsidR="006D7830" w:rsidRPr="00BA2F2F">
        <w:rPr>
          <w:rFonts w:ascii="Times New Roman" w:hAnsi="Times New Roman" w:cs="Times New Roman"/>
          <w:sz w:val="20"/>
          <w:szCs w:val="20"/>
          <w:lang w:val="uk-UA" w:eastAsia="ru-RU"/>
        </w:rPr>
        <w:t>нати</w:t>
      </w:r>
      <w:r w:rsidR="008A7DF0" w:rsidRPr="00BA2F2F">
        <w:rPr>
          <w:rFonts w:ascii="Times New Roman" w:hAnsi="Times New Roman" w:cs="Times New Roman"/>
          <w:sz w:val="20"/>
          <w:szCs w:val="20"/>
          <w:lang w:val="uk-UA" w:eastAsia="ru-RU"/>
        </w:rPr>
        <w:t>в</w:t>
      </w:r>
      <w:r w:rsidR="006D7830" w:rsidRPr="00BA2F2F">
        <w:rPr>
          <w:rFonts w:ascii="Times New Roman" w:hAnsi="Times New Roman" w:cs="Times New Roman"/>
          <w:sz w:val="20"/>
          <w:szCs w:val="20"/>
          <w:lang w:val="uk-UA" w:eastAsia="ru-RU"/>
        </w:rPr>
        <w:t>но</w:t>
      </w:r>
      <w:proofErr w:type="spellEnd"/>
      <w:r w:rsidR="006D7830" w:rsidRPr="00BA2F2F">
        <w:rPr>
          <w:rFonts w:ascii="Times New Roman" w:hAnsi="Times New Roman" w:cs="Times New Roman"/>
          <w:sz w:val="20"/>
          <w:szCs w:val="20"/>
          <w:lang w:val="uk-UA" w:eastAsia="ru-RU"/>
        </w:rPr>
        <w:t xml:space="preserve"> </w:t>
      </w:r>
      <w:r w:rsidRPr="00BA2F2F">
        <w:rPr>
          <w:rFonts w:ascii="Times New Roman" w:hAnsi="Times New Roman" w:cs="Times New Roman"/>
          <w:sz w:val="20"/>
          <w:szCs w:val="20"/>
          <w:lang w:val="uk-UA" w:eastAsia="ru-RU"/>
        </w:rPr>
        <w:t>у 57</w:t>
      </w:r>
      <w:r w:rsidR="006D7830" w:rsidRPr="00BA2F2F">
        <w:rPr>
          <w:rFonts w:ascii="Times New Roman" w:hAnsi="Times New Roman" w:cs="Times New Roman"/>
          <w:sz w:val="20"/>
          <w:szCs w:val="20"/>
          <w:lang w:val="uk-UA" w:eastAsia="ru-RU"/>
        </w:rPr>
        <w:t xml:space="preserve"> пацієнтів </w:t>
      </w:r>
      <w:r w:rsidRPr="00BA2F2F">
        <w:rPr>
          <w:rFonts w:ascii="Times New Roman" w:hAnsi="Times New Roman" w:cs="Times New Roman"/>
          <w:sz w:val="20"/>
          <w:szCs w:val="20"/>
          <w:lang w:val="uk-UA" w:eastAsia="ru-RU"/>
        </w:rPr>
        <w:t>(47,9</w:t>
      </w:r>
      <w:r w:rsidRPr="00BA2F2F">
        <w:rPr>
          <w:rFonts w:ascii="Times New Roman" w:hAnsi="Times New Roman" w:cs="Times New Roman"/>
          <w:sz w:val="20"/>
          <w:szCs w:val="20"/>
          <w:lang w:eastAsia="ru-RU"/>
        </w:rPr>
        <w:t> </w:t>
      </w:r>
      <w:r w:rsidRPr="00BA2F2F">
        <w:rPr>
          <w:rFonts w:ascii="Times New Roman" w:hAnsi="Times New Roman" w:cs="Times New Roman"/>
          <w:sz w:val="20"/>
          <w:szCs w:val="20"/>
          <w:lang w:val="uk-UA" w:eastAsia="ru-RU"/>
        </w:rPr>
        <w:t xml:space="preserve">%) </w:t>
      </w:r>
      <w:r w:rsidR="006D7830" w:rsidRPr="00BA2F2F">
        <w:rPr>
          <w:rFonts w:ascii="Times New Roman" w:hAnsi="Times New Roman" w:cs="Times New Roman"/>
          <w:sz w:val="20"/>
          <w:szCs w:val="20"/>
          <w:lang w:val="uk-UA" w:eastAsia="ru-RU"/>
        </w:rPr>
        <w:t>та при забарвлені</w:t>
      </w:r>
      <w:r w:rsidRPr="00BA2F2F">
        <w:rPr>
          <w:rFonts w:ascii="Times New Roman" w:hAnsi="Times New Roman" w:cs="Times New Roman"/>
          <w:sz w:val="20"/>
          <w:szCs w:val="20"/>
          <w:lang w:val="uk-UA" w:eastAsia="ru-RU"/>
        </w:rPr>
        <w:t xml:space="preserve"> у 80 </w:t>
      </w:r>
      <w:r w:rsidR="006D7830" w:rsidRPr="00BA2F2F">
        <w:rPr>
          <w:rFonts w:ascii="Times New Roman" w:hAnsi="Times New Roman" w:cs="Times New Roman"/>
          <w:sz w:val="20"/>
          <w:szCs w:val="20"/>
          <w:lang w:val="uk-UA" w:eastAsia="ru-RU"/>
        </w:rPr>
        <w:t xml:space="preserve">пацієнтів </w:t>
      </w:r>
      <w:r w:rsidRPr="00BA2F2F">
        <w:rPr>
          <w:rFonts w:ascii="Times New Roman" w:hAnsi="Times New Roman" w:cs="Times New Roman"/>
          <w:sz w:val="20"/>
          <w:szCs w:val="20"/>
          <w:lang w:val="uk-UA" w:eastAsia="ru-RU"/>
        </w:rPr>
        <w:t>(67,2</w:t>
      </w:r>
      <w:r w:rsidRPr="00BA2F2F">
        <w:rPr>
          <w:rFonts w:ascii="Times New Roman" w:hAnsi="Times New Roman" w:cs="Times New Roman"/>
          <w:sz w:val="20"/>
          <w:szCs w:val="20"/>
          <w:lang w:eastAsia="ru-RU"/>
        </w:rPr>
        <w:t> </w:t>
      </w:r>
      <w:r w:rsidRPr="00BA2F2F">
        <w:rPr>
          <w:rFonts w:ascii="Times New Roman" w:hAnsi="Times New Roman" w:cs="Times New Roman"/>
          <w:sz w:val="20"/>
          <w:szCs w:val="20"/>
          <w:lang w:val="uk-UA" w:eastAsia="ru-RU"/>
        </w:rPr>
        <w:t xml:space="preserve">%), </w:t>
      </w:r>
      <w:r w:rsidR="006D7830" w:rsidRPr="00BA2F2F">
        <w:rPr>
          <w:rFonts w:ascii="Times New Roman" w:hAnsi="Times New Roman" w:cs="Times New Roman"/>
          <w:sz w:val="20"/>
          <w:szCs w:val="20"/>
          <w:lang w:val="uk-UA" w:eastAsia="ru-RU"/>
        </w:rPr>
        <w:t>ІФА</w:t>
      </w:r>
      <w:r w:rsidRPr="00BA2F2F">
        <w:rPr>
          <w:rFonts w:ascii="Times New Roman" w:hAnsi="Times New Roman" w:cs="Times New Roman"/>
          <w:sz w:val="20"/>
          <w:szCs w:val="20"/>
          <w:lang w:val="uk-UA" w:eastAsia="ru-RU"/>
        </w:rPr>
        <w:t xml:space="preserve"> </w:t>
      </w:r>
      <w:proofErr w:type="spellStart"/>
      <w:r w:rsidRPr="00BA2F2F">
        <w:rPr>
          <w:rFonts w:ascii="Times New Roman" w:hAnsi="Times New Roman" w:cs="Times New Roman"/>
          <w:sz w:val="20"/>
          <w:szCs w:val="20"/>
          <w:lang w:eastAsia="ru-RU"/>
        </w:rPr>
        <w:t>IgG</w:t>
      </w:r>
      <w:proofErr w:type="spellEnd"/>
      <w:r w:rsidRPr="00BA2F2F">
        <w:rPr>
          <w:rFonts w:ascii="Times New Roman" w:hAnsi="Times New Roman" w:cs="Times New Roman"/>
          <w:sz w:val="20"/>
          <w:szCs w:val="20"/>
          <w:lang w:val="uk-UA" w:eastAsia="ru-RU"/>
        </w:rPr>
        <w:t xml:space="preserve"> – у 100 </w:t>
      </w:r>
      <w:r w:rsidR="006D7830" w:rsidRPr="00BA2F2F">
        <w:rPr>
          <w:rFonts w:ascii="Times New Roman" w:hAnsi="Times New Roman" w:cs="Times New Roman"/>
          <w:sz w:val="20"/>
          <w:szCs w:val="20"/>
          <w:lang w:val="uk-UA" w:eastAsia="ru-RU"/>
        </w:rPr>
        <w:t xml:space="preserve">пацієнтів </w:t>
      </w:r>
      <w:r w:rsidRPr="00BA2F2F">
        <w:rPr>
          <w:rFonts w:ascii="Times New Roman" w:hAnsi="Times New Roman" w:cs="Times New Roman"/>
          <w:sz w:val="20"/>
          <w:szCs w:val="20"/>
          <w:lang w:val="uk-UA" w:eastAsia="ru-RU"/>
        </w:rPr>
        <w:t>(84,03</w:t>
      </w:r>
      <w:r w:rsidRPr="00BA2F2F">
        <w:rPr>
          <w:rFonts w:ascii="Times New Roman" w:hAnsi="Times New Roman" w:cs="Times New Roman"/>
          <w:sz w:val="20"/>
          <w:szCs w:val="20"/>
          <w:lang w:eastAsia="ru-RU"/>
        </w:rPr>
        <w:t> </w:t>
      </w:r>
      <w:r w:rsidRPr="00BA2F2F">
        <w:rPr>
          <w:rFonts w:ascii="Times New Roman" w:hAnsi="Times New Roman" w:cs="Times New Roman"/>
          <w:sz w:val="20"/>
          <w:szCs w:val="20"/>
          <w:lang w:val="uk-UA" w:eastAsia="ru-RU"/>
        </w:rPr>
        <w:t xml:space="preserve">%), </w:t>
      </w:r>
      <w:proofErr w:type="spellStart"/>
      <w:r w:rsidR="006D7830" w:rsidRPr="00BA2F2F">
        <w:rPr>
          <w:rFonts w:ascii="Times New Roman" w:hAnsi="Times New Roman" w:cs="Times New Roman"/>
          <w:sz w:val="20"/>
          <w:szCs w:val="20"/>
          <w:lang w:val="uk-UA" w:eastAsia="ru-RU"/>
        </w:rPr>
        <w:t>бактеріологічно</w:t>
      </w:r>
      <w:proofErr w:type="spellEnd"/>
      <w:r w:rsidRPr="00BA2F2F">
        <w:rPr>
          <w:rFonts w:ascii="Times New Roman" w:hAnsi="Times New Roman" w:cs="Times New Roman"/>
          <w:sz w:val="20"/>
          <w:szCs w:val="20"/>
          <w:lang w:val="uk-UA" w:eastAsia="ru-RU"/>
        </w:rPr>
        <w:t xml:space="preserve"> – у 108</w:t>
      </w:r>
      <w:r w:rsidR="006D7830" w:rsidRPr="00BA2F2F">
        <w:rPr>
          <w:rFonts w:ascii="Times New Roman" w:hAnsi="Times New Roman" w:cs="Times New Roman"/>
          <w:sz w:val="20"/>
          <w:szCs w:val="20"/>
          <w:lang w:val="uk-UA" w:eastAsia="ru-RU"/>
        </w:rPr>
        <w:t xml:space="preserve"> пацієнтів</w:t>
      </w:r>
      <w:r w:rsidRPr="00BA2F2F">
        <w:rPr>
          <w:rFonts w:ascii="Times New Roman" w:hAnsi="Times New Roman" w:cs="Times New Roman"/>
          <w:sz w:val="20"/>
          <w:szCs w:val="20"/>
          <w:lang w:val="uk-UA" w:eastAsia="ru-RU"/>
        </w:rPr>
        <w:t xml:space="preserve"> (90,76</w:t>
      </w:r>
      <w:r w:rsidRPr="00BA2F2F">
        <w:rPr>
          <w:rFonts w:ascii="Times New Roman" w:hAnsi="Times New Roman" w:cs="Times New Roman"/>
          <w:sz w:val="20"/>
          <w:szCs w:val="20"/>
          <w:lang w:eastAsia="ru-RU"/>
        </w:rPr>
        <w:t> </w:t>
      </w:r>
      <w:r w:rsidRPr="00BA2F2F">
        <w:rPr>
          <w:rFonts w:ascii="Times New Roman" w:hAnsi="Times New Roman" w:cs="Times New Roman"/>
          <w:sz w:val="20"/>
          <w:szCs w:val="20"/>
          <w:lang w:val="uk-UA" w:eastAsia="ru-RU"/>
        </w:rPr>
        <w:t xml:space="preserve">%) </w:t>
      </w:r>
      <w:r w:rsidR="006D7830" w:rsidRPr="00BA2F2F">
        <w:rPr>
          <w:rFonts w:ascii="Times New Roman" w:hAnsi="Times New Roman" w:cs="Times New Roman"/>
          <w:sz w:val="20"/>
          <w:szCs w:val="20"/>
          <w:lang w:val="uk-UA" w:eastAsia="ru-RU"/>
        </w:rPr>
        <w:t>та</w:t>
      </w:r>
      <w:r w:rsidRPr="00BA2F2F">
        <w:rPr>
          <w:rFonts w:ascii="Times New Roman" w:hAnsi="Times New Roman" w:cs="Times New Roman"/>
          <w:sz w:val="20"/>
          <w:szCs w:val="20"/>
          <w:lang w:val="uk-UA" w:eastAsia="ru-RU"/>
        </w:rPr>
        <w:t xml:space="preserve"> П</w:t>
      </w:r>
      <w:r w:rsidR="006D7830" w:rsidRPr="00BA2F2F">
        <w:rPr>
          <w:rFonts w:ascii="Times New Roman" w:hAnsi="Times New Roman" w:cs="Times New Roman"/>
          <w:sz w:val="20"/>
          <w:szCs w:val="20"/>
          <w:lang w:val="uk-UA" w:eastAsia="ru-RU"/>
        </w:rPr>
        <w:t>Л</w:t>
      </w:r>
      <w:r w:rsidRPr="00BA2F2F">
        <w:rPr>
          <w:rFonts w:ascii="Times New Roman" w:hAnsi="Times New Roman" w:cs="Times New Roman"/>
          <w:sz w:val="20"/>
          <w:szCs w:val="20"/>
          <w:lang w:val="uk-UA" w:eastAsia="ru-RU"/>
        </w:rPr>
        <w:t xml:space="preserve">Р – у 114 </w:t>
      </w:r>
      <w:r w:rsidR="006D7830" w:rsidRPr="00BA2F2F">
        <w:rPr>
          <w:rFonts w:ascii="Times New Roman" w:hAnsi="Times New Roman" w:cs="Times New Roman"/>
          <w:sz w:val="20"/>
          <w:szCs w:val="20"/>
          <w:lang w:val="uk-UA" w:eastAsia="ru-RU"/>
        </w:rPr>
        <w:t xml:space="preserve">пацієнтів </w:t>
      </w:r>
      <w:r w:rsidRPr="00BA2F2F">
        <w:rPr>
          <w:rFonts w:ascii="Times New Roman" w:hAnsi="Times New Roman" w:cs="Times New Roman"/>
          <w:sz w:val="20"/>
          <w:szCs w:val="20"/>
          <w:lang w:val="uk-UA" w:eastAsia="ru-RU"/>
        </w:rPr>
        <w:t>(95,8</w:t>
      </w:r>
      <w:r w:rsidRPr="00BA2F2F">
        <w:rPr>
          <w:rFonts w:ascii="Times New Roman" w:hAnsi="Times New Roman" w:cs="Times New Roman"/>
          <w:sz w:val="20"/>
          <w:szCs w:val="20"/>
          <w:lang w:eastAsia="ru-RU"/>
        </w:rPr>
        <w:t> </w:t>
      </w:r>
      <w:r w:rsidR="00824E56" w:rsidRPr="00BA2F2F">
        <w:rPr>
          <w:rFonts w:ascii="Times New Roman" w:hAnsi="Times New Roman" w:cs="Times New Roman"/>
          <w:sz w:val="20"/>
          <w:szCs w:val="20"/>
          <w:lang w:val="uk-UA" w:eastAsia="ru-RU"/>
        </w:rPr>
        <w:t>%);</w:t>
      </w:r>
      <w:r w:rsidRPr="00BA2F2F">
        <w:rPr>
          <w:rFonts w:ascii="Times New Roman" w:hAnsi="Times New Roman" w:cs="Times New Roman"/>
          <w:sz w:val="20"/>
          <w:szCs w:val="20"/>
          <w:lang w:val="uk-UA" w:eastAsia="ru-RU"/>
        </w:rPr>
        <w:t xml:space="preserve"> </w:t>
      </w:r>
      <w:proofErr w:type="spellStart"/>
      <w:r w:rsidR="00824E56" w:rsidRPr="00BA2F2F">
        <w:rPr>
          <w:rFonts w:ascii="Times New Roman" w:hAnsi="Times New Roman" w:cs="Times New Roman"/>
          <w:i/>
          <w:sz w:val="20"/>
          <w:szCs w:val="20"/>
          <w:lang w:val="uk-UA" w:eastAsia="ru-RU"/>
        </w:rPr>
        <w:t>Chlamydia</w:t>
      </w:r>
      <w:proofErr w:type="spellEnd"/>
      <w:r w:rsidR="00824E56" w:rsidRPr="00BA2F2F">
        <w:rPr>
          <w:rFonts w:ascii="Times New Roman" w:hAnsi="Times New Roman" w:cs="Times New Roman"/>
          <w:i/>
          <w:sz w:val="20"/>
          <w:szCs w:val="20"/>
          <w:lang w:val="uk-UA" w:eastAsia="ru-RU"/>
        </w:rPr>
        <w:t xml:space="preserve"> </w:t>
      </w:r>
      <w:proofErr w:type="spellStart"/>
      <w:r w:rsidR="00824E56" w:rsidRPr="00BA2F2F">
        <w:rPr>
          <w:rFonts w:ascii="Times New Roman" w:hAnsi="Times New Roman" w:cs="Times New Roman"/>
          <w:i/>
          <w:sz w:val="20"/>
          <w:szCs w:val="20"/>
          <w:lang w:val="uk-UA" w:eastAsia="ru-RU"/>
        </w:rPr>
        <w:t>trachomatis</w:t>
      </w:r>
      <w:proofErr w:type="spellEnd"/>
      <w:r w:rsidRPr="00BA2F2F">
        <w:rPr>
          <w:rFonts w:ascii="Times New Roman" w:hAnsi="Times New Roman" w:cs="Times New Roman"/>
          <w:sz w:val="20"/>
          <w:szCs w:val="20"/>
          <w:lang w:val="uk-UA" w:eastAsia="ru-RU"/>
        </w:rPr>
        <w:t xml:space="preserve"> в ц</w:t>
      </w:r>
      <w:r w:rsidR="003758FC" w:rsidRPr="00BA2F2F">
        <w:rPr>
          <w:rFonts w:ascii="Times New Roman" w:hAnsi="Times New Roman" w:cs="Times New Roman"/>
          <w:sz w:val="20"/>
          <w:szCs w:val="20"/>
          <w:lang w:val="uk-UA" w:eastAsia="ru-RU"/>
        </w:rPr>
        <w:t>иліндричному епітелії</w:t>
      </w:r>
      <w:r w:rsidRPr="00BA2F2F">
        <w:rPr>
          <w:rFonts w:ascii="Times New Roman" w:hAnsi="Times New Roman" w:cs="Times New Roman"/>
          <w:sz w:val="20"/>
          <w:szCs w:val="20"/>
          <w:lang w:val="uk-UA" w:eastAsia="ru-RU"/>
        </w:rPr>
        <w:t xml:space="preserve"> </w:t>
      </w:r>
      <w:r w:rsidR="003758FC" w:rsidRPr="00BA2F2F">
        <w:rPr>
          <w:rFonts w:ascii="Times New Roman" w:hAnsi="Times New Roman" w:cs="Times New Roman"/>
          <w:sz w:val="20"/>
          <w:szCs w:val="20"/>
          <w:lang w:val="uk-UA" w:eastAsia="ru-RU"/>
        </w:rPr>
        <w:t xml:space="preserve">з забарвленням за </w:t>
      </w:r>
      <w:proofErr w:type="spellStart"/>
      <w:r w:rsidR="003758FC" w:rsidRPr="00BA2F2F">
        <w:rPr>
          <w:rFonts w:ascii="Times New Roman" w:hAnsi="Times New Roman" w:cs="Times New Roman"/>
          <w:sz w:val="20"/>
          <w:szCs w:val="20"/>
          <w:lang w:val="uk-UA" w:eastAsia="ru-RU"/>
        </w:rPr>
        <w:t>Романовськ</w:t>
      </w:r>
      <w:r w:rsidR="00E64260" w:rsidRPr="00BA2F2F">
        <w:rPr>
          <w:rFonts w:ascii="Times New Roman" w:hAnsi="Times New Roman" w:cs="Times New Roman"/>
          <w:sz w:val="20"/>
          <w:szCs w:val="20"/>
          <w:lang w:val="uk-UA" w:eastAsia="ru-RU"/>
        </w:rPr>
        <w:t>им</w:t>
      </w:r>
      <w:r w:rsidR="003758FC" w:rsidRPr="00BA2F2F">
        <w:rPr>
          <w:rFonts w:ascii="Times New Roman" w:hAnsi="Times New Roman" w:cs="Times New Roman"/>
          <w:sz w:val="20"/>
          <w:szCs w:val="20"/>
          <w:lang w:val="uk-UA" w:eastAsia="ru-RU"/>
        </w:rPr>
        <w:t>-Гімза</w:t>
      </w:r>
      <w:proofErr w:type="spellEnd"/>
      <w:r w:rsidRPr="00BA2F2F">
        <w:rPr>
          <w:rFonts w:ascii="Times New Roman" w:hAnsi="Times New Roman" w:cs="Times New Roman"/>
          <w:sz w:val="20"/>
          <w:szCs w:val="20"/>
          <w:lang w:val="uk-UA" w:eastAsia="ru-RU"/>
        </w:rPr>
        <w:t xml:space="preserve"> </w:t>
      </w:r>
      <w:r w:rsidR="003758FC" w:rsidRPr="00BA2F2F">
        <w:rPr>
          <w:rFonts w:ascii="Times New Roman" w:hAnsi="Times New Roman" w:cs="Times New Roman"/>
          <w:sz w:val="20"/>
          <w:szCs w:val="20"/>
          <w:lang w:val="uk-UA" w:eastAsia="ru-RU"/>
        </w:rPr>
        <w:t xml:space="preserve">ідентифіковано </w:t>
      </w:r>
      <w:r w:rsidRPr="00BA2F2F">
        <w:rPr>
          <w:rFonts w:ascii="Times New Roman" w:hAnsi="Times New Roman" w:cs="Times New Roman"/>
          <w:sz w:val="20"/>
          <w:szCs w:val="20"/>
          <w:lang w:val="uk-UA" w:eastAsia="ru-RU"/>
        </w:rPr>
        <w:t xml:space="preserve">у 13 </w:t>
      </w:r>
      <w:r w:rsidR="003758FC" w:rsidRPr="00BA2F2F">
        <w:rPr>
          <w:rFonts w:ascii="Times New Roman" w:hAnsi="Times New Roman" w:cs="Times New Roman"/>
          <w:sz w:val="20"/>
          <w:szCs w:val="20"/>
          <w:lang w:val="uk-UA" w:eastAsia="ru-RU"/>
        </w:rPr>
        <w:t xml:space="preserve">пацієнтів </w:t>
      </w:r>
      <w:r w:rsidRPr="00BA2F2F">
        <w:rPr>
          <w:rFonts w:ascii="Times New Roman" w:hAnsi="Times New Roman" w:cs="Times New Roman"/>
          <w:sz w:val="20"/>
          <w:szCs w:val="20"/>
          <w:lang w:val="uk-UA" w:eastAsia="ru-RU"/>
        </w:rPr>
        <w:t>(11,2</w:t>
      </w:r>
      <w:r w:rsidRPr="00BA2F2F">
        <w:rPr>
          <w:rFonts w:ascii="Times New Roman" w:hAnsi="Times New Roman" w:cs="Times New Roman"/>
          <w:sz w:val="20"/>
          <w:szCs w:val="20"/>
          <w:lang w:eastAsia="ru-RU"/>
        </w:rPr>
        <w:t> </w:t>
      </w:r>
      <w:r w:rsidRPr="00BA2F2F">
        <w:rPr>
          <w:rFonts w:ascii="Times New Roman" w:hAnsi="Times New Roman" w:cs="Times New Roman"/>
          <w:sz w:val="20"/>
          <w:szCs w:val="20"/>
          <w:lang w:val="uk-UA" w:eastAsia="ru-RU"/>
        </w:rPr>
        <w:t xml:space="preserve">%), </w:t>
      </w:r>
      <w:r w:rsidR="003758FC" w:rsidRPr="00BA2F2F">
        <w:rPr>
          <w:rFonts w:ascii="Times New Roman" w:hAnsi="Times New Roman" w:cs="Times New Roman"/>
          <w:sz w:val="20"/>
          <w:szCs w:val="20"/>
          <w:lang w:val="uk-UA" w:eastAsia="ru-RU"/>
        </w:rPr>
        <w:t>І</w:t>
      </w:r>
      <w:r w:rsidRPr="00BA2F2F">
        <w:rPr>
          <w:rFonts w:ascii="Times New Roman" w:hAnsi="Times New Roman" w:cs="Times New Roman"/>
          <w:sz w:val="20"/>
          <w:szCs w:val="20"/>
          <w:lang w:val="uk-UA" w:eastAsia="ru-RU"/>
        </w:rPr>
        <w:t xml:space="preserve">ФА </w:t>
      </w:r>
      <w:proofErr w:type="spellStart"/>
      <w:r w:rsidRPr="00BA2F2F">
        <w:rPr>
          <w:rFonts w:ascii="Times New Roman" w:hAnsi="Times New Roman" w:cs="Times New Roman"/>
          <w:sz w:val="20"/>
          <w:szCs w:val="20"/>
          <w:lang w:eastAsia="ru-RU"/>
        </w:rPr>
        <w:t>IgG</w:t>
      </w:r>
      <w:proofErr w:type="spellEnd"/>
      <w:r w:rsidRPr="00BA2F2F">
        <w:rPr>
          <w:rFonts w:ascii="Times New Roman" w:hAnsi="Times New Roman" w:cs="Times New Roman"/>
          <w:sz w:val="20"/>
          <w:szCs w:val="20"/>
          <w:lang w:val="uk-UA" w:eastAsia="ru-RU"/>
        </w:rPr>
        <w:t xml:space="preserve"> </w:t>
      </w:r>
      <w:r w:rsidR="003758FC" w:rsidRPr="00BA2F2F">
        <w:rPr>
          <w:rFonts w:ascii="Times New Roman" w:hAnsi="Times New Roman" w:cs="Times New Roman"/>
          <w:sz w:val="20"/>
          <w:szCs w:val="20"/>
          <w:lang w:val="uk-UA" w:eastAsia="ru-RU"/>
        </w:rPr>
        <w:t>був позитивним у високих титрах</w:t>
      </w:r>
      <w:r w:rsidRPr="00BA2F2F">
        <w:rPr>
          <w:rFonts w:ascii="Times New Roman" w:hAnsi="Times New Roman" w:cs="Times New Roman"/>
          <w:sz w:val="20"/>
          <w:szCs w:val="20"/>
          <w:lang w:val="uk-UA" w:eastAsia="ru-RU"/>
        </w:rPr>
        <w:t xml:space="preserve"> </w:t>
      </w:r>
      <w:r w:rsidR="003758FC" w:rsidRPr="00BA2F2F">
        <w:rPr>
          <w:rFonts w:ascii="Times New Roman" w:hAnsi="Times New Roman" w:cs="Times New Roman"/>
          <w:sz w:val="20"/>
          <w:szCs w:val="20"/>
          <w:lang w:val="uk-UA" w:eastAsia="ru-RU"/>
        </w:rPr>
        <w:t>(</w:t>
      </w:r>
      <w:r w:rsidRPr="00BA2F2F">
        <w:rPr>
          <w:rFonts w:ascii="Times New Roman" w:hAnsi="Times New Roman" w:cs="Times New Roman"/>
          <w:sz w:val="20"/>
          <w:szCs w:val="20"/>
          <w:lang w:val="uk-UA" w:eastAsia="ru-RU"/>
        </w:rPr>
        <w:t>1:64; 1:128 и 1:256) у 101</w:t>
      </w:r>
      <w:r w:rsidR="003758FC" w:rsidRPr="00BA2F2F">
        <w:rPr>
          <w:rFonts w:ascii="Times New Roman" w:hAnsi="Times New Roman" w:cs="Times New Roman"/>
          <w:sz w:val="20"/>
          <w:szCs w:val="20"/>
          <w:lang w:val="uk-UA" w:eastAsia="ru-RU"/>
        </w:rPr>
        <w:t xml:space="preserve"> </w:t>
      </w:r>
      <w:r w:rsidRPr="00BA2F2F">
        <w:rPr>
          <w:rFonts w:ascii="Times New Roman" w:hAnsi="Times New Roman" w:cs="Times New Roman"/>
          <w:sz w:val="20"/>
          <w:szCs w:val="20"/>
          <w:lang w:val="uk-UA" w:eastAsia="ru-RU"/>
        </w:rPr>
        <w:t>(87,1</w:t>
      </w:r>
      <w:r w:rsidRPr="00BA2F2F">
        <w:rPr>
          <w:rFonts w:ascii="Times New Roman" w:hAnsi="Times New Roman" w:cs="Times New Roman"/>
          <w:sz w:val="20"/>
          <w:szCs w:val="20"/>
          <w:lang w:eastAsia="ru-RU"/>
        </w:rPr>
        <w:t> </w:t>
      </w:r>
      <w:r w:rsidRPr="00BA2F2F">
        <w:rPr>
          <w:rFonts w:ascii="Times New Roman" w:hAnsi="Times New Roman" w:cs="Times New Roman"/>
          <w:sz w:val="20"/>
          <w:szCs w:val="20"/>
          <w:lang w:val="uk-UA" w:eastAsia="ru-RU"/>
        </w:rPr>
        <w:t xml:space="preserve">%) </w:t>
      </w:r>
      <w:r w:rsidR="003758FC" w:rsidRPr="00BA2F2F">
        <w:rPr>
          <w:rFonts w:ascii="Times New Roman" w:hAnsi="Times New Roman" w:cs="Times New Roman"/>
          <w:sz w:val="20"/>
          <w:szCs w:val="20"/>
          <w:lang w:val="uk-UA" w:eastAsia="ru-RU"/>
        </w:rPr>
        <w:t>та ПЛ</w:t>
      </w:r>
      <w:r w:rsidRPr="00BA2F2F">
        <w:rPr>
          <w:rFonts w:ascii="Times New Roman" w:hAnsi="Times New Roman" w:cs="Times New Roman"/>
          <w:sz w:val="20"/>
          <w:szCs w:val="20"/>
          <w:lang w:val="uk-UA" w:eastAsia="ru-RU"/>
        </w:rPr>
        <w:t>Р у 114</w:t>
      </w:r>
      <w:r w:rsidR="003758FC" w:rsidRPr="00BA2F2F">
        <w:rPr>
          <w:rFonts w:ascii="Times New Roman" w:hAnsi="Times New Roman" w:cs="Times New Roman"/>
          <w:sz w:val="20"/>
          <w:szCs w:val="20"/>
          <w:lang w:val="uk-UA" w:eastAsia="ru-RU"/>
        </w:rPr>
        <w:t xml:space="preserve"> пацієнтів</w:t>
      </w:r>
      <w:r w:rsidRPr="00BA2F2F">
        <w:rPr>
          <w:rFonts w:ascii="Times New Roman" w:hAnsi="Times New Roman" w:cs="Times New Roman"/>
          <w:sz w:val="20"/>
          <w:szCs w:val="20"/>
          <w:lang w:val="uk-UA" w:eastAsia="ru-RU"/>
        </w:rPr>
        <w:t xml:space="preserve"> (98,28</w:t>
      </w:r>
      <w:r w:rsidRPr="00BA2F2F">
        <w:rPr>
          <w:rFonts w:ascii="Times New Roman" w:hAnsi="Times New Roman" w:cs="Times New Roman"/>
          <w:sz w:val="20"/>
          <w:szCs w:val="20"/>
          <w:lang w:eastAsia="ru-RU"/>
        </w:rPr>
        <w:t> </w:t>
      </w:r>
      <w:r w:rsidR="00824E56" w:rsidRPr="00BA2F2F">
        <w:rPr>
          <w:rFonts w:ascii="Times New Roman" w:hAnsi="Times New Roman" w:cs="Times New Roman"/>
          <w:sz w:val="20"/>
          <w:szCs w:val="20"/>
          <w:lang w:val="uk-UA" w:eastAsia="ru-RU"/>
        </w:rPr>
        <w:t>%);</w:t>
      </w:r>
      <w:r w:rsidRPr="00BA2F2F">
        <w:rPr>
          <w:rFonts w:ascii="Times New Roman" w:hAnsi="Times New Roman" w:cs="Times New Roman"/>
          <w:sz w:val="20"/>
          <w:szCs w:val="20"/>
          <w:lang w:val="uk-UA" w:eastAsia="ru-RU"/>
        </w:rPr>
        <w:t xml:space="preserve"> </w:t>
      </w:r>
      <w:proofErr w:type="spellStart"/>
      <w:r w:rsidR="00824E56" w:rsidRPr="00BA2F2F">
        <w:rPr>
          <w:rFonts w:ascii="Times New Roman" w:hAnsi="Times New Roman" w:cs="Times New Roman"/>
          <w:i/>
          <w:sz w:val="20"/>
          <w:szCs w:val="20"/>
          <w:lang w:val="uk-UA" w:eastAsia="ru-RU"/>
        </w:rPr>
        <w:t>Mycoplasma</w:t>
      </w:r>
      <w:proofErr w:type="spellEnd"/>
      <w:r w:rsidR="00824E56" w:rsidRPr="00BA2F2F">
        <w:rPr>
          <w:rFonts w:ascii="Times New Roman" w:hAnsi="Times New Roman" w:cs="Times New Roman"/>
          <w:i/>
          <w:sz w:val="20"/>
          <w:szCs w:val="20"/>
          <w:lang w:val="uk-UA" w:eastAsia="ru-RU"/>
        </w:rPr>
        <w:t xml:space="preserve"> </w:t>
      </w:r>
      <w:proofErr w:type="spellStart"/>
      <w:r w:rsidR="00824E56" w:rsidRPr="00BA2F2F">
        <w:rPr>
          <w:rFonts w:ascii="Times New Roman" w:hAnsi="Times New Roman" w:cs="Times New Roman"/>
          <w:i/>
          <w:sz w:val="20"/>
          <w:szCs w:val="20"/>
          <w:lang w:val="uk-UA" w:eastAsia="ru-RU"/>
        </w:rPr>
        <w:t>hominis</w:t>
      </w:r>
      <w:proofErr w:type="spellEnd"/>
      <w:r w:rsidR="00824E56" w:rsidRPr="00BA2F2F">
        <w:rPr>
          <w:rFonts w:ascii="Times New Roman" w:hAnsi="Times New Roman" w:cs="Times New Roman"/>
          <w:i/>
          <w:sz w:val="20"/>
          <w:szCs w:val="20"/>
          <w:lang w:val="uk-UA" w:eastAsia="ru-RU"/>
        </w:rPr>
        <w:t>(</w:t>
      </w:r>
      <w:proofErr w:type="spellStart"/>
      <w:r w:rsidR="00824E56" w:rsidRPr="00BA2F2F">
        <w:rPr>
          <w:rFonts w:ascii="Times New Roman" w:hAnsi="Times New Roman" w:cs="Times New Roman"/>
          <w:i/>
          <w:sz w:val="20"/>
          <w:szCs w:val="20"/>
          <w:lang w:val="uk-UA" w:eastAsia="ru-RU"/>
        </w:rPr>
        <w:t>genitalium</w:t>
      </w:r>
      <w:proofErr w:type="spellEnd"/>
      <w:r w:rsidR="00824E56" w:rsidRPr="00BA2F2F">
        <w:rPr>
          <w:rFonts w:ascii="Times New Roman" w:hAnsi="Times New Roman" w:cs="Times New Roman"/>
          <w:i/>
          <w:sz w:val="20"/>
          <w:szCs w:val="20"/>
          <w:lang w:val="uk-UA" w:eastAsia="ru-RU"/>
        </w:rPr>
        <w:t xml:space="preserve">) </w:t>
      </w:r>
      <w:r w:rsidR="00824E56" w:rsidRPr="00BA2F2F">
        <w:rPr>
          <w:rFonts w:ascii="Times New Roman" w:hAnsi="Times New Roman" w:cs="Times New Roman"/>
          <w:sz w:val="20"/>
          <w:szCs w:val="20"/>
          <w:lang w:val="uk-UA" w:eastAsia="ru-RU"/>
        </w:rPr>
        <w:t xml:space="preserve">та </w:t>
      </w:r>
      <w:proofErr w:type="spellStart"/>
      <w:r w:rsidR="00824E56" w:rsidRPr="00BA2F2F">
        <w:rPr>
          <w:rFonts w:ascii="Times New Roman" w:hAnsi="Times New Roman" w:cs="Times New Roman"/>
          <w:i/>
          <w:sz w:val="20"/>
          <w:szCs w:val="20"/>
          <w:lang w:val="uk-UA" w:eastAsia="ru-RU"/>
        </w:rPr>
        <w:t>Ureaplasma</w:t>
      </w:r>
      <w:proofErr w:type="spellEnd"/>
      <w:r w:rsidR="00824E56" w:rsidRPr="00BA2F2F">
        <w:rPr>
          <w:rFonts w:ascii="Times New Roman" w:hAnsi="Times New Roman" w:cs="Times New Roman"/>
          <w:i/>
          <w:sz w:val="20"/>
          <w:szCs w:val="20"/>
          <w:lang w:val="uk-UA" w:eastAsia="ru-RU"/>
        </w:rPr>
        <w:t xml:space="preserve"> </w:t>
      </w:r>
      <w:proofErr w:type="spellStart"/>
      <w:r w:rsidR="00824E56" w:rsidRPr="00BA2F2F">
        <w:rPr>
          <w:rFonts w:ascii="Times New Roman" w:hAnsi="Times New Roman" w:cs="Times New Roman"/>
          <w:i/>
          <w:sz w:val="20"/>
          <w:szCs w:val="20"/>
          <w:lang w:val="uk-UA" w:eastAsia="ru-RU"/>
        </w:rPr>
        <w:t>spp</w:t>
      </w:r>
      <w:proofErr w:type="spellEnd"/>
      <w:r w:rsidR="00824E56" w:rsidRPr="00BA2F2F">
        <w:rPr>
          <w:rFonts w:ascii="Times New Roman" w:hAnsi="Times New Roman" w:cs="Times New Roman"/>
          <w:i/>
          <w:sz w:val="20"/>
          <w:szCs w:val="20"/>
          <w:lang w:val="uk-UA" w:eastAsia="ru-RU"/>
        </w:rPr>
        <w:t>.</w:t>
      </w:r>
      <w:r w:rsidR="00824E56" w:rsidRPr="00BA2F2F">
        <w:rPr>
          <w:rFonts w:ascii="Times New Roman" w:hAnsi="Times New Roman" w:cs="Times New Roman"/>
          <w:sz w:val="20"/>
          <w:szCs w:val="20"/>
          <w:lang w:val="uk-UA" w:eastAsia="ru-RU"/>
        </w:rPr>
        <w:t xml:space="preserve"> </w:t>
      </w:r>
      <w:r w:rsidRPr="00BA2F2F">
        <w:rPr>
          <w:rFonts w:ascii="Times New Roman" w:hAnsi="Times New Roman" w:cs="Times New Roman"/>
          <w:sz w:val="20"/>
          <w:szCs w:val="20"/>
          <w:lang w:val="uk-UA" w:eastAsia="ru-RU"/>
        </w:rPr>
        <w:t>д</w:t>
      </w:r>
      <w:r w:rsidR="003758FC" w:rsidRPr="00BA2F2F">
        <w:rPr>
          <w:rFonts w:ascii="Times New Roman" w:hAnsi="Times New Roman" w:cs="Times New Roman"/>
          <w:sz w:val="20"/>
          <w:szCs w:val="20"/>
          <w:lang w:val="uk-UA" w:eastAsia="ru-RU"/>
        </w:rPr>
        <w:t>іагностовано</w:t>
      </w:r>
      <w:r w:rsidRPr="00BA2F2F">
        <w:rPr>
          <w:rFonts w:ascii="Times New Roman" w:hAnsi="Times New Roman" w:cs="Times New Roman"/>
          <w:sz w:val="20"/>
          <w:szCs w:val="20"/>
          <w:lang w:val="uk-UA" w:eastAsia="ru-RU"/>
        </w:rPr>
        <w:t xml:space="preserve"> </w:t>
      </w:r>
      <w:proofErr w:type="spellStart"/>
      <w:r w:rsidR="003758FC" w:rsidRPr="00BA2F2F">
        <w:rPr>
          <w:rFonts w:ascii="Times New Roman" w:hAnsi="Times New Roman" w:cs="Times New Roman"/>
          <w:sz w:val="20"/>
          <w:szCs w:val="20"/>
          <w:lang w:val="uk-UA" w:eastAsia="ru-RU"/>
        </w:rPr>
        <w:t>бактеріологічно</w:t>
      </w:r>
      <w:proofErr w:type="spellEnd"/>
      <w:r w:rsidRPr="00BA2F2F">
        <w:rPr>
          <w:rFonts w:ascii="Times New Roman" w:hAnsi="Times New Roman" w:cs="Times New Roman"/>
          <w:sz w:val="20"/>
          <w:szCs w:val="20"/>
          <w:lang w:val="uk-UA" w:eastAsia="ru-RU"/>
        </w:rPr>
        <w:t xml:space="preserve"> у 85 (97,7</w:t>
      </w:r>
      <w:r w:rsidRPr="00BA2F2F">
        <w:rPr>
          <w:rFonts w:ascii="Times New Roman" w:hAnsi="Times New Roman" w:cs="Times New Roman"/>
          <w:sz w:val="20"/>
          <w:szCs w:val="20"/>
          <w:lang w:eastAsia="ru-RU"/>
        </w:rPr>
        <w:t> </w:t>
      </w:r>
      <w:r w:rsidRPr="00BA2F2F">
        <w:rPr>
          <w:rFonts w:ascii="Times New Roman" w:hAnsi="Times New Roman" w:cs="Times New Roman"/>
          <w:sz w:val="20"/>
          <w:szCs w:val="20"/>
          <w:lang w:val="uk-UA" w:eastAsia="ru-RU"/>
        </w:rPr>
        <w:t xml:space="preserve">%) </w:t>
      </w:r>
      <w:r w:rsidR="004C039C" w:rsidRPr="00BA2F2F">
        <w:rPr>
          <w:rFonts w:ascii="Times New Roman" w:hAnsi="Times New Roman" w:cs="Times New Roman"/>
          <w:sz w:val="20"/>
          <w:szCs w:val="20"/>
          <w:lang w:val="uk-UA" w:eastAsia="ru-RU"/>
        </w:rPr>
        <w:t>та</w:t>
      </w:r>
      <w:r w:rsidRPr="00BA2F2F">
        <w:rPr>
          <w:rFonts w:ascii="Times New Roman" w:hAnsi="Times New Roman" w:cs="Times New Roman"/>
          <w:sz w:val="20"/>
          <w:szCs w:val="20"/>
          <w:lang w:val="uk-UA" w:eastAsia="ru-RU"/>
        </w:rPr>
        <w:t xml:space="preserve"> 72</w:t>
      </w:r>
      <w:r w:rsidR="004C039C" w:rsidRPr="00BA2F2F">
        <w:rPr>
          <w:rFonts w:ascii="Times New Roman" w:hAnsi="Times New Roman" w:cs="Times New Roman"/>
          <w:sz w:val="20"/>
          <w:szCs w:val="20"/>
          <w:lang w:val="uk-UA" w:eastAsia="ru-RU"/>
        </w:rPr>
        <w:t xml:space="preserve"> </w:t>
      </w:r>
      <w:r w:rsidRPr="00BA2F2F">
        <w:rPr>
          <w:rFonts w:ascii="Times New Roman" w:hAnsi="Times New Roman" w:cs="Times New Roman"/>
          <w:sz w:val="20"/>
          <w:szCs w:val="20"/>
          <w:lang w:val="uk-UA" w:eastAsia="ru-RU"/>
        </w:rPr>
        <w:t>(97,3</w:t>
      </w:r>
      <w:r w:rsidRPr="00BA2F2F">
        <w:rPr>
          <w:rFonts w:ascii="Times New Roman" w:hAnsi="Times New Roman" w:cs="Times New Roman"/>
          <w:sz w:val="20"/>
          <w:szCs w:val="20"/>
          <w:lang w:eastAsia="ru-RU"/>
        </w:rPr>
        <w:t> </w:t>
      </w:r>
      <w:r w:rsidRPr="00BA2F2F">
        <w:rPr>
          <w:rFonts w:ascii="Times New Roman" w:hAnsi="Times New Roman" w:cs="Times New Roman"/>
          <w:sz w:val="20"/>
          <w:szCs w:val="20"/>
          <w:lang w:val="uk-UA" w:eastAsia="ru-RU"/>
        </w:rPr>
        <w:t>%)</w:t>
      </w:r>
      <w:r w:rsidR="004C039C" w:rsidRPr="00BA2F2F">
        <w:rPr>
          <w:rFonts w:ascii="Times New Roman" w:hAnsi="Times New Roman" w:cs="Times New Roman"/>
          <w:sz w:val="20"/>
          <w:szCs w:val="20"/>
          <w:lang w:val="uk-UA" w:eastAsia="ru-RU"/>
        </w:rPr>
        <w:t xml:space="preserve"> </w:t>
      </w:r>
      <w:r w:rsidR="00824E56" w:rsidRPr="00BA2F2F">
        <w:rPr>
          <w:rFonts w:ascii="Times New Roman" w:hAnsi="Times New Roman" w:cs="Times New Roman"/>
          <w:sz w:val="20"/>
          <w:szCs w:val="20"/>
          <w:lang w:val="uk-UA" w:eastAsia="ru-RU"/>
        </w:rPr>
        <w:t xml:space="preserve">пацієнтів </w:t>
      </w:r>
      <w:r w:rsidR="004C039C" w:rsidRPr="00BA2F2F">
        <w:rPr>
          <w:rFonts w:ascii="Times New Roman" w:hAnsi="Times New Roman" w:cs="Times New Roman"/>
          <w:sz w:val="20"/>
          <w:szCs w:val="20"/>
          <w:lang w:val="uk-UA" w:eastAsia="ru-RU"/>
        </w:rPr>
        <w:t>відповідно</w:t>
      </w:r>
      <w:r w:rsidRPr="00BA2F2F">
        <w:rPr>
          <w:rFonts w:ascii="Times New Roman" w:hAnsi="Times New Roman" w:cs="Times New Roman"/>
          <w:sz w:val="20"/>
          <w:szCs w:val="20"/>
          <w:lang w:val="uk-UA" w:eastAsia="ru-RU"/>
        </w:rPr>
        <w:t xml:space="preserve">, </w:t>
      </w:r>
      <w:r w:rsidR="004C039C" w:rsidRPr="00BA2F2F">
        <w:rPr>
          <w:rFonts w:ascii="Times New Roman" w:hAnsi="Times New Roman" w:cs="Times New Roman"/>
          <w:sz w:val="20"/>
          <w:szCs w:val="20"/>
          <w:lang w:val="uk-UA" w:eastAsia="ru-RU"/>
        </w:rPr>
        <w:t>І</w:t>
      </w:r>
      <w:r w:rsidRPr="00BA2F2F">
        <w:rPr>
          <w:rFonts w:ascii="Times New Roman" w:hAnsi="Times New Roman" w:cs="Times New Roman"/>
          <w:sz w:val="20"/>
          <w:szCs w:val="20"/>
          <w:lang w:val="uk-UA" w:eastAsia="ru-RU"/>
        </w:rPr>
        <w:t xml:space="preserve">ФА </w:t>
      </w:r>
      <w:proofErr w:type="spellStart"/>
      <w:r w:rsidRPr="00BA2F2F">
        <w:rPr>
          <w:rFonts w:ascii="Times New Roman" w:hAnsi="Times New Roman" w:cs="Times New Roman"/>
          <w:sz w:val="20"/>
          <w:szCs w:val="20"/>
          <w:lang w:eastAsia="ru-RU"/>
        </w:rPr>
        <w:t>IgG</w:t>
      </w:r>
      <w:proofErr w:type="spellEnd"/>
      <w:r w:rsidRPr="00BA2F2F">
        <w:rPr>
          <w:rFonts w:ascii="Times New Roman" w:hAnsi="Times New Roman" w:cs="Times New Roman"/>
          <w:sz w:val="20"/>
          <w:szCs w:val="20"/>
          <w:lang w:val="uk-UA" w:eastAsia="ru-RU"/>
        </w:rPr>
        <w:t xml:space="preserve"> </w:t>
      </w:r>
      <w:r w:rsidR="00506BFB" w:rsidRPr="00BA2F2F">
        <w:rPr>
          <w:rFonts w:ascii="Times New Roman" w:hAnsi="Times New Roman" w:cs="Times New Roman"/>
          <w:sz w:val="20"/>
          <w:szCs w:val="20"/>
          <w:lang w:val="uk-UA" w:eastAsia="ru-RU"/>
        </w:rPr>
        <w:t xml:space="preserve">з </w:t>
      </w:r>
      <w:r w:rsidR="00036F82" w:rsidRPr="00BA2F2F">
        <w:rPr>
          <w:rFonts w:ascii="Times New Roman" w:hAnsi="Times New Roman" w:cs="Times New Roman"/>
          <w:sz w:val="20"/>
          <w:szCs w:val="20"/>
          <w:lang w:val="uk-UA" w:eastAsia="ru-RU"/>
        </w:rPr>
        <w:t>високими ти</w:t>
      </w:r>
      <w:r w:rsidR="004C039C" w:rsidRPr="00BA2F2F">
        <w:rPr>
          <w:rFonts w:ascii="Times New Roman" w:hAnsi="Times New Roman" w:cs="Times New Roman"/>
          <w:sz w:val="20"/>
          <w:szCs w:val="20"/>
          <w:lang w:val="uk-UA" w:eastAsia="ru-RU"/>
        </w:rPr>
        <w:t>трами</w:t>
      </w:r>
      <w:r w:rsidRPr="00BA2F2F">
        <w:rPr>
          <w:rFonts w:ascii="Times New Roman" w:hAnsi="Times New Roman" w:cs="Times New Roman"/>
          <w:sz w:val="20"/>
          <w:szCs w:val="20"/>
          <w:lang w:val="uk-UA" w:eastAsia="ru-RU"/>
        </w:rPr>
        <w:t xml:space="preserve"> </w:t>
      </w:r>
      <w:r w:rsidR="004C039C" w:rsidRPr="00BA2F2F">
        <w:rPr>
          <w:rFonts w:ascii="Times New Roman" w:hAnsi="Times New Roman" w:cs="Times New Roman"/>
          <w:sz w:val="20"/>
          <w:szCs w:val="20"/>
          <w:lang w:val="uk-UA" w:eastAsia="ru-RU"/>
        </w:rPr>
        <w:t>виявлене</w:t>
      </w:r>
      <w:r w:rsidRPr="00BA2F2F">
        <w:rPr>
          <w:rFonts w:ascii="Times New Roman" w:hAnsi="Times New Roman" w:cs="Times New Roman"/>
          <w:sz w:val="20"/>
          <w:szCs w:val="20"/>
          <w:lang w:val="uk-UA" w:eastAsia="ru-RU"/>
        </w:rPr>
        <w:t xml:space="preserve"> у 78 (89,7</w:t>
      </w:r>
      <w:r w:rsidRPr="00BA2F2F">
        <w:rPr>
          <w:rFonts w:ascii="Times New Roman" w:hAnsi="Times New Roman" w:cs="Times New Roman"/>
          <w:sz w:val="20"/>
          <w:szCs w:val="20"/>
          <w:lang w:eastAsia="ru-RU"/>
        </w:rPr>
        <w:t> </w:t>
      </w:r>
      <w:r w:rsidRPr="00BA2F2F">
        <w:rPr>
          <w:rFonts w:ascii="Times New Roman" w:hAnsi="Times New Roman" w:cs="Times New Roman"/>
          <w:sz w:val="20"/>
          <w:szCs w:val="20"/>
          <w:lang w:val="uk-UA" w:eastAsia="ru-RU"/>
        </w:rPr>
        <w:t xml:space="preserve">%) </w:t>
      </w:r>
      <w:r w:rsidR="004C039C" w:rsidRPr="00BA2F2F">
        <w:rPr>
          <w:rFonts w:ascii="Times New Roman" w:hAnsi="Times New Roman" w:cs="Times New Roman"/>
          <w:sz w:val="20"/>
          <w:szCs w:val="20"/>
          <w:lang w:val="uk-UA" w:eastAsia="ru-RU"/>
        </w:rPr>
        <w:t>та</w:t>
      </w:r>
      <w:r w:rsidRPr="00BA2F2F">
        <w:rPr>
          <w:rFonts w:ascii="Times New Roman" w:hAnsi="Times New Roman" w:cs="Times New Roman"/>
          <w:sz w:val="20"/>
          <w:szCs w:val="20"/>
          <w:lang w:val="uk-UA" w:eastAsia="ru-RU"/>
        </w:rPr>
        <w:t xml:space="preserve"> у 65</w:t>
      </w:r>
      <w:r w:rsidR="004C039C" w:rsidRPr="00BA2F2F">
        <w:rPr>
          <w:rFonts w:ascii="Times New Roman" w:hAnsi="Times New Roman" w:cs="Times New Roman"/>
          <w:sz w:val="20"/>
          <w:szCs w:val="20"/>
          <w:lang w:val="uk-UA" w:eastAsia="ru-RU"/>
        </w:rPr>
        <w:t xml:space="preserve"> </w:t>
      </w:r>
      <w:r w:rsidRPr="00BA2F2F">
        <w:rPr>
          <w:rFonts w:ascii="Times New Roman" w:hAnsi="Times New Roman" w:cs="Times New Roman"/>
          <w:sz w:val="20"/>
          <w:szCs w:val="20"/>
          <w:lang w:val="uk-UA" w:eastAsia="ru-RU"/>
        </w:rPr>
        <w:t>(87,8</w:t>
      </w:r>
      <w:r w:rsidRPr="00BA2F2F">
        <w:rPr>
          <w:rFonts w:ascii="Times New Roman" w:hAnsi="Times New Roman" w:cs="Times New Roman"/>
          <w:sz w:val="20"/>
          <w:szCs w:val="20"/>
          <w:lang w:eastAsia="ru-RU"/>
        </w:rPr>
        <w:t> </w:t>
      </w:r>
      <w:r w:rsidRPr="00BA2F2F">
        <w:rPr>
          <w:rFonts w:ascii="Times New Roman" w:hAnsi="Times New Roman" w:cs="Times New Roman"/>
          <w:sz w:val="20"/>
          <w:szCs w:val="20"/>
          <w:lang w:val="uk-UA" w:eastAsia="ru-RU"/>
        </w:rPr>
        <w:t xml:space="preserve">%) </w:t>
      </w:r>
      <w:r w:rsidR="00824E56" w:rsidRPr="00BA2F2F">
        <w:rPr>
          <w:rFonts w:ascii="Times New Roman" w:hAnsi="Times New Roman" w:cs="Times New Roman"/>
          <w:sz w:val="20"/>
          <w:szCs w:val="20"/>
          <w:lang w:val="uk-UA" w:eastAsia="ru-RU"/>
        </w:rPr>
        <w:t xml:space="preserve">пацієнтів </w:t>
      </w:r>
      <w:r w:rsidR="004C039C" w:rsidRPr="00BA2F2F">
        <w:rPr>
          <w:rFonts w:ascii="Times New Roman" w:hAnsi="Times New Roman" w:cs="Times New Roman"/>
          <w:sz w:val="20"/>
          <w:szCs w:val="20"/>
          <w:lang w:val="uk-UA" w:eastAsia="ru-RU"/>
        </w:rPr>
        <w:t>відповідно</w:t>
      </w:r>
      <w:r w:rsidRPr="00BA2F2F">
        <w:rPr>
          <w:rFonts w:ascii="Times New Roman" w:hAnsi="Times New Roman" w:cs="Times New Roman"/>
          <w:sz w:val="20"/>
          <w:szCs w:val="20"/>
          <w:lang w:val="uk-UA" w:eastAsia="ru-RU"/>
        </w:rPr>
        <w:t xml:space="preserve">, </w:t>
      </w:r>
      <w:r w:rsidR="004C039C" w:rsidRPr="00BA2F2F">
        <w:rPr>
          <w:rFonts w:ascii="Times New Roman" w:hAnsi="Times New Roman" w:cs="Times New Roman"/>
          <w:sz w:val="20"/>
          <w:szCs w:val="20"/>
          <w:lang w:val="uk-UA" w:eastAsia="ru-RU"/>
        </w:rPr>
        <w:t>та ПЛР</w:t>
      </w:r>
      <w:r w:rsidRPr="00BA2F2F">
        <w:rPr>
          <w:rFonts w:ascii="Times New Roman" w:hAnsi="Times New Roman" w:cs="Times New Roman"/>
          <w:sz w:val="20"/>
          <w:szCs w:val="20"/>
          <w:lang w:val="uk-UA" w:eastAsia="ru-RU"/>
        </w:rPr>
        <w:t xml:space="preserve"> </w:t>
      </w:r>
      <w:r w:rsidR="002B3618" w:rsidRPr="00BA2F2F">
        <w:rPr>
          <w:rFonts w:ascii="Times New Roman" w:hAnsi="Times New Roman" w:cs="Times New Roman"/>
          <w:sz w:val="20"/>
          <w:szCs w:val="20"/>
          <w:lang w:val="uk-UA" w:eastAsia="ru-RU"/>
        </w:rPr>
        <w:t>виявила</w:t>
      </w:r>
      <w:r w:rsidR="004C039C" w:rsidRPr="00BA2F2F">
        <w:rPr>
          <w:rFonts w:ascii="Times New Roman" w:hAnsi="Times New Roman" w:cs="Times New Roman"/>
          <w:sz w:val="20"/>
          <w:szCs w:val="20"/>
          <w:lang w:val="uk-UA" w:eastAsia="ru-RU"/>
        </w:rPr>
        <w:t xml:space="preserve"> збудник</w:t>
      </w:r>
      <w:r w:rsidR="00506BFB" w:rsidRPr="00BA2F2F">
        <w:rPr>
          <w:rFonts w:ascii="Times New Roman" w:hAnsi="Times New Roman" w:cs="Times New Roman"/>
          <w:sz w:val="20"/>
          <w:szCs w:val="20"/>
          <w:lang w:val="uk-UA" w:eastAsia="ru-RU"/>
        </w:rPr>
        <w:t>ів</w:t>
      </w:r>
      <w:r w:rsidRPr="00BA2F2F">
        <w:rPr>
          <w:rFonts w:ascii="Times New Roman" w:hAnsi="Times New Roman" w:cs="Times New Roman"/>
          <w:sz w:val="20"/>
          <w:szCs w:val="20"/>
          <w:lang w:val="uk-UA" w:eastAsia="ru-RU"/>
        </w:rPr>
        <w:t xml:space="preserve"> у 81 (93,1</w:t>
      </w:r>
      <w:r w:rsidRPr="00BA2F2F">
        <w:rPr>
          <w:rFonts w:ascii="Times New Roman" w:hAnsi="Times New Roman" w:cs="Times New Roman"/>
          <w:sz w:val="20"/>
          <w:szCs w:val="20"/>
          <w:lang w:eastAsia="ru-RU"/>
        </w:rPr>
        <w:t> </w:t>
      </w:r>
      <w:r w:rsidRPr="00BA2F2F">
        <w:rPr>
          <w:rFonts w:ascii="Times New Roman" w:hAnsi="Times New Roman" w:cs="Times New Roman"/>
          <w:sz w:val="20"/>
          <w:szCs w:val="20"/>
          <w:lang w:val="uk-UA" w:eastAsia="ru-RU"/>
        </w:rPr>
        <w:t xml:space="preserve">%) </w:t>
      </w:r>
      <w:r w:rsidR="004C039C" w:rsidRPr="00BA2F2F">
        <w:rPr>
          <w:rFonts w:ascii="Times New Roman" w:hAnsi="Times New Roman" w:cs="Times New Roman"/>
          <w:sz w:val="20"/>
          <w:szCs w:val="20"/>
          <w:lang w:val="uk-UA" w:eastAsia="ru-RU"/>
        </w:rPr>
        <w:t>та</w:t>
      </w:r>
      <w:r w:rsidRPr="00BA2F2F">
        <w:rPr>
          <w:rFonts w:ascii="Times New Roman" w:hAnsi="Times New Roman" w:cs="Times New Roman"/>
          <w:sz w:val="20"/>
          <w:szCs w:val="20"/>
          <w:lang w:val="uk-UA" w:eastAsia="ru-RU"/>
        </w:rPr>
        <w:t xml:space="preserve"> у 69 (93,2</w:t>
      </w:r>
      <w:r w:rsidRPr="00BA2F2F">
        <w:rPr>
          <w:rFonts w:ascii="Times New Roman" w:hAnsi="Times New Roman" w:cs="Times New Roman"/>
          <w:sz w:val="20"/>
          <w:szCs w:val="20"/>
          <w:lang w:eastAsia="ru-RU"/>
        </w:rPr>
        <w:t> </w:t>
      </w:r>
      <w:r w:rsidRPr="00BA2F2F">
        <w:rPr>
          <w:rFonts w:ascii="Times New Roman" w:hAnsi="Times New Roman" w:cs="Times New Roman"/>
          <w:sz w:val="20"/>
          <w:szCs w:val="20"/>
          <w:lang w:val="uk-UA" w:eastAsia="ru-RU"/>
        </w:rPr>
        <w:t xml:space="preserve">%) </w:t>
      </w:r>
      <w:r w:rsidR="00824E56" w:rsidRPr="00BA2F2F">
        <w:rPr>
          <w:rFonts w:ascii="Times New Roman" w:hAnsi="Times New Roman" w:cs="Times New Roman"/>
          <w:sz w:val="20"/>
          <w:szCs w:val="20"/>
          <w:lang w:val="uk-UA" w:eastAsia="ru-RU"/>
        </w:rPr>
        <w:t xml:space="preserve">пацієнтів </w:t>
      </w:r>
      <w:r w:rsidR="004C039C" w:rsidRPr="00BA2F2F">
        <w:rPr>
          <w:rFonts w:ascii="Times New Roman" w:hAnsi="Times New Roman" w:cs="Times New Roman"/>
          <w:sz w:val="20"/>
          <w:szCs w:val="20"/>
          <w:lang w:val="uk-UA" w:eastAsia="ru-RU"/>
        </w:rPr>
        <w:t>відповідно</w:t>
      </w:r>
      <w:r w:rsidRPr="00BA2F2F">
        <w:rPr>
          <w:rFonts w:ascii="Times New Roman" w:hAnsi="Times New Roman" w:cs="Times New Roman"/>
          <w:sz w:val="20"/>
          <w:szCs w:val="20"/>
          <w:lang w:val="uk-UA" w:eastAsia="ru-RU"/>
        </w:rPr>
        <w:t>.</w:t>
      </w:r>
      <w:r w:rsidR="00506BFB" w:rsidRPr="00BA2F2F">
        <w:rPr>
          <w:rFonts w:ascii="Times New Roman" w:hAnsi="Times New Roman" w:cs="Times New Roman"/>
          <w:sz w:val="20"/>
          <w:szCs w:val="20"/>
          <w:lang w:val="uk-UA" w:eastAsia="ru-RU"/>
        </w:rPr>
        <w:t xml:space="preserve"> </w:t>
      </w:r>
      <w:r w:rsidR="00F76555" w:rsidRPr="00BA2F2F">
        <w:rPr>
          <w:rFonts w:ascii="Times New Roman" w:hAnsi="Times New Roman" w:cs="Times New Roman"/>
          <w:sz w:val="20"/>
          <w:szCs w:val="20"/>
          <w:lang w:val="uk-UA" w:eastAsia="ru-RU"/>
        </w:rPr>
        <w:t xml:space="preserve">Латентну </w:t>
      </w:r>
      <w:proofErr w:type="spellStart"/>
      <w:r w:rsidR="001C5738" w:rsidRPr="00BA2F2F">
        <w:rPr>
          <w:rFonts w:ascii="Times New Roman" w:hAnsi="Times New Roman" w:cs="Times New Roman"/>
          <w:sz w:val="20"/>
          <w:szCs w:val="20"/>
          <w:lang w:val="uk-UA" w:eastAsia="ru-RU"/>
        </w:rPr>
        <w:t>герпес</w:t>
      </w:r>
      <w:r w:rsidR="00F76555" w:rsidRPr="00BA2F2F">
        <w:rPr>
          <w:rFonts w:ascii="Times New Roman" w:hAnsi="Times New Roman" w:cs="Times New Roman"/>
          <w:sz w:val="20"/>
          <w:szCs w:val="20"/>
          <w:lang w:val="uk-UA" w:eastAsia="ru-RU"/>
        </w:rPr>
        <w:t>вірусну</w:t>
      </w:r>
      <w:proofErr w:type="spellEnd"/>
      <w:r w:rsidR="00F76555" w:rsidRPr="00BA2F2F">
        <w:rPr>
          <w:rFonts w:ascii="Times New Roman" w:hAnsi="Times New Roman" w:cs="Times New Roman"/>
          <w:sz w:val="20"/>
          <w:szCs w:val="20"/>
          <w:lang w:val="uk-UA" w:eastAsia="ru-RU"/>
        </w:rPr>
        <w:t xml:space="preserve"> інфекцію діагностували</w:t>
      </w:r>
      <w:r w:rsidR="000D7C2E" w:rsidRPr="00BA2F2F">
        <w:rPr>
          <w:rFonts w:ascii="Times New Roman" w:hAnsi="Times New Roman" w:cs="Times New Roman"/>
          <w:sz w:val="20"/>
          <w:szCs w:val="20"/>
          <w:lang w:val="uk-UA" w:eastAsia="ru-RU"/>
        </w:rPr>
        <w:t xml:space="preserve"> </w:t>
      </w:r>
      <w:r w:rsidR="00F76555" w:rsidRPr="00BA2F2F">
        <w:rPr>
          <w:rFonts w:ascii="Times New Roman" w:hAnsi="Times New Roman" w:cs="Times New Roman"/>
          <w:sz w:val="20"/>
          <w:szCs w:val="20"/>
          <w:lang w:val="uk-UA" w:eastAsia="ru-RU"/>
        </w:rPr>
        <w:t xml:space="preserve">за допомогою </w:t>
      </w:r>
      <w:proofErr w:type="spellStart"/>
      <w:r w:rsidR="000D7C2E" w:rsidRPr="00BA2F2F">
        <w:rPr>
          <w:rFonts w:ascii="Times New Roman" w:hAnsi="Times New Roman" w:cs="Times New Roman"/>
          <w:sz w:val="20"/>
          <w:szCs w:val="20"/>
          <w:lang w:val="uk-UA" w:eastAsia="ru-RU"/>
        </w:rPr>
        <w:t>імуноферментн</w:t>
      </w:r>
      <w:r w:rsidR="00F76555" w:rsidRPr="00BA2F2F">
        <w:rPr>
          <w:rFonts w:ascii="Times New Roman" w:hAnsi="Times New Roman" w:cs="Times New Roman"/>
          <w:sz w:val="20"/>
          <w:szCs w:val="20"/>
          <w:lang w:val="uk-UA" w:eastAsia="ru-RU"/>
        </w:rPr>
        <w:t>ого</w:t>
      </w:r>
      <w:proofErr w:type="spellEnd"/>
      <w:r w:rsidR="000D7C2E" w:rsidRPr="00BA2F2F">
        <w:rPr>
          <w:rFonts w:ascii="Times New Roman" w:hAnsi="Times New Roman" w:cs="Times New Roman"/>
          <w:sz w:val="20"/>
          <w:szCs w:val="20"/>
          <w:lang w:val="uk-UA" w:eastAsia="ru-RU"/>
        </w:rPr>
        <w:t xml:space="preserve"> аналіз</w:t>
      </w:r>
      <w:r w:rsidR="00F76555" w:rsidRPr="00BA2F2F">
        <w:rPr>
          <w:rFonts w:ascii="Times New Roman" w:hAnsi="Times New Roman" w:cs="Times New Roman"/>
          <w:sz w:val="20"/>
          <w:szCs w:val="20"/>
          <w:lang w:val="uk-UA" w:eastAsia="ru-RU"/>
        </w:rPr>
        <w:t>у</w:t>
      </w:r>
      <w:r w:rsidR="000D7C2E" w:rsidRPr="00BA2F2F">
        <w:rPr>
          <w:rFonts w:ascii="Times New Roman" w:hAnsi="Times New Roman" w:cs="Times New Roman"/>
          <w:sz w:val="20"/>
          <w:szCs w:val="20"/>
          <w:lang w:val="uk-UA" w:eastAsia="ru-RU"/>
        </w:rPr>
        <w:t xml:space="preserve"> специфічних</w:t>
      </w:r>
      <w:r w:rsidRPr="00BA2F2F">
        <w:rPr>
          <w:rFonts w:ascii="Times New Roman" w:hAnsi="Times New Roman" w:cs="Times New Roman"/>
          <w:sz w:val="20"/>
          <w:szCs w:val="20"/>
          <w:lang w:val="uk-UA" w:eastAsia="ru-RU"/>
        </w:rPr>
        <w:t xml:space="preserve"> </w:t>
      </w:r>
      <w:proofErr w:type="spellStart"/>
      <w:r w:rsidR="000D7C2E" w:rsidRPr="00BA2F2F">
        <w:rPr>
          <w:rFonts w:ascii="Times New Roman" w:hAnsi="Times New Roman" w:cs="Times New Roman"/>
          <w:sz w:val="20"/>
          <w:szCs w:val="20"/>
          <w:lang w:eastAsia="ru-RU"/>
        </w:rPr>
        <w:t>IgG</w:t>
      </w:r>
      <w:proofErr w:type="spellEnd"/>
      <w:r w:rsidR="000D7C2E" w:rsidRPr="00BA2F2F">
        <w:rPr>
          <w:rFonts w:ascii="Times New Roman" w:hAnsi="Times New Roman" w:cs="Times New Roman"/>
          <w:sz w:val="20"/>
          <w:szCs w:val="20"/>
          <w:lang w:val="uk-UA" w:eastAsia="ru-RU"/>
        </w:rPr>
        <w:t xml:space="preserve">, а вразі клінічного загострення і </w:t>
      </w:r>
      <w:proofErr w:type="spellStart"/>
      <w:r w:rsidR="000D7C2E" w:rsidRPr="00BA2F2F">
        <w:rPr>
          <w:rFonts w:ascii="Times New Roman" w:hAnsi="Times New Roman" w:cs="Times New Roman"/>
          <w:sz w:val="20"/>
          <w:szCs w:val="20"/>
          <w:lang w:eastAsia="ru-RU"/>
        </w:rPr>
        <w:t>Ig</w:t>
      </w:r>
      <w:proofErr w:type="spellEnd"/>
      <w:r w:rsidR="000D7C2E" w:rsidRPr="00BA2F2F">
        <w:rPr>
          <w:rFonts w:ascii="Times New Roman" w:hAnsi="Times New Roman" w:cs="Times New Roman"/>
          <w:sz w:val="20"/>
          <w:szCs w:val="20"/>
          <w:lang w:val="uk-UA" w:eastAsia="ru-RU"/>
        </w:rPr>
        <w:t xml:space="preserve">М. </w:t>
      </w:r>
      <w:r w:rsidR="00F76555" w:rsidRPr="00BA2F2F">
        <w:rPr>
          <w:rFonts w:ascii="Times New Roman" w:hAnsi="Times New Roman" w:cs="Times New Roman"/>
          <w:sz w:val="20"/>
          <w:szCs w:val="20"/>
          <w:lang w:val="uk-UA" w:eastAsia="ru-RU"/>
        </w:rPr>
        <w:t>У</w:t>
      </w:r>
      <w:r w:rsidR="00DE74D7" w:rsidRPr="00BA2F2F">
        <w:rPr>
          <w:rFonts w:ascii="Times New Roman" w:hAnsi="Times New Roman" w:cs="Times New Roman"/>
          <w:sz w:val="20"/>
          <w:szCs w:val="20"/>
          <w:lang w:val="uk-UA" w:eastAsia="ru-RU"/>
        </w:rPr>
        <w:t xml:space="preserve"> 123 (77,2 %) </w:t>
      </w:r>
      <w:r w:rsidR="000D7C2E" w:rsidRPr="00BA2F2F">
        <w:rPr>
          <w:rFonts w:ascii="Times New Roman" w:hAnsi="Times New Roman" w:cs="Times New Roman"/>
          <w:sz w:val="20"/>
          <w:szCs w:val="20"/>
          <w:lang w:val="uk-UA" w:eastAsia="ru-RU"/>
        </w:rPr>
        <w:t>хворих ді</w:t>
      </w:r>
      <w:r w:rsidR="0099536F" w:rsidRPr="00BA2F2F">
        <w:rPr>
          <w:rFonts w:ascii="Times New Roman" w:hAnsi="Times New Roman" w:cs="Times New Roman"/>
          <w:sz w:val="20"/>
          <w:szCs w:val="20"/>
          <w:lang w:val="uk-UA" w:eastAsia="ru-RU"/>
        </w:rPr>
        <w:t>агност</w:t>
      </w:r>
      <w:r w:rsidR="000D7C2E" w:rsidRPr="00BA2F2F">
        <w:rPr>
          <w:rFonts w:ascii="Times New Roman" w:hAnsi="Times New Roman" w:cs="Times New Roman"/>
          <w:sz w:val="20"/>
          <w:szCs w:val="20"/>
          <w:lang w:val="uk-UA" w:eastAsia="ru-RU"/>
        </w:rPr>
        <w:t>овано</w:t>
      </w:r>
      <w:r w:rsidR="00DE74D7" w:rsidRPr="00BA2F2F">
        <w:rPr>
          <w:rFonts w:ascii="Times New Roman" w:hAnsi="Times New Roman" w:cs="Times New Roman"/>
          <w:sz w:val="20"/>
          <w:szCs w:val="20"/>
          <w:lang w:val="uk-UA" w:eastAsia="ru-RU"/>
        </w:rPr>
        <w:t xml:space="preserve"> </w:t>
      </w:r>
      <w:proofErr w:type="spellStart"/>
      <w:r w:rsidR="000D7C2E" w:rsidRPr="00BA2F2F">
        <w:rPr>
          <w:rFonts w:ascii="Times New Roman" w:hAnsi="Times New Roman" w:cs="Times New Roman"/>
          <w:sz w:val="20"/>
          <w:szCs w:val="20"/>
          <w:lang w:val="uk-UA" w:eastAsia="ru-RU"/>
        </w:rPr>
        <w:t>герпесвірусну</w:t>
      </w:r>
      <w:proofErr w:type="spellEnd"/>
      <w:r w:rsidR="000D7C2E" w:rsidRPr="00BA2F2F">
        <w:rPr>
          <w:rFonts w:ascii="Times New Roman" w:hAnsi="Times New Roman" w:cs="Times New Roman"/>
          <w:sz w:val="20"/>
          <w:szCs w:val="20"/>
          <w:lang w:val="uk-UA" w:eastAsia="ru-RU"/>
        </w:rPr>
        <w:t xml:space="preserve"> інфекцію</w:t>
      </w:r>
      <w:r w:rsidR="00DE74D7" w:rsidRPr="00BA2F2F">
        <w:rPr>
          <w:rFonts w:ascii="Times New Roman" w:hAnsi="Times New Roman" w:cs="Times New Roman"/>
          <w:sz w:val="20"/>
          <w:szCs w:val="20"/>
          <w:lang w:val="uk-UA" w:eastAsia="ru-RU"/>
        </w:rPr>
        <w:t xml:space="preserve">: </w:t>
      </w:r>
      <w:r w:rsidR="000D7C2E" w:rsidRPr="00BA2F2F">
        <w:rPr>
          <w:rFonts w:ascii="Times New Roman" w:hAnsi="Times New Roman" w:cs="Times New Roman"/>
          <w:sz w:val="20"/>
          <w:szCs w:val="20"/>
          <w:lang w:val="uk-UA" w:eastAsia="ru-RU"/>
        </w:rPr>
        <w:t xml:space="preserve">вірус простого </w:t>
      </w:r>
      <w:proofErr w:type="spellStart"/>
      <w:r w:rsidR="000D7C2E" w:rsidRPr="00BA2F2F">
        <w:rPr>
          <w:rFonts w:ascii="Times New Roman" w:hAnsi="Times New Roman" w:cs="Times New Roman"/>
          <w:sz w:val="20"/>
          <w:szCs w:val="20"/>
          <w:lang w:val="uk-UA" w:eastAsia="ru-RU"/>
        </w:rPr>
        <w:t>герпесу</w:t>
      </w:r>
      <w:proofErr w:type="spellEnd"/>
      <w:r w:rsidR="00DE74D7" w:rsidRPr="00BA2F2F">
        <w:rPr>
          <w:rFonts w:ascii="Times New Roman" w:hAnsi="Times New Roman" w:cs="Times New Roman"/>
          <w:sz w:val="20"/>
          <w:szCs w:val="20"/>
          <w:lang w:val="uk-UA" w:eastAsia="ru-RU"/>
        </w:rPr>
        <w:t xml:space="preserve"> 1 </w:t>
      </w:r>
      <w:r w:rsidR="000D7C2E" w:rsidRPr="00BA2F2F">
        <w:rPr>
          <w:rFonts w:ascii="Times New Roman" w:hAnsi="Times New Roman" w:cs="Times New Roman"/>
          <w:sz w:val="20"/>
          <w:szCs w:val="20"/>
          <w:lang w:val="uk-UA" w:eastAsia="ru-RU"/>
        </w:rPr>
        <w:t>та 2 типу</w:t>
      </w:r>
      <w:r w:rsidR="00DE74D7" w:rsidRPr="00BA2F2F">
        <w:rPr>
          <w:rFonts w:ascii="Times New Roman" w:hAnsi="Times New Roman" w:cs="Times New Roman"/>
          <w:sz w:val="20"/>
          <w:szCs w:val="20"/>
          <w:lang w:val="uk-UA" w:eastAsia="ru-RU"/>
        </w:rPr>
        <w:t xml:space="preserve"> – у 118 (95,9 %)</w:t>
      </w:r>
      <w:r w:rsidR="000D7C2E" w:rsidRPr="00BA2F2F">
        <w:rPr>
          <w:rFonts w:ascii="Times New Roman" w:hAnsi="Times New Roman" w:cs="Times New Roman"/>
          <w:sz w:val="20"/>
          <w:szCs w:val="20"/>
          <w:lang w:val="uk-UA" w:eastAsia="ru-RU"/>
        </w:rPr>
        <w:t xml:space="preserve"> пацієнтів, </w:t>
      </w:r>
      <w:proofErr w:type="spellStart"/>
      <w:r w:rsidR="000D7C2E" w:rsidRPr="00BA2F2F">
        <w:rPr>
          <w:rFonts w:ascii="Times New Roman" w:hAnsi="Times New Roman" w:cs="Times New Roman"/>
          <w:sz w:val="20"/>
          <w:szCs w:val="20"/>
          <w:lang w:val="uk-UA" w:eastAsia="ru-RU"/>
        </w:rPr>
        <w:t>цитомегалові</w:t>
      </w:r>
      <w:r w:rsidR="00DE74D7" w:rsidRPr="00BA2F2F">
        <w:rPr>
          <w:rFonts w:ascii="Times New Roman" w:hAnsi="Times New Roman" w:cs="Times New Roman"/>
          <w:sz w:val="20"/>
          <w:szCs w:val="20"/>
          <w:lang w:val="uk-UA" w:eastAsia="ru-RU"/>
        </w:rPr>
        <w:t>рус</w:t>
      </w:r>
      <w:proofErr w:type="spellEnd"/>
      <w:r w:rsidR="00DE74D7" w:rsidRPr="00BA2F2F">
        <w:rPr>
          <w:rFonts w:ascii="Times New Roman" w:hAnsi="Times New Roman" w:cs="Times New Roman"/>
          <w:sz w:val="20"/>
          <w:szCs w:val="20"/>
          <w:lang w:val="uk-UA" w:eastAsia="ru-RU"/>
        </w:rPr>
        <w:t xml:space="preserve"> – у 19 (15,45 %)</w:t>
      </w:r>
      <w:r w:rsidR="000D7C2E" w:rsidRPr="00BA2F2F">
        <w:rPr>
          <w:rFonts w:ascii="Times New Roman" w:hAnsi="Times New Roman" w:cs="Times New Roman"/>
          <w:sz w:val="20"/>
          <w:szCs w:val="20"/>
          <w:lang w:val="uk-UA" w:eastAsia="ru-RU"/>
        </w:rPr>
        <w:t xml:space="preserve"> і ві</w:t>
      </w:r>
      <w:r w:rsidR="00DE74D7" w:rsidRPr="00BA2F2F">
        <w:rPr>
          <w:rFonts w:ascii="Times New Roman" w:hAnsi="Times New Roman" w:cs="Times New Roman"/>
          <w:sz w:val="20"/>
          <w:szCs w:val="20"/>
          <w:lang w:val="uk-UA" w:eastAsia="ru-RU"/>
        </w:rPr>
        <w:t xml:space="preserve">рус </w:t>
      </w:r>
      <w:proofErr w:type="spellStart"/>
      <w:r w:rsidR="000D7C2E" w:rsidRPr="00BA2F2F">
        <w:rPr>
          <w:rFonts w:ascii="Times New Roman" w:hAnsi="Times New Roman" w:cs="Times New Roman"/>
          <w:sz w:val="20"/>
          <w:szCs w:val="20"/>
          <w:lang w:val="uk-UA" w:eastAsia="ru-RU"/>
        </w:rPr>
        <w:t>Епштейна-Бара</w:t>
      </w:r>
      <w:proofErr w:type="spellEnd"/>
      <w:r w:rsidR="00DE74D7" w:rsidRPr="00BA2F2F">
        <w:rPr>
          <w:rFonts w:ascii="Times New Roman" w:hAnsi="Times New Roman" w:cs="Times New Roman"/>
          <w:sz w:val="20"/>
          <w:szCs w:val="20"/>
          <w:lang w:val="uk-UA" w:eastAsia="ru-RU"/>
        </w:rPr>
        <w:t xml:space="preserve"> – у 8 (6,5 %) </w:t>
      </w:r>
      <w:r w:rsidR="002B3618" w:rsidRPr="00BA2F2F">
        <w:rPr>
          <w:rFonts w:ascii="Times New Roman" w:hAnsi="Times New Roman" w:cs="Times New Roman"/>
          <w:sz w:val="20"/>
          <w:szCs w:val="20"/>
          <w:lang w:val="uk-UA" w:eastAsia="ru-RU"/>
        </w:rPr>
        <w:t>пацієнтів</w:t>
      </w:r>
      <w:r w:rsidR="00DE74D7" w:rsidRPr="00BA2F2F">
        <w:rPr>
          <w:rFonts w:ascii="Times New Roman" w:hAnsi="Times New Roman" w:cs="Times New Roman"/>
          <w:sz w:val="20"/>
          <w:szCs w:val="20"/>
          <w:lang w:val="uk-UA" w:eastAsia="ru-RU"/>
        </w:rPr>
        <w:t>.</w:t>
      </w:r>
    </w:p>
    <w:p w:rsidR="00D45E49" w:rsidRPr="00BA2F2F" w:rsidRDefault="00D45E49" w:rsidP="00315E56">
      <w:pPr>
        <w:widowControl w:val="0"/>
        <w:spacing w:after="0" w:line="240" w:lineRule="auto"/>
        <w:ind w:firstLine="567"/>
        <w:jc w:val="both"/>
        <w:rPr>
          <w:rFonts w:ascii="Times New Roman" w:hAnsi="Times New Roman" w:cs="Times New Roman"/>
          <w:sz w:val="20"/>
          <w:szCs w:val="20"/>
          <w:lang w:val="uk-UA" w:eastAsia="ru-RU"/>
        </w:rPr>
      </w:pPr>
      <w:r w:rsidRPr="00BA2F2F">
        <w:rPr>
          <w:rFonts w:ascii="Times New Roman" w:hAnsi="Times New Roman" w:cs="Times New Roman"/>
          <w:sz w:val="20"/>
          <w:szCs w:val="20"/>
          <w:lang w:val="uk-UA" w:eastAsia="ru-RU"/>
        </w:rPr>
        <w:t xml:space="preserve">За допомогою уретроскопічного та ультразвукового дослідження діагностовано хронічний простатит у 52 (51,5 %), уретрит у 41 (40,6 %) та </w:t>
      </w:r>
      <w:proofErr w:type="spellStart"/>
      <w:r w:rsidRPr="00BA2F2F">
        <w:rPr>
          <w:rFonts w:ascii="Times New Roman" w:hAnsi="Times New Roman" w:cs="Times New Roman"/>
          <w:sz w:val="20"/>
          <w:szCs w:val="20"/>
          <w:lang w:val="uk-UA" w:eastAsia="ru-RU"/>
        </w:rPr>
        <w:t>каверніт</w:t>
      </w:r>
      <w:proofErr w:type="spellEnd"/>
      <w:r w:rsidRPr="00BA2F2F">
        <w:rPr>
          <w:rFonts w:ascii="Times New Roman" w:hAnsi="Times New Roman" w:cs="Times New Roman"/>
          <w:sz w:val="20"/>
          <w:szCs w:val="20"/>
          <w:lang w:val="uk-UA" w:eastAsia="ru-RU"/>
        </w:rPr>
        <w:t xml:space="preserve"> у 24 (23,8 %), </w:t>
      </w:r>
      <w:proofErr w:type="spellStart"/>
      <w:r w:rsidRPr="00BA2F2F">
        <w:rPr>
          <w:rFonts w:ascii="Times New Roman" w:hAnsi="Times New Roman" w:cs="Times New Roman"/>
          <w:sz w:val="20"/>
          <w:szCs w:val="20"/>
          <w:lang w:val="uk-UA" w:eastAsia="ru-RU"/>
        </w:rPr>
        <w:t>орхоепідідіміт</w:t>
      </w:r>
      <w:proofErr w:type="spellEnd"/>
      <w:r w:rsidRPr="00BA2F2F">
        <w:rPr>
          <w:rFonts w:ascii="Times New Roman" w:hAnsi="Times New Roman" w:cs="Times New Roman"/>
          <w:sz w:val="20"/>
          <w:szCs w:val="20"/>
          <w:lang w:val="uk-UA" w:eastAsia="ru-RU"/>
        </w:rPr>
        <w:t xml:space="preserve"> у 19 (18,8 %) </w:t>
      </w:r>
      <w:r w:rsidR="00BA51F6" w:rsidRPr="00BA2F2F">
        <w:rPr>
          <w:rFonts w:ascii="Times New Roman" w:hAnsi="Times New Roman" w:cs="Times New Roman"/>
          <w:sz w:val="20"/>
          <w:szCs w:val="20"/>
          <w:lang w:val="uk-UA" w:eastAsia="ru-RU"/>
        </w:rPr>
        <w:t>хворих чоловіків</w:t>
      </w:r>
      <w:r w:rsidRPr="00BA2F2F">
        <w:rPr>
          <w:rFonts w:ascii="Times New Roman" w:hAnsi="Times New Roman" w:cs="Times New Roman"/>
          <w:sz w:val="20"/>
          <w:szCs w:val="20"/>
          <w:lang w:val="uk-UA" w:eastAsia="ru-RU"/>
        </w:rPr>
        <w:t xml:space="preserve">. Безплідний </w:t>
      </w:r>
      <w:r w:rsidR="00BA51F6" w:rsidRPr="00BA2F2F">
        <w:rPr>
          <w:rFonts w:ascii="Times New Roman" w:hAnsi="Times New Roman" w:cs="Times New Roman"/>
          <w:sz w:val="20"/>
          <w:szCs w:val="20"/>
          <w:lang w:val="uk-UA" w:eastAsia="ru-RU"/>
        </w:rPr>
        <w:t>шлюб протягом 2-3 років</w:t>
      </w:r>
      <w:r w:rsidRPr="00BA2F2F">
        <w:rPr>
          <w:rFonts w:ascii="Times New Roman" w:hAnsi="Times New Roman" w:cs="Times New Roman"/>
          <w:sz w:val="20"/>
          <w:szCs w:val="20"/>
          <w:lang w:val="uk-UA" w:eastAsia="ru-RU"/>
        </w:rPr>
        <w:t xml:space="preserve"> реєстрували у 61 (60,4 %) </w:t>
      </w:r>
      <w:r w:rsidR="00BA51F6" w:rsidRPr="00BA2F2F">
        <w:rPr>
          <w:rFonts w:ascii="Times New Roman" w:hAnsi="Times New Roman" w:cs="Times New Roman"/>
          <w:sz w:val="20"/>
          <w:szCs w:val="20"/>
          <w:lang w:val="uk-UA" w:eastAsia="ru-RU"/>
        </w:rPr>
        <w:t>пацієнта</w:t>
      </w:r>
      <w:r w:rsidRPr="00BA2F2F">
        <w:rPr>
          <w:rFonts w:ascii="Times New Roman" w:hAnsi="Times New Roman" w:cs="Times New Roman"/>
          <w:sz w:val="20"/>
          <w:szCs w:val="20"/>
          <w:lang w:val="uk-UA" w:eastAsia="ru-RU"/>
        </w:rPr>
        <w:t xml:space="preserve">. Обстеження жінок з використанням </w:t>
      </w:r>
      <w:proofErr w:type="spellStart"/>
      <w:r w:rsidRPr="00BA2F2F">
        <w:rPr>
          <w:rFonts w:ascii="Times New Roman" w:hAnsi="Times New Roman" w:cs="Times New Roman"/>
          <w:sz w:val="20"/>
          <w:szCs w:val="20"/>
          <w:lang w:val="uk-UA" w:eastAsia="ru-RU"/>
        </w:rPr>
        <w:t>кольпоскопічного</w:t>
      </w:r>
      <w:proofErr w:type="spellEnd"/>
      <w:r w:rsidRPr="00BA2F2F">
        <w:rPr>
          <w:rFonts w:ascii="Times New Roman" w:hAnsi="Times New Roman" w:cs="Times New Roman"/>
          <w:sz w:val="20"/>
          <w:szCs w:val="20"/>
          <w:lang w:val="uk-UA" w:eastAsia="ru-RU"/>
        </w:rPr>
        <w:t xml:space="preserve"> та ультразвукового </w:t>
      </w:r>
      <w:r w:rsidRPr="00BA2F2F">
        <w:rPr>
          <w:rFonts w:ascii="Times New Roman" w:hAnsi="Times New Roman" w:cs="Times New Roman"/>
          <w:sz w:val="20"/>
          <w:szCs w:val="20"/>
          <w:lang w:val="uk-UA" w:eastAsia="ru-RU"/>
        </w:rPr>
        <w:lastRenderedPageBreak/>
        <w:t xml:space="preserve">методів дослідження виявило поєднання </w:t>
      </w:r>
      <w:proofErr w:type="spellStart"/>
      <w:r w:rsidR="00AD3BBF" w:rsidRPr="00BA2F2F">
        <w:rPr>
          <w:rFonts w:ascii="Times New Roman" w:hAnsi="Times New Roman" w:cs="Times New Roman"/>
          <w:sz w:val="20"/>
          <w:szCs w:val="20"/>
          <w:lang w:val="uk-UA" w:eastAsia="ru-RU"/>
        </w:rPr>
        <w:t>кольпіту</w:t>
      </w:r>
      <w:proofErr w:type="spellEnd"/>
      <w:r w:rsidR="00AD3BBF" w:rsidRPr="00BA2F2F">
        <w:rPr>
          <w:rFonts w:ascii="Times New Roman" w:hAnsi="Times New Roman" w:cs="Times New Roman"/>
          <w:sz w:val="20"/>
          <w:szCs w:val="20"/>
          <w:lang w:val="uk-UA" w:eastAsia="ru-RU"/>
        </w:rPr>
        <w:t xml:space="preserve"> та </w:t>
      </w:r>
      <w:proofErr w:type="spellStart"/>
      <w:r w:rsidR="00AD3BBF" w:rsidRPr="00BA2F2F">
        <w:rPr>
          <w:rFonts w:ascii="Times New Roman" w:hAnsi="Times New Roman" w:cs="Times New Roman"/>
          <w:sz w:val="20"/>
          <w:szCs w:val="20"/>
          <w:lang w:val="uk-UA" w:eastAsia="ru-RU"/>
        </w:rPr>
        <w:t>ендоцервіциту</w:t>
      </w:r>
      <w:proofErr w:type="spellEnd"/>
      <w:r w:rsidR="00AD3BBF" w:rsidRPr="00BA2F2F">
        <w:rPr>
          <w:rFonts w:ascii="Times New Roman" w:hAnsi="Times New Roman" w:cs="Times New Roman"/>
          <w:sz w:val="20"/>
          <w:szCs w:val="20"/>
          <w:lang w:val="uk-UA" w:eastAsia="ru-RU"/>
        </w:rPr>
        <w:t xml:space="preserve"> з уретритом у 18 (30 %)</w:t>
      </w:r>
      <w:r w:rsidR="00CC2B38" w:rsidRPr="00BA2F2F">
        <w:rPr>
          <w:rFonts w:ascii="Times New Roman" w:hAnsi="Times New Roman" w:cs="Times New Roman"/>
          <w:sz w:val="20"/>
          <w:szCs w:val="20"/>
          <w:lang w:val="uk-UA" w:eastAsia="ru-RU"/>
        </w:rPr>
        <w:t>,</w:t>
      </w:r>
      <w:r w:rsidR="00AD3BBF" w:rsidRPr="00BA2F2F">
        <w:rPr>
          <w:rFonts w:ascii="Times New Roman" w:hAnsi="Times New Roman" w:cs="Times New Roman"/>
          <w:sz w:val="20"/>
          <w:szCs w:val="20"/>
          <w:lang w:val="uk-UA" w:eastAsia="ru-RU"/>
        </w:rPr>
        <w:t xml:space="preserve"> з </w:t>
      </w:r>
      <w:proofErr w:type="spellStart"/>
      <w:r w:rsidR="00AD3BBF" w:rsidRPr="00BA2F2F">
        <w:rPr>
          <w:rFonts w:ascii="Times New Roman" w:hAnsi="Times New Roman" w:cs="Times New Roman"/>
          <w:sz w:val="20"/>
          <w:szCs w:val="20"/>
          <w:lang w:val="uk-UA" w:eastAsia="ru-RU"/>
        </w:rPr>
        <w:t>сальпінгофоритом</w:t>
      </w:r>
      <w:proofErr w:type="spellEnd"/>
      <w:r w:rsidR="00AD3BBF" w:rsidRPr="00BA2F2F">
        <w:rPr>
          <w:rFonts w:ascii="Times New Roman" w:hAnsi="Times New Roman" w:cs="Times New Roman"/>
          <w:sz w:val="20"/>
          <w:szCs w:val="20"/>
          <w:lang w:val="uk-UA" w:eastAsia="ru-RU"/>
        </w:rPr>
        <w:t xml:space="preserve"> у 16 (26,7 %)</w:t>
      </w:r>
      <w:r w:rsidR="00CC2B38" w:rsidRPr="00BA2F2F">
        <w:rPr>
          <w:rFonts w:ascii="Times New Roman" w:hAnsi="Times New Roman" w:cs="Times New Roman"/>
          <w:sz w:val="20"/>
          <w:szCs w:val="20"/>
          <w:lang w:val="uk-UA" w:eastAsia="ru-RU"/>
        </w:rPr>
        <w:t>, з</w:t>
      </w:r>
      <w:r w:rsidR="00AD3BBF" w:rsidRPr="00BA2F2F">
        <w:rPr>
          <w:rFonts w:ascii="Times New Roman" w:hAnsi="Times New Roman" w:cs="Times New Roman"/>
          <w:sz w:val="20"/>
          <w:szCs w:val="20"/>
          <w:lang w:val="uk-UA" w:eastAsia="ru-RU"/>
        </w:rPr>
        <w:t xml:space="preserve"> </w:t>
      </w:r>
      <w:r w:rsidR="00CC2B38" w:rsidRPr="00BA2F2F">
        <w:rPr>
          <w:rFonts w:ascii="Times New Roman" w:hAnsi="Times New Roman" w:cs="Times New Roman"/>
          <w:sz w:val="20"/>
          <w:szCs w:val="20"/>
          <w:lang w:val="uk-UA" w:eastAsia="ru-RU"/>
        </w:rPr>
        <w:t xml:space="preserve"> </w:t>
      </w:r>
      <w:proofErr w:type="spellStart"/>
      <w:r w:rsidR="00CC2B38" w:rsidRPr="00BA2F2F">
        <w:rPr>
          <w:rFonts w:ascii="Times New Roman" w:hAnsi="Times New Roman" w:cs="Times New Roman"/>
          <w:sz w:val="20"/>
          <w:szCs w:val="20"/>
          <w:lang w:val="uk-UA" w:eastAsia="ru-RU"/>
        </w:rPr>
        <w:t>аднекситом</w:t>
      </w:r>
      <w:proofErr w:type="spellEnd"/>
      <w:r w:rsidR="00CC2B38" w:rsidRPr="00BA2F2F">
        <w:rPr>
          <w:rFonts w:ascii="Times New Roman" w:hAnsi="Times New Roman" w:cs="Times New Roman"/>
          <w:sz w:val="20"/>
          <w:szCs w:val="20"/>
          <w:lang w:val="uk-UA" w:eastAsia="ru-RU"/>
        </w:rPr>
        <w:t xml:space="preserve"> у 15 (25,0 %) та з </w:t>
      </w:r>
      <w:proofErr w:type="spellStart"/>
      <w:r w:rsidR="00CC2B38" w:rsidRPr="00BA2F2F">
        <w:rPr>
          <w:rFonts w:ascii="Times New Roman" w:hAnsi="Times New Roman" w:cs="Times New Roman"/>
          <w:sz w:val="20"/>
          <w:szCs w:val="20"/>
          <w:lang w:val="uk-UA" w:eastAsia="ru-RU"/>
        </w:rPr>
        <w:t>ектопією</w:t>
      </w:r>
      <w:proofErr w:type="spellEnd"/>
      <w:r w:rsidR="00CC2B38" w:rsidRPr="00BA2F2F">
        <w:rPr>
          <w:rFonts w:ascii="Times New Roman" w:hAnsi="Times New Roman" w:cs="Times New Roman"/>
          <w:sz w:val="20"/>
          <w:szCs w:val="20"/>
          <w:lang w:val="uk-UA" w:eastAsia="ru-RU"/>
        </w:rPr>
        <w:t xml:space="preserve"> шийки матки у 11 (18,3 %) </w:t>
      </w:r>
      <w:r w:rsidR="00AD3BBF" w:rsidRPr="00BA2F2F">
        <w:rPr>
          <w:rFonts w:ascii="Times New Roman" w:hAnsi="Times New Roman" w:cs="Times New Roman"/>
          <w:sz w:val="20"/>
          <w:szCs w:val="20"/>
          <w:lang w:val="uk-UA" w:eastAsia="ru-RU"/>
        </w:rPr>
        <w:t xml:space="preserve">пацієнток, </w:t>
      </w:r>
      <w:r w:rsidR="00CC2B38" w:rsidRPr="00BA2F2F">
        <w:rPr>
          <w:rFonts w:ascii="Times New Roman" w:hAnsi="Times New Roman" w:cs="Times New Roman"/>
          <w:sz w:val="20"/>
          <w:szCs w:val="20"/>
          <w:lang w:val="uk-UA" w:eastAsia="ru-RU"/>
        </w:rPr>
        <w:t xml:space="preserve">поєднання </w:t>
      </w:r>
      <w:r w:rsidR="00AD3BBF" w:rsidRPr="00BA2F2F">
        <w:rPr>
          <w:rFonts w:ascii="Times New Roman" w:hAnsi="Times New Roman" w:cs="Times New Roman"/>
          <w:sz w:val="20"/>
          <w:szCs w:val="20"/>
          <w:lang w:val="uk-UA" w:eastAsia="ru-RU"/>
        </w:rPr>
        <w:t>циститу та пієлонефриту у 17 (2</w:t>
      </w:r>
      <w:r w:rsidR="00CC2B38" w:rsidRPr="00BA2F2F">
        <w:rPr>
          <w:rFonts w:ascii="Times New Roman" w:hAnsi="Times New Roman" w:cs="Times New Roman"/>
          <w:sz w:val="20"/>
          <w:szCs w:val="20"/>
          <w:lang w:val="uk-UA" w:eastAsia="ru-RU"/>
        </w:rPr>
        <w:t xml:space="preserve">8,3 %). Безплідний шлюб протягом 2-3 років реєстрували у 18 (30,0 %) </w:t>
      </w:r>
      <w:r w:rsidR="006F7C02" w:rsidRPr="00BA2F2F">
        <w:rPr>
          <w:rFonts w:ascii="Times New Roman" w:hAnsi="Times New Roman" w:cs="Times New Roman"/>
          <w:sz w:val="20"/>
          <w:szCs w:val="20"/>
          <w:lang w:val="uk-UA" w:eastAsia="ru-RU"/>
        </w:rPr>
        <w:t>жінок</w:t>
      </w:r>
      <w:r w:rsidR="00CC2B38" w:rsidRPr="00BA2F2F">
        <w:rPr>
          <w:rFonts w:ascii="Times New Roman" w:hAnsi="Times New Roman" w:cs="Times New Roman"/>
          <w:sz w:val="20"/>
          <w:szCs w:val="20"/>
          <w:lang w:val="uk-UA" w:eastAsia="ru-RU"/>
        </w:rPr>
        <w:t xml:space="preserve">. </w:t>
      </w:r>
      <w:r w:rsidR="00AD3BBF" w:rsidRPr="00BA2F2F">
        <w:rPr>
          <w:rFonts w:ascii="Times New Roman" w:hAnsi="Times New Roman" w:cs="Times New Roman"/>
          <w:sz w:val="20"/>
          <w:szCs w:val="20"/>
          <w:lang w:val="uk-UA" w:eastAsia="ru-RU"/>
        </w:rPr>
        <w:t xml:space="preserve"> </w:t>
      </w:r>
    </w:p>
    <w:p w:rsidR="00713012" w:rsidRPr="00BA2F2F" w:rsidRDefault="00713012" w:rsidP="00315E56">
      <w:pPr>
        <w:widowControl w:val="0"/>
        <w:spacing w:after="0" w:line="240" w:lineRule="auto"/>
        <w:ind w:firstLine="567"/>
        <w:jc w:val="both"/>
        <w:rPr>
          <w:rFonts w:ascii="Times New Roman" w:hAnsi="Times New Roman" w:cs="Times New Roman"/>
          <w:sz w:val="20"/>
          <w:szCs w:val="20"/>
          <w:lang w:val="uk-UA" w:eastAsia="ru-RU"/>
        </w:rPr>
      </w:pPr>
      <w:r w:rsidRPr="00BA2F2F">
        <w:rPr>
          <w:rFonts w:ascii="Times New Roman" w:hAnsi="Times New Roman" w:cs="Times New Roman"/>
          <w:sz w:val="20"/>
          <w:szCs w:val="20"/>
          <w:lang w:val="uk-UA" w:eastAsia="ru-RU"/>
        </w:rPr>
        <w:t>Сумарна оцінка ефективності лікування включала дані клініко-лабораторно</w:t>
      </w:r>
      <w:r w:rsidR="00273151" w:rsidRPr="00BA2F2F">
        <w:rPr>
          <w:rFonts w:ascii="Times New Roman" w:hAnsi="Times New Roman" w:cs="Times New Roman"/>
          <w:sz w:val="20"/>
          <w:szCs w:val="20"/>
          <w:lang w:val="uk-UA" w:eastAsia="ru-RU"/>
        </w:rPr>
        <w:t>-інструментально</w:t>
      </w:r>
      <w:r w:rsidRPr="00BA2F2F">
        <w:rPr>
          <w:rFonts w:ascii="Times New Roman" w:hAnsi="Times New Roman" w:cs="Times New Roman"/>
          <w:sz w:val="20"/>
          <w:szCs w:val="20"/>
          <w:lang w:val="uk-UA" w:eastAsia="ru-RU"/>
        </w:rPr>
        <w:t xml:space="preserve">го контролю (через два і 9-10 тижнів після закінчення основного курсу лікування) та динаміку процесів </w:t>
      </w:r>
      <w:proofErr w:type="spellStart"/>
      <w:r w:rsidRPr="00BA2F2F">
        <w:rPr>
          <w:rFonts w:ascii="Times New Roman" w:hAnsi="Times New Roman" w:cs="Times New Roman"/>
          <w:sz w:val="20"/>
          <w:szCs w:val="20"/>
          <w:lang w:val="uk-UA" w:eastAsia="ru-RU"/>
        </w:rPr>
        <w:t>перикисного</w:t>
      </w:r>
      <w:proofErr w:type="spellEnd"/>
      <w:r w:rsidRPr="00BA2F2F">
        <w:rPr>
          <w:rFonts w:ascii="Times New Roman" w:hAnsi="Times New Roman" w:cs="Times New Roman"/>
          <w:sz w:val="20"/>
          <w:szCs w:val="20"/>
          <w:lang w:val="uk-UA" w:eastAsia="ru-RU"/>
        </w:rPr>
        <w:t xml:space="preserve"> окислення ліпідів і систем антиоксидантного захисту. При цьому динамі</w:t>
      </w:r>
      <w:r w:rsidR="00EF5F9F" w:rsidRPr="00BA2F2F">
        <w:rPr>
          <w:rFonts w:ascii="Times New Roman" w:hAnsi="Times New Roman" w:cs="Times New Roman"/>
          <w:sz w:val="20"/>
          <w:szCs w:val="20"/>
          <w:lang w:val="uk-UA" w:eastAsia="ru-RU"/>
        </w:rPr>
        <w:t>ка основних клініко-лабораторно-інструментальних</w:t>
      </w:r>
      <w:r w:rsidRPr="00BA2F2F">
        <w:rPr>
          <w:rFonts w:ascii="Times New Roman" w:hAnsi="Times New Roman" w:cs="Times New Roman"/>
          <w:sz w:val="20"/>
          <w:szCs w:val="20"/>
          <w:lang w:val="uk-UA" w:eastAsia="ru-RU"/>
        </w:rPr>
        <w:t xml:space="preserve"> показників кількісно оцінювалася в балах:</w:t>
      </w:r>
    </w:p>
    <w:p w:rsidR="00713012" w:rsidRPr="00BA2F2F" w:rsidRDefault="00713012" w:rsidP="00315E56">
      <w:pPr>
        <w:widowControl w:val="0"/>
        <w:spacing w:after="0" w:line="240" w:lineRule="auto"/>
        <w:ind w:firstLine="567"/>
        <w:jc w:val="both"/>
        <w:rPr>
          <w:rFonts w:ascii="Times New Roman" w:hAnsi="Times New Roman" w:cs="Times New Roman"/>
          <w:sz w:val="20"/>
          <w:szCs w:val="20"/>
          <w:lang w:val="uk-UA" w:eastAsia="ru-RU"/>
        </w:rPr>
      </w:pPr>
      <w:r w:rsidRPr="00BA2F2F">
        <w:rPr>
          <w:rFonts w:ascii="Times New Roman" w:hAnsi="Times New Roman" w:cs="Times New Roman"/>
          <w:sz w:val="20"/>
          <w:szCs w:val="20"/>
          <w:lang w:val="uk-UA" w:eastAsia="ru-RU"/>
        </w:rPr>
        <w:t>-</w:t>
      </w:r>
      <w:r w:rsidR="00315E56">
        <w:rPr>
          <w:rFonts w:ascii="Times New Roman" w:hAnsi="Times New Roman" w:cs="Times New Roman"/>
          <w:sz w:val="20"/>
          <w:szCs w:val="20"/>
          <w:lang w:val="uk-UA" w:eastAsia="ru-RU"/>
        </w:rPr>
        <w:t xml:space="preserve"> </w:t>
      </w:r>
      <w:r w:rsidRPr="00BA2F2F">
        <w:rPr>
          <w:rFonts w:ascii="Times New Roman" w:hAnsi="Times New Roman" w:cs="Times New Roman"/>
          <w:sz w:val="20"/>
          <w:szCs w:val="20"/>
          <w:lang w:val="uk-UA" w:eastAsia="ru-RU"/>
        </w:rPr>
        <w:t>2 бали — незадовільний  результат, без ефекту або з покращенням не більш ніж 30 % основних показників;</w:t>
      </w:r>
    </w:p>
    <w:p w:rsidR="00713012" w:rsidRPr="00BA2F2F" w:rsidRDefault="00713012" w:rsidP="00315E56">
      <w:pPr>
        <w:widowControl w:val="0"/>
        <w:tabs>
          <w:tab w:val="left" w:pos="567"/>
        </w:tabs>
        <w:spacing w:after="0" w:line="240" w:lineRule="auto"/>
        <w:ind w:firstLine="567"/>
        <w:jc w:val="both"/>
        <w:rPr>
          <w:rFonts w:ascii="Times New Roman" w:hAnsi="Times New Roman" w:cs="Times New Roman"/>
          <w:sz w:val="20"/>
          <w:szCs w:val="20"/>
          <w:lang w:val="uk-UA" w:eastAsia="ru-RU"/>
        </w:rPr>
      </w:pPr>
      <w:r w:rsidRPr="00BA2F2F">
        <w:rPr>
          <w:rFonts w:ascii="Times New Roman" w:hAnsi="Times New Roman" w:cs="Times New Roman"/>
          <w:sz w:val="20"/>
          <w:szCs w:val="20"/>
          <w:lang w:val="uk-UA" w:eastAsia="ru-RU"/>
        </w:rPr>
        <w:t>-</w:t>
      </w:r>
      <w:r w:rsidR="00315E56">
        <w:rPr>
          <w:rFonts w:ascii="Times New Roman" w:hAnsi="Times New Roman" w:cs="Times New Roman"/>
          <w:sz w:val="20"/>
          <w:szCs w:val="20"/>
          <w:lang w:val="uk-UA" w:eastAsia="ru-RU"/>
        </w:rPr>
        <w:t xml:space="preserve"> </w:t>
      </w:r>
      <w:r w:rsidRPr="00BA2F2F">
        <w:rPr>
          <w:rFonts w:ascii="Times New Roman" w:hAnsi="Times New Roman" w:cs="Times New Roman"/>
          <w:sz w:val="20"/>
          <w:szCs w:val="20"/>
          <w:lang w:val="uk-UA" w:eastAsia="ru-RU"/>
        </w:rPr>
        <w:t>3 бали — задовільний результат з нестійким покращенням основних показників на 50 %;</w:t>
      </w:r>
    </w:p>
    <w:p w:rsidR="00713012" w:rsidRPr="00BA2F2F" w:rsidRDefault="00713012" w:rsidP="00315E56">
      <w:pPr>
        <w:widowControl w:val="0"/>
        <w:spacing w:after="0" w:line="240" w:lineRule="auto"/>
        <w:ind w:firstLine="567"/>
        <w:jc w:val="both"/>
        <w:rPr>
          <w:rFonts w:ascii="Times New Roman" w:hAnsi="Times New Roman" w:cs="Times New Roman"/>
          <w:sz w:val="20"/>
          <w:szCs w:val="20"/>
          <w:lang w:val="uk-UA" w:eastAsia="ru-RU"/>
        </w:rPr>
      </w:pPr>
      <w:r w:rsidRPr="00BA2F2F">
        <w:rPr>
          <w:rFonts w:ascii="Times New Roman" w:hAnsi="Times New Roman" w:cs="Times New Roman"/>
          <w:sz w:val="20"/>
          <w:szCs w:val="20"/>
          <w:lang w:val="uk-UA" w:eastAsia="ru-RU"/>
        </w:rPr>
        <w:t xml:space="preserve">- 4 бали — добрий результат, покращення на 70–80 % основних клініко-лабораторних показників зі стійким </w:t>
      </w:r>
      <w:proofErr w:type="spellStart"/>
      <w:r w:rsidRPr="00BA2F2F">
        <w:rPr>
          <w:rFonts w:ascii="Times New Roman" w:hAnsi="Times New Roman" w:cs="Times New Roman"/>
          <w:sz w:val="20"/>
          <w:szCs w:val="20"/>
          <w:lang w:val="uk-UA" w:eastAsia="ru-RU"/>
        </w:rPr>
        <w:t>протирецидивним</w:t>
      </w:r>
      <w:proofErr w:type="spellEnd"/>
      <w:r w:rsidRPr="00BA2F2F">
        <w:rPr>
          <w:rFonts w:ascii="Times New Roman" w:hAnsi="Times New Roman" w:cs="Times New Roman"/>
          <w:sz w:val="20"/>
          <w:szCs w:val="20"/>
          <w:lang w:val="uk-UA" w:eastAsia="ru-RU"/>
        </w:rPr>
        <w:t xml:space="preserve"> ефектом;</w:t>
      </w:r>
    </w:p>
    <w:p w:rsidR="00713012" w:rsidRPr="00BA2F2F" w:rsidRDefault="00713012" w:rsidP="00315E56">
      <w:pPr>
        <w:widowControl w:val="0"/>
        <w:spacing w:after="0" w:line="240" w:lineRule="auto"/>
        <w:ind w:firstLine="567"/>
        <w:jc w:val="both"/>
        <w:rPr>
          <w:rFonts w:ascii="Times New Roman" w:hAnsi="Times New Roman" w:cs="Times New Roman"/>
          <w:sz w:val="20"/>
          <w:szCs w:val="20"/>
          <w:lang w:val="uk-UA" w:eastAsia="ru-RU"/>
        </w:rPr>
      </w:pPr>
      <w:r w:rsidRPr="00BA2F2F">
        <w:rPr>
          <w:rFonts w:ascii="Times New Roman" w:hAnsi="Times New Roman" w:cs="Times New Roman"/>
          <w:sz w:val="20"/>
          <w:szCs w:val="20"/>
          <w:lang w:val="uk-UA" w:eastAsia="ru-RU"/>
        </w:rPr>
        <w:t>-</w:t>
      </w:r>
      <w:r w:rsidR="00315E56">
        <w:rPr>
          <w:rFonts w:ascii="Times New Roman" w:hAnsi="Times New Roman" w:cs="Times New Roman"/>
          <w:sz w:val="20"/>
          <w:szCs w:val="20"/>
          <w:lang w:val="uk-UA" w:eastAsia="ru-RU"/>
        </w:rPr>
        <w:t xml:space="preserve"> </w:t>
      </w:r>
      <w:r w:rsidRPr="00BA2F2F">
        <w:rPr>
          <w:rFonts w:ascii="Times New Roman" w:hAnsi="Times New Roman" w:cs="Times New Roman"/>
          <w:sz w:val="20"/>
          <w:szCs w:val="20"/>
          <w:lang w:val="uk-UA" w:eastAsia="ru-RU"/>
        </w:rPr>
        <w:t xml:space="preserve">5 балів — досягнута повна елімінація збудника інфекції в усіх сечостатевих органах зі стійкою ремісією та повною нормалізацією всіх основних </w:t>
      </w:r>
      <w:r w:rsidR="00F366B9" w:rsidRPr="00BA2F2F">
        <w:rPr>
          <w:rFonts w:ascii="Times New Roman" w:hAnsi="Times New Roman" w:cs="Times New Roman"/>
          <w:sz w:val="20"/>
          <w:szCs w:val="20"/>
          <w:lang w:val="uk-UA" w:eastAsia="ru-RU"/>
        </w:rPr>
        <w:t>клініко-лабораторних показників (табл.2).</w:t>
      </w:r>
    </w:p>
    <w:p w:rsidR="00D2054B" w:rsidRPr="00BA2F2F" w:rsidRDefault="00D2054B" w:rsidP="00BA2F2F">
      <w:pPr>
        <w:spacing w:after="0" w:line="240" w:lineRule="auto"/>
        <w:ind w:firstLine="709"/>
        <w:jc w:val="right"/>
        <w:rPr>
          <w:rFonts w:ascii="Times New Roman" w:hAnsi="Times New Roman" w:cs="Times New Roman"/>
          <w:sz w:val="20"/>
          <w:szCs w:val="20"/>
          <w:lang w:val="uk-UA"/>
        </w:rPr>
      </w:pPr>
      <w:r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Таблиця 2 </w:t>
      </w:r>
    </w:p>
    <w:p w:rsidR="00E021B1" w:rsidRPr="00E021B1" w:rsidRDefault="00D2054B" w:rsidP="00BA2F2F">
      <w:pPr>
        <w:spacing w:after="0" w:line="240" w:lineRule="auto"/>
        <w:ind w:firstLine="567"/>
        <w:jc w:val="both"/>
        <w:rPr>
          <w:rFonts w:ascii="Arial" w:hAnsi="Arial" w:cs="Arial"/>
          <w:b/>
          <w:sz w:val="20"/>
          <w:szCs w:val="20"/>
          <w:lang w:val="uk-UA"/>
        </w:rPr>
      </w:pPr>
      <w:r w:rsidRPr="00E021B1">
        <w:rPr>
          <w:rFonts w:ascii="Arial" w:hAnsi="Arial" w:cs="Arial"/>
          <w:b/>
          <w:sz w:val="16"/>
          <w:szCs w:val="20"/>
          <w:lang w:val="uk-UA"/>
        </w:rPr>
        <w:t xml:space="preserve">Ефективність комбінованого лікування хворих на </w:t>
      </w:r>
      <w:proofErr w:type="spellStart"/>
      <w:r w:rsidRPr="00E021B1">
        <w:rPr>
          <w:rFonts w:ascii="Arial" w:hAnsi="Arial" w:cs="Arial"/>
          <w:b/>
          <w:sz w:val="16"/>
          <w:szCs w:val="20"/>
          <w:lang w:val="uk-UA"/>
        </w:rPr>
        <w:t>урогенітальну</w:t>
      </w:r>
      <w:proofErr w:type="spellEnd"/>
      <w:r w:rsidRPr="00E021B1">
        <w:rPr>
          <w:rFonts w:ascii="Arial" w:hAnsi="Arial" w:cs="Arial"/>
          <w:b/>
          <w:sz w:val="16"/>
          <w:szCs w:val="20"/>
          <w:lang w:val="uk-UA"/>
        </w:rPr>
        <w:t xml:space="preserve"> мікст-інфекцію </w:t>
      </w:r>
      <w:r w:rsidR="00EF5F9F" w:rsidRPr="00E021B1">
        <w:rPr>
          <w:rFonts w:ascii="Arial" w:hAnsi="Arial" w:cs="Arial"/>
          <w:b/>
          <w:sz w:val="16"/>
          <w:szCs w:val="20"/>
          <w:lang w:val="uk-UA"/>
        </w:rPr>
        <w:t>за клініко-лабораторно-інструментальними показниками</w:t>
      </w:r>
    </w:p>
    <w:tbl>
      <w:tblPr>
        <w:tblW w:w="648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093"/>
        <w:gridCol w:w="1559"/>
        <w:gridCol w:w="1418"/>
        <w:gridCol w:w="1417"/>
      </w:tblGrid>
      <w:tr w:rsidR="00E021B1" w:rsidRPr="00E021B1" w:rsidTr="00E021B1">
        <w:trPr>
          <w:trHeight w:val="373"/>
        </w:trPr>
        <w:tc>
          <w:tcPr>
            <w:tcW w:w="2093" w:type="dxa"/>
            <w:vMerge w:val="restart"/>
            <w:shd w:val="clear" w:color="auto" w:fill="auto"/>
          </w:tcPr>
          <w:p w:rsidR="00D2054B" w:rsidRPr="00E021B1" w:rsidRDefault="00D2054B" w:rsidP="00BA2F2F">
            <w:pPr>
              <w:spacing w:after="0" w:line="240" w:lineRule="auto"/>
              <w:jc w:val="both"/>
              <w:rPr>
                <w:rFonts w:ascii="Arial" w:hAnsi="Arial" w:cs="Arial"/>
                <w:sz w:val="16"/>
                <w:szCs w:val="20"/>
                <w:lang w:val="uk-UA" w:eastAsia="ru-RU"/>
              </w:rPr>
            </w:pPr>
            <w:r w:rsidRPr="00E021B1">
              <w:rPr>
                <w:rFonts w:ascii="Arial" w:hAnsi="Arial" w:cs="Arial"/>
                <w:sz w:val="16"/>
                <w:szCs w:val="20"/>
                <w:lang w:val="uk-UA" w:eastAsia="ru-RU"/>
              </w:rPr>
              <w:t>Вид мікст-асоціації та кількість хворих</w:t>
            </w:r>
          </w:p>
        </w:tc>
        <w:tc>
          <w:tcPr>
            <w:tcW w:w="4394" w:type="dxa"/>
            <w:gridSpan w:val="3"/>
            <w:shd w:val="clear" w:color="auto" w:fill="auto"/>
          </w:tcPr>
          <w:p w:rsidR="00D2054B" w:rsidRPr="00E021B1" w:rsidRDefault="00D2054B" w:rsidP="00BA2F2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20"/>
                <w:lang w:val="uk-UA" w:eastAsia="ru-RU"/>
              </w:rPr>
            </w:pPr>
            <w:r w:rsidRPr="00E021B1">
              <w:rPr>
                <w:rFonts w:ascii="Arial" w:hAnsi="Arial" w:cs="Arial"/>
                <w:sz w:val="16"/>
                <w:szCs w:val="20"/>
                <w:lang w:val="uk-UA" w:eastAsia="ru-RU"/>
              </w:rPr>
              <w:t xml:space="preserve">Середня кількість балів у групах з проведеним лікуванням </w:t>
            </w:r>
          </w:p>
        </w:tc>
      </w:tr>
      <w:tr w:rsidR="00E021B1" w:rsidRPr="00E021B1" w:rsidTr="00E021B1">
        <w:trPr>
          <w:trHeight w:val="507"/>
        </w:trPr>
        <w:tc>
          <w:tcPr>
            <w:tcW w:w="2093" w:type="dxa"/>
            <w:vMerge/>
            <w:shd w:val="clear" w:color="auto" w:fill="auto"/>
            <w:vAlign w:val="center"/>
          </w:tcPr>
          <w:p w:rsidR="00D2054B" w:rsidRPr="00E021B1" w:rsidRDefault="00D2054B" w:rsidP="00BA2F2F">
            <w:pPr>
              <w:spacing w:after="0" w:line="240" w:lineRule="auto"/>
              <w:rPr>
                <w:rFonts w:ascii="Arial" w:hAnsi="Arial" w:cs="Arial"/>
                <w:sz w:val="16"/>
                <w:szCs w:val="20"/>
                <w:lang w:val="uk-UA" w:eastAsia="ru-RU"/>
              </w:rPr>
            </w:pPr>
          </w:p>
        </w:tc>
        <w:tc>
          <w:tcPr>
            <w:tcW w:w="1559" w:type="dxa"/>
            <w:shd w:val="clear" w:color="auto" w:fill="auto"/>
          </w:tcPr>
          <w:p w:rsidR="00D2054B" w:rsidRPr="00E021B1" w:rsidRDefault="00A510DF" w:rsidP="00BA2F2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20"/>
                <w:lang w:val="uk-UA" w:eastAsia="ru-RU"/>
              </w:rPr>
            </w:pPr>
            <w:r w:rsidRPr="00E021B1">
              <w:rPr>
                <w:rFonts w:ascii="Arial" w:hAnsi="Arial" w:cs="Arial"/>
                <w:sz w:val="16"/>
                <w:szCs w:val="20"/>
                <w:lang w:val="uk-UA" w:eastAsia="ru-RU"/>
              </w:rPr>
              <w:t>з</w:t>
            </w:r>
            <w:r w:rsidR="00D2054B" w:rsidRPr="00E021B1">
              <w:rPr>
                <w:rFonts w:ascii="Arial" w:hAnsi="Arial" w:cs="Arial"/>
                <w:sz w:val="16"/>
                <w:szCs w:val="20"/>
                <w:lang w:val="uk-UA" w:eastAsia="ru-RU"/>
              </w:rPr>
              <w:t>а клінічним протоколом (n=23)</w:t>
            </w:r>
          </w:p>
        </w:tc>
        <w:tc>
          <w:tcPr>
            <w:tcW w:w="1418" w:type="dxa"/>
            <w:shd w:val="clear" w:color="auto" w:fill="auto"/>
          </w:tcPr>
          <w:p w:rsidR="00D2054B" w:rsidRPr="00E021B1" w:rsidRDefault="00A510DF" w:rsidP="00BA2F2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20"/>
                <w:lang w:val="uk-UA" w:eastAsia="ru-RU"/>
              </w:rPr>
            </w:pPr>
            <w:r w:rsidRPr="00E021B1">
              <w:rPr>
                <w:rFonts w:ascii="Arial" w:hAnsi="Arial" w:cs="Arial"/>
                <w:sz w:val="16"/>
                <w:szCs w:val="20"/>
                <w:lang w:val="uk-UA" w:eastAsia="ru-RU"/>
              </w:rPr>
              <w:t>комплексом з</w:t>
            </w:r>
            <w:r w:rsidR="00D2054B" w:rsidRPr="00E021B1">
              <w:rPr>
                <w:rFonts w:ascii="Arial" w:hAnsi="Arial" w:cs="Arial"/>
                <w:sz w:val="16"/>
                <w:szCs w:val="20"/>
                <w:lang w:val="uk-UA" w:eastAsia="ru-RU"/>
              </w:rPr>
              <w:t xml:space="preserve"> ППТ </w:t>
            </w:r>
          </w:p>
          <w:p w:rsidR="00D2054B" w:rsidRPr="00E021B1" w:rsidRDefault="00D2054B" w:rsidP="00BA2F2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20"/>
                <w:lang w:val="uk-UA" w:eastAsia="ru-RU"/>
              </w:rPr>
            </w:pPr>
            <w:r w:rsidRPr="00E021B1">
              <w:rPr>
                <w:rFonts w:ascii="Arial" w:hAnsi="Arial" w:cs="Arial"/>
                <w:sz w:val="16"/>
                <w:szCs w:val="20"/>
                <w:lang w:val="uk-UA" w:eastAsia="ru-RU"/>
              </w:rPr>
              <w:t>(n=53)</w:t>
            </w:r>
          </w:p>
        </w:tc>
        <w:tc>
          <w:tcPr>
            <w:tcW w:w="1417" w:type="dxa"/>
            <w:shd w:val="clear" w:color="auto" w:fill="auto"/>
          </w:tcPr>
          <w:p w:rsidR="00D2054B" w:rsidRPr="00E021B1" w:rsidRDefault="00A510DF" w:rsidP="00BA2F2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20"/>
                <w:lang w:val="uk-UA" w:eastAsia="ru-RU"/>
              </w:rPr>
            </w:pPr>
            <w:r w:rsidRPr="00E021B1">
              <w:rPr>
                <w:rFonts w:ascii="Arial" w:hAnsi="Arial" w:cs="Arial"/>
                <w:sz w:val="16"/>
                <w:szCs w:val="20"/>
                <w:lang w:val="uk-UA" w:eastAsia="ru-RU"/>
              </w:rPr>
              <w:t>комплексом</w:t>
            </w:r>
            <w:r w:rsidR="00D2054B" w:rsidRPr="00E021B1">
              <w:rPr>
                <w:rFonts w:ascii="Arial" w:hAnsi="Arial" w:cs="Arial"/>
                <w:sz w:val="16"/>
                <w:szCs w:val="20"/>
                <w:lang w:val="uk-UA" w:eastAsia="ru-RU"/>
              </w:rPr>
              <w:t xml:space="preserve"> з ППТ </w:t>
            </w:r>
            <w:r w:rsidRPr="00E021B1">
              <w:rPr>
                <w:rFonts w:ascii="Arial" w:hAnsi="Arial" w:cs="Arial"/>
                <w:sz w:val="16"/>
                <w:szCs w:val="20"/>
                <w:lang w:val="uk-UA" w:eastAsia="ru-RU"/>
              </w:rPr>
              <w:t xml:space="preserve">та ОТ </w:t>
            </w:r>
            <w:r w:rsidR="00D2054B" w:rsidRPr="00E021B1">
              <w:rPr>
                <w:rFonts w:ascii="Arial" w:hAnsi="Arial" w:cs="Arial"/>
                <w:sz w:val="16"/>
                <w:szCs w:val="20"/>
                <w:lang w:val="uk-UA" w:eastAsia="ru-RU"/>
              </w:rPr>
              <w:t>(n=85)</w:t>
            </w:r>
          </w:p>
        </w:tc>
      </w:tr>
      <w:tr w:rsidR="00E021B1" w:rsidRPr="00E021B1" w:rsidTr="00E021B1">
        <w:trPr>
          <w:trHeight w:val="417"/>
        </w:trPr>
        <w:tc>
          <w:tcPr>
            <w:tcW w:w="2093" w:type="dxa"/>
            <w:shd w:val="clear" w:color="auto" w:fill="auto"/>
          </w:tcPr>
          <w:p w:rsidR="00D2054B" w:rsidRPr="00E021B1" w:rsidRDefault="00D2054B" w:rsidP="00BA2F2F">
            <w:pPr>
              <w:spacing w:after="0" w:line="240" w:lineRule="auto"/>
              <w:rPr>
                <w:rFonts w:ascii="Arial" w:hAnsi="Arial" w:cs="Arial"/>
                <w:sz w:val="16"/>
                <w:szCs w:val="20"/>
                <w:lang w:val="uk-UA" w:eastAsia="ru-RU"/>
              </w:rPr>
            </w:pPr>
            <w:proofErr w:type="spellStart"/>
            <w:r w:rsidRPr="00E021B1">
              <w:rPr>
                <w:rFonts w:ascii="Arial" w:hAnsi="Arial" w:cs="Arial"/>
                <w:sz w:val="16"/>
                <w:szCs w:val="20"/>
                <w:lang w:val="uk-UA" w:eastAsia="ru-RU"/>
              </w:rPr>
              <w:t>Трихомонади</w:t>
            </w:r>
            <w:proofErr w:type="spellEnd"/>
            <w:r w:rsidRPr="00E021B1">
              <w:rPr>
                <w:rFonts w:ascii="Arial" w:hAnsi="Arial" w:cs="Arial"/>
                <w:sz w:val="16"/>
                <w:szCs w:val="20"/>
                <w:lang w:val="uk-UA" w:eastAsia="ru-RU"/>
              </w:rPr>
              <w:t xml:space="preserve">, </w:t>
            </w:r>
            <w:proofErr w:type="spellStart"/>
            <w:r w:rsidRPr="00E021B1">
              <w:rPr>
                <w:rFonts w:ascii="Arial" w:hAnsi="Arial" w:cs="Arial"/>
                <w:sz w:val="16"/>
                <w:szCs w:val="20"/>
                <w:lang w:val="uk-UA" w:eastAsia="ru-RU"/>
              </w:rPr>
              <w:t>хламідії</w:t>
            </w:r>
            <w:proofErr w:type="spellEnd"/>
            <w:r w:rsidRPr="00E021B1">
              <w:rPr>
                <w:rFonts w:ascii="Arial" w:hAnsi="Arial" w:cs="Arial"/>
                <w:sz w:val="16"/>
                <w:szCs w:val="20"/>
                <w:lang w:val="uk-UA" w:eastAsia="ru-RU"/>
              </w:rPr>
              <w:t xml:space="preserve">, </w:t>
            </w:r>
            <w:proofErr w:type="spellStart"/>
            <w:r w:rsidRPr="00E021B1">
              <w:rPr>
                <w:rFonts w:ascii="Arial" w:hAnsi="Arial" w:cs="Arial"/>
                <w:sz w:val="16"/>
                <w:szCs w:val="20"/>
                <w:lang w:val="uk-UA" w:eastAsia="ru-RU"/>
              </w:rPr>
              <w:t>уреаплазми</w:t>
            </w:r>
            <w:proofErr w:type="spellEnd"/>
            <w:r w:rsidRPr="00E021B1">
              <w:rPr>
                <w:rFonts w:ascii="Arial" w:hAnsi="Arial" w:cs="Arial"/>
                <w:sz w:val="16"/>
                <w:szCs w:val="20"/>
                <w:lang w:val="uk-UA" w:eastAsia="ru-RU"/>
              </w:rPr>
              <w:t>, віруси n=74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D2054B" w:rsidRPr="00E021B1" w:rsidRDefault="00D2054B" w:rsidP="00BA2F2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20"/>
                <w:lang w:val="uk-UA" w:eastAsia="ru-RU"/>
              </w:rPr>
            </w:pPr>
            <w:r w:rsidRPr="00E021B1">
              <w:rPr>
                <w:rFonts w:ascii="Arial" w:hAnsi="Arial" w:cs="Arial"/>
                <w:sz w:val="16"/>
                <w:szCs w:val="20"/>
                <w:lang w:val="uk-UA" w:eastAsia="ru-RU"/>
              </w:rPr>
              <w:t>2,4</w:t>
            </w:r>
          </w:p>
        </w:tc>
        <w:tc>
          <w:tcPr>
            <w:tcW w:w="1418" w:type="dxa"/>
            <w:shd w:val="clear" w:color="auto" w:fill="auto"/>
            <w:vAlign w:val="center"/>
          </w:tcPr>
          <w:p w:rsidR="00D2054B" w:rsidRPr="00E021B1" w:rsidRDefault="00D2054B" w:rsidP="00BA2F2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20"/>
                <w:lang w:val="uk-UA" w:eastAsia="ru-RU"/>
              </w:rPr>
            </w:pPr>
            <w:r w:rsidRPr="00E021B1">
              <w:rPr>
                <w:rFonts w:ascii="Arial" w:hAnsi="Arial" w:cs="Arial"/>
                <w:sz w:val="16"/>
                <w:szCs w:val="20"/>
                <w:lang w:val="uk-UA" w:eastAsia="ru-RU"/>
              </w:rPr>
              <w:t>3,6</w:t>
            </w:r>
            <w:r w:rsidR="00E45562" w:rsidRPr="00E021B1">
              <w:rPr>
                <w:rFonts w:ascii="Arial" w:hAnsi="Arial" w:cs="Arial"/>
                <w:sz w:val="16"/>
                <w:szCs w:val="20"/>
                <w:lang w:val="uk-UA" w:eastAsia="ru-RU"/>
              </w:rPr>
              <w:t>*</w:t>
            </w:r>
          </w:p>
        </w:tc>
        <w:tc>
          <w:tcPr>
            <w:tcW w:w="1417" w:type="dxa"/>
            <w:shd w:val="clear" w:color="auto" w:fill="auto"/>
            <w:vAlign w:val="center"/>
          </w:tcPr>
          <w:p w:rsidR="00D2054B" w:rsidRPr="00E021B1" w:rsidRDefault="00D2054B" w:rsidP="00BA2F2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20"/>
                <w:lang w:val="uk-UA" w:eastAsia="ru-RU"/>
              </w:rPr>
            </w:pPr>
            <w:r w:rsidRPr="00E021B1">
              <w:rPr>
                <w:rFonts w:ascii="Arial" w:hAnsi="Arial" w:cs="Arial"/>
                <w:sz w:val="16"/>
                <w:szCs w:val="20"/>
                <w:lang w:val="uk-UA" w:eastAsia="ru-RU"/>
              </w:rPr>
              <w:t>4,7</w:t>
            </w:r>
            <w:r w:rsidR="00E45562" w:rsidRPr="00E021B1">
              <w:rPr>
                <w:rFonts w:ascii="Arial" w:hAnsi="Arial" w:cs="Arial"/>
                <w:sz w:val="16"/>
                <w:szCs w:val="20"/>
                <w:lang w:val="uk-UA" w:eastAsia="ru-RU"/>
              </w:rPr>
              <w:t>**</w:t>
            </w:r>
          </w:p>
        </w:tc>
      </w:tr>
      <w:tr w:rsidR="00E021B1" w:rsidRPr="00E021B1" w:rsidTr="00E021B1">
        <w:tc>
          <w:tcPr>
            <w:tcW w:w="2093" w:type="dxa"/>
            <w:shd w:val="clear" w:color="auto" w:fill="auto"/>
          </w:tcPr>
          <w:p w:rsidR="00D2054B" w:rsidRPr="00E021B1" w:rsidRDefault="00D2054B" w:rsidP="00BA2F2F">
            <w:pPr>
              <w:spacing w:after="0" w:line="240" w:lineRule="auto"/>
              <w:rPr>
                <w:rFonts w:ascii="Arial" w:hAnsi="Arial" w:cs="Arial"/>
                <w:sz w:val="16"/>
                <w:szCs w:val="20"/>
                <w:lang w:val="uk-UA" w:eastAsia="ru-RU"/>
              </w:rPr>
            </w:pPr>
            <w:proofErr w:type="spellStart"/>
            <w:r w:rsidRPr="00E021B1">
              <w:rPr>
                <w:rFonts w:ascii="Arial" w:hAnsi="Arial" w:cs="Arial"/>
                <w:sz w:val="16"/>
                <w:szCs w:val="20"/>
                <w:lang w:val="uk-UA" w:eastAsia="ru-RU"/>
              </w:rPr>
              <w:t>Хламідії</w:t>
            </w:r>
            <w:proofErr w:type="spellEnd"/>
            <w:r w:rsidRPr="00E021B1">
              <w:rPr>
                <w:rFonts w:ascii="Arial" w:hAnsi="Arial" w:cs="Arial"/>
                <w:sz w:val="16"/>
                <w:szCs w:val="20"/>
                <w:lang w:val="uk-UA" w:eastAsia="ru-RU"/>
              </w:rPr>
              <w:t xml:space="preserve">, мікоплазми, </w:t>
            </w:r>
            <w:r w:rsidR="000E00F0" w:rsidRPr="00E021B1">
              <w:rPr>
                <w:rFonts w:ascii="Arial" w:hAnsi="Arial" w:cs="Arial"/>
                <w:sz w:val="16"/>
                <w:szCs w:val="20"/>
                <w:lang w:val="uk-UA" w:eastAsia="ru-RU"/>
              </w:rPr>
              <w:t>в</w:t>
            </w:r>
            <w:r w:rsidRPr="00E021B1">
              <w:rPr>
                <w:rFonts w:ascii="Arial" w:hAnsi="Arial" w:cs="Arial"/>
                <w:sz w:val="16"/>
                <w:szCs w:val="20"/>
                <w:lang w:val="uk-UA" w:eastAsia="ru-RU"/>
              </w:rPr>
              <w:t>іруси n=41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D2054B" w:rsidRPr="00E021B1" w:rsidRDefault="00D2054B" w:rsidP="00BA2F2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20"/>
                <w:lang w:val="uk-UA" w:eastAsia="ru-RU"/>
              </w:rPr>
            </w:pPr>
            <w:r w:rsidRPr="00E021B1">
              <w:rPr>
                <w:rFonts w:ascii="Arial" w:hAnsi="Arial" w:cs="Arial"/>
                <w:sz w:val="16"/>
                <w:szCs w:val="20"/>
                <w:lang w:val="uk-UA" w:eastAsia="ru-RU"/>
              </w:rPr>
              <w:t>3,3</w:t>
            </w:r>
          </w:p>
        </w:tc>
        <w:tc>
          <w:tcPr>
            <w:tcW w:w="1418" w:type="dxa"/>
            <w:shd w:val="clear" w:color="auto" w:fill="auto"/>
            <w:vAlign w:val="center"/>
          </w:tcPr>
          <w:p w:rsidR="00D2054B" w:rsidRPr="00E021B1" w:rsidRDefault="00D2054B" w:rsidP="00BA2F2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20"/>
                <w:lang w:val="uk-UA" w:eastAsia="ru-RU"/>
              </w:rPr>
            </w:pPr>
            <w:r w:rsidRPr="00E021B1">
              <w:rPr>
                <w:rFonts w:ascii="Arial" w:hAnsi="Arial" w:cs="Arial"/>
                <w:sz w:val="16"/>
                <w:szCs w:val="20"/>
                <w:lang w:val="uk-UA" w:eastAsia="ru-RU"/>
              </w:rPr>
              <w:t>4,2</w:t>
            </w:r>
            <w:r w:rsidR="00E45562" w:rsidRPr="00E021B1">
              <w:rPr>
                <w:rFonts w:ascii="Arial" w:hAnsi="Arial" w:cs="Arial"/>
                <w:sz w:val="16"/>
                <w:szCs w:val="20"/>
                <w:lang w:val="uk-UA" w:eastAsia="ru-RU"/>
              </w:rPr>
              <w:t>*</w:t>
            </w:r>
          </w:p>
        </w:tc>
        <w:tc>
          <w:tcPr>
            <w:tcW w:w="1417" w:type="dxa"/>
            <w:shd w:val="clear" w:color="auto" w:fill="auto"/>
            <w:vAlign w:val="center"/>
          </w:tcPr>
          <w:p w:rsidR="00D2054B" w:rsidRPr="00E021B1" w:rsidRDefault="00D2054B" w:rsidP="00BA2F2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20"/>
                <w:lang w:val="uk-UA" w:eastAsia="ru-RU"/>
              </w:rPr>
            </w:pPr>
            <w:r w:rsidRPr="00E021B1">
              <w:rPr>
                <w:rFonts w:ascii="Arial" w:hAnsi="Arial" w:cs="Arial"/>
                <w:sz w:val="16"/>
                <w:szCs w:val="20"/>
                <w:lang w:val="uk-UA" w:eastAsia="ru-RU"/>
              </w:rPr>
              <w:t>4,9</w:t>
            </w:r>
            <w:r w:rsidR="00E45562" w:rsidRPr="00E021B1">
              <w:rPr>
                <w:rFonts w:ascii="Arial" w:hAnsi="Arial" w:cs="Arial"/>
                <w:sz w:val="16"/>
                <w:szCs w:val="20"/>
                <w:lang w:val="uk-UA" w:eastAsia="ru-RU"/>
              </w:rPr>
              <w:t>*</w:t>
            </w:r>
          </w:p>
        </w:tc>
      </w:tr>
      <w:tr w:rsidR="00E021B1" w:rsidRPr="00E021B1" w:rsidTr="00E021B1">
        <w:tc>
          <w:tcPr>
            <w:tcW w:w="2093" w:type="dxa"/>
            <w:shd w:val="clear" w:color="auto" w:fill="auto"/>
          </w:tcPr>
          <w:p w:rsidR="00D2054B" w:rsidRPr="00E021B1" w:rsidRDefault="00D2054B" w:rsidP="00BA2F2F">
            <w:pPr>
              <w:spacing w:after="0" w:line="240" w:lineRule="auto"/>
              <w:rPr>
                <w:rFonts w:ascii="Arial" w:hAnsi="Arial" w:cs="Arial"/>
                <w:sz w:val="16"/>
                <w:szCs w:val="20"/>
                <w:lang w:val="uk-UA" w:eastAsia="ru-RU"/>
              </w:rPr>
            </w:pPr>
            <w:r w:rsidRPr="00E021B1">
              <w:rPr>
                <w:rFonts w:ascii="Arial" w:hAnsi="Arial" w:cs="Arial"/>
                <w:sz w:val="16"/>
                <w:szCs w:val="20"/>
                <w:lang w:val="uk-UA" w:eastAsia="ru-RU"/>
              </w:rPr>
              <w:t xml:space="preserve">Мікоплазми, віруси, </w:t>
            </w:r>
            <w:proofErr w:type="spellStart"/>
            <w:r w:rsidRPr="00E021B1">
              <w:rPr>
                <w:rFonts w:ascii="Arial" w:hAnsi="Arial" w:cs="Arial"/>
                <w:sz w:val="16"/>
                <w:szCs w:val="20"/>
                <w:lang w:val="uk-UA" w:eastAsia="ru-RU"/>
              </w:rPr>
              <w:t>трихомонади</w:t>
            </w:r>
            <w:proofErr w:type="spellEnd"/>
            <w:r w:rsidRPr="00E021B1">
              <w:rPr>
                <w:rFonts w:ascii="Arial" w:hAnsi="Arial" w:cs="Arial"/>
                <w:sz w:val="16"/>
                <w:szCs w:val="20"/>
                <w:lang w:val="uk-UA" w:eastAsia="ru-RU"/>
              </w:rPr>
              <w:t>, n=46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D2054B" w:rsidRPr="00E021B1" w:rsidRDefault="00D2054B" w:rsidP="00BA2F2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20"/>
                <w:lang w:val="uk-UA" w:eastAsia="ru-RU"/>
              </w:rPr>
            </w:pPr>
            <w:r w:rsidRPr="00E021B1">
              <w:rPr>
                <w:rFonts w:ascii="Arial" w:hAnsi="Arial" w:cs="Arial"/>
                <w:sz w:val="16"/>
                <w:szCs w:val="20"/>
                <w:lang w:val="uk-UA" w:eastAsia="ru-RU"/>
              </w:rPr>
              <w:t>2,7</w:t>
            </w:r>
          </w:p>
        </w:tc>
        <w:tc>
          <w:tcPr>
            <w:tcW w:w="1418" w:type="dxa"/>
            <w:shd w:val="clear" w:color="auto" w:fill="auto"/>
            <w:vAlign w:val="center"/>
          </w:tcPr>
          <w:p w:rsidR="00D2054B" w:rsidRPr="00E021B1" w:rsidRDefault="00D2054B" w:rsidP="00BA2F2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20"/>
                <w:lang w:val="uk-UA" w:eastAsia="ru-RU"/>
              </w:rPr>
            </w:pPr>
            <w:r w:rsidRPr="00E021B1">
              <w:rPr>
                <w:rFonts w:ascii="Arial" w:hAnsi="Arial" w:cs="Arial"/>
                <w:sz w:val="16"/>
                <w:szCs w:val="20"/>
                <w:lang w:val="uk-UA" w:eastAsia="ru-RU"/>
              </w:rPr>
              <w:t>3,8</w:t>
            </w:r>
            <w:r w:rsidR="00E45562" w:rsidRPr="00E021B1">
              <w:rPr>
                <w:rFonts w:ascii="Arial" w:hAnsi="Arial" w:cs="Arial"/>
                <w:sz w:val="16"/>
                <w:szCs w:val="20"/>
                <w:lang w:val="uk-UA" w:eastAsia="ru-RU"/>
              </w:rPr>
              <w:t>*</w:t>
            </w:r>
          </w:p>
        </w:tc>
        <w:tc>
          <w:tcPr>
            <w:tcW w:w="1417" w:type="dxa"/>
            <w:shd w:val="clear" w:color="auto" w:fill="auto"/>
            <w:vAlign w:val="center"/>
          </w:tcPr>
          <w:p w:rsidR="00D2054B" w:rsidRPr="00E021B1" w:rsidRDefault="00D2054B" w:rsidP="00BA2F2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20"/>
                <w:lang w:val="uk-UA" w:eastAsia="ru-RU"/>
              </w:rPr>
            </w:pPr>
            <w:r w:rsidRPr="00E021B1">
              <w:rPr>
                <w:rFonts w:ascii="Arial" w:hAnsi="Arial" w:cs="Arial"/>
                <w:sz w:val="16"/>
                <w:szCs w:val="20"/>
                <w:lang w:val="uk-UA" w:eastAsia="ru-RU"/>
              </w:rPr>
              <w:t>4,8</w:t>
            </w:r>
            <w:r w:rsidR="00E45562" w:rsidRPr="00E021B1">
              <w:rPr>
                <w:rFonts w:ascii="Arial" w:hAnsi="Arial" w:cs="Arial"/>
                <w:sz w:val="16"/>
                <w:szCs w:val="20"/>
                <w:lang w:val="uk-UA" w:eastAsia="ru-RU"/>
              </w:rPr>
              <w:t>*</w:t>
            </w:r>
          </w:p>
        </w:tc>
      </w:tr>
      <w:tr w:rsidR="00E021B1" w:rsidRPr="00E021B1" w:rsidTr="00E021B1">
        <w:trPr>
          <w:trHeight w:val="319"/>
        </w:trPr>
        <w:tc>
          <w:tcPr>
            <w:tcW w:w="2093" w:type="dxa"/>
            <w:shd w:val="clear" w:color="auto" w:fill="auto"/>
          </w:tcPr>
          <w:p w:rsidR="00D2054B" w:rsidRPr="00E021B1" w:rsidRDefault="00D2054B" w:rsidP="00BA2F2F">
            <w:pPr>
              <w:spacing w:after="0" w:line="240" w:lineRule="auto"/>
              <w:rPr>
                <w:rFonts w:ascii="Arial" w:hAnsi="Arial" w:cs="Arial"/>
                <w:sz w:val="16"/>
                <w:szCs w:val="20"/>
                <w:lang w:val="uk-UA" w:eastAsia="ru-RU"/>
              </w:rPr>
            </w:pPr>
            <w:r w:rsidRPr="00E021B1">
              <w:rPr>
                <w:rFonts w:ascii="Arial" w:hAnsi="Arial" w:cs="Arial"/>
                <w:sz w:val="16"/>
                <w:szCs w:val="20"/>
                <w:lang w:val="uk-UA" w:eastAsia="ru-RU"/>
              </w:rPr>
              <w:t>Сумарна ефективність лікування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D2054B" w:rsidRPr="00E021B1" w:rsidRDefault="00D2054B" w:rsidP="00BA2F2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20"/>
                <w:lang w:val="uk-UA" w:eastAsia="ru-RU"/>
              </w:rPr>
            </w:pPr>
            <w:r w:rsidRPr="00E021B1">
              <w:rPr>
                <w:rFonts w:ascii="Arial" w:hAnsi="Arial" w:cs="Arial"/>
                <w:sz w:val="16"/>
                <w:szCs w:val="20"/>
                <w:lang w:val="uk-UA" w:eastAsia="ru-RU"/>
              </w:rPr>
              <w:t>2,8</w:t>
            </w:r>
          </w:p>
        </w:tc>
        <w:tc>
          <w:tcPr>
            <w:tcW w:w="1418" w:type="dxa"/>
            <w:shd w:val="clear" w:color="auto" w:fill="auto"/>
            <w:vAlign w:val="center"/>
          </w:tcPr>
          <w:p w:rsidR="00D2054B" w:rsidRPr="00E021B1" w:rsidRDefault="00D2054B" w:rsidP="00BA2F2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20"/>
                <w:lang w:val="uk-UA" w:eastAsia="ru-RU"/>
              </w:rPr>
            </w:pPr>
            <w:r w:rsidRPr="00E021B1">
              <w:rPr>
                <w:rFonts w:ascii="Arial" w:hAnsi="Arial" w:cs="Arial"/>
                <w:sz w:val="16"/>
                <w:szCs w:val="20"/>
                <w:lang w:val="uk-UA" w:eastAsia="ru-RU"/>
              </w:rPr>
              <w:t>3,87</w:t>
            </w:r>
            <w:r w:rsidR="00E45562" w:rsidRPr="00E021B1">
              <w:rPr>
                <w:rFonts w:ascii="Arial" w:hAnsi="Arial" w:cs="Arial"/>
                <w:sz w:val="16"/>
                <w:szCs w:val="20"/>
                <w:lang w:val="uk-UA" w:eastAsia="ru-RU"/>
              </w:rPr>
              <w:t>*</w:t>
            </w:r>
          </w:p>
        </w:tc>
        <w:tc>
          <w:tcPr>
            <w:tcW w:w="1417" w:type="dxa"/>
            <w:shd w:val="clear" w:color="auto" w:fill="auto"/>
            <w:vAlign w:val="center"/>
          </w:tcPr>
          <w:p w:rsidR="00D2054B" w:rsidRPr="00E021B1" w:rsidRDefault="00D2054B" w:rsidP="00BA2F2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20"/>
                <w:lang w:val="uk-UA" w:eastAsia="ru-RU"/>
              </w:rPr>
            </w:pPr>
            <w:r w:rsidRPr="00E021B1">
              <w:rPr>
                <w:rFonts w:ascii="Arial" w:hAnsi="Arial" w:cs="Arial"/>
                <w:sz w:val="16"/>
                <w:szCs w:val="20"/>
                <w:lang w:val="uk-UA" w:eastAsia="ru-RU"/>
              </w:rPr>
              <w:t>4,8</w:t>
            </w:r>
            <w:r w:rsidR="00E45562" w:rsidRPr="00E021B1">
              <w:rPr>
                <w:rFonts w:ascii="Arial" w:hAnsi="Arial" w:cs="Arial"/>
                <w:sz w:val="16"/>
                <w:szCs w:val="20"/>
                <w:lang w:val="uk-UA" w:eastAsia="ru-RU"/>
              </w:rPr>
              <w:t>*</w:t>
            </w:r>
          </w:p>
        </w:tc>
      </w:tr>
    </w:tbl>
    <w:p w:rsidR="00E45562" w:rsidRPr="00E021B1" w:rsidRDefault="00E45562" w:rsidP="00BA2F2F">
      <w:pPr>
        <w:spacing w:after="0" w:line="240" w:lineRule="auto"/>
        <w:jc w:val="both"/>
        <w:rPr>
          <w:rFonts w:ascii="Arial" w:hAnsi="Arial" w:cs="Arial"/>
          <w:sz w:val="16"/>
          <w:szCs w:val="20"/>
          <w:lang w:val="uk-UA"/>
        </w:rPr>
      </w:pPr>
      <w:r w:rsidRPr="00E021B1">
        <w:rPr>
          <w:rFonts w:ascii="Arial" w:hAnsi="Arial" w:cs="Arial"/>
          <w:sz w:val="16"/>
          <w:szCs w:val="20"/>
          <w:lang w:val="uk-UA"/>
        </w:rPr>
        <w:t>Примітка:  * - р˂0,05, ** - р˂0,01</w:t>
      </w:r>
    </w:p>
    <w:p w:rsidR="00E021B1" w:rsidRPr="00BA2F2F" w:rsidRDefault="00E021B1" w:rsidP="00BA2F2F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val="uk-UA"/>
        </w:rPr>
      </w:pPr>
    </w:p>
    <w:p w:rsidR="00315FC3" w:rsidRPr="00BA2F2F" w:rsidRDefault="00C669D4" w:rsidP="00E021B1">
      <w:pPr>
        <w:spacing w:after="0" w:line="240" w:lineRule="auto"/>
        <w:ind w:firstLine="567"/>
        <w:jc w:val="both"/>
        <w:rPr>
          <w:rFonts w:ascii="Times New Roman" w:hAnsi="Times New Roman" w:cs="Times New Roman"/>
          <w:color w:val="FF0000"/>
          <w:sz w:val="20"/>
          <w:szCs w:val="20"/>
          <w:lang w:val="uk-UA"/>
        </w:rPr>
      </w:pPr>
      <w:r w:rsidRPr="00BA2F2F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>За результатами порівняльного моніторингу клініко-лабораторно-інструментальних показників виявлено, що найнижч</w:t>
      </w:r>
      <w:r w:rsidR="00631FF9" w:rsidRPr="00BA2F2F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>у</w:t>
      </w:r>
      <w:r w:rsidRPr="00BA2F2F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 xml:space="preserve"> ефективність </w:t>
      </w:r>
      <w:r w:rsidR="00631FF9" w:rsidRPr="00BA2F2F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>демонструвала група хворих</w:t>
      </w:r>
      <w:r w:rsidRPr="00BA2F2F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 xml:space="preserve">, що отримала лікування за клінічними протоколами. У другій групі, що отримала посилену </w:t>
      </w:r>
      <w:proofErr w:type="spellStart"/>
      <w:r w:rsidRPr="00BA2F2F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>протипротозойну</w:t>
      </w:r>
      <w:proofErr w:type="spellEnd"/>
      <w:r w:rsidRPr="00BA2F2F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 xml:space="preserve"> терапію та імунотерапію, спостерігали достовірно кращу позитивну динаміку. Пацієнти III групи, які отримали курси системної та місцевої </w:t>
      </w:r>
      <w:proofErr w:type="spellStart"/>
      <w:r w:rsidRPr="00BA2F2F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lastRenderedPageBreak/>
        <w:t>озонотерапії</w:t>
      </w:r>
      <w:proofErr w:type="spellEnd"/>
      <w:r w:rsidRPr="00BA2F2F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 xml:space="preserve">, </w:t>
      </w:r>
      <w:r w:rsidR="00631FF9" w:rsidRPr="00BA2F2F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>про</w:t>
      </w:r>
      <w:r w:rsidRPr="00BA2F2F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 xml:space="preserve">демонстрували найкращий терапевтичний ефект з повною елімінацію </w:t>
      </w:r>
      <w:r w:rsidR="00E021B1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 xml:space="preserve"> </w:t>
      </w:r>
      <w:r w:rsidRPr="00BA2F2F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 xml:space="preserve">патогенних </w:t>
      </w:r>
      <w:r w:rsidR="00E021B1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 xml:space="preserve"> </w:t>
      </w:r>
      <w:r w:rsidRPr="00BA2F2F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 xml:space="preserve">збудників </w:t>
      </w:r>
      <w:r w:rsidR="00E021B1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 xml:space="preserve"> </w:t>
      </w:r>
      <w:r w:rsidRPr="00BA2F2F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 xml:space="preserve">із </w:t>
      </w:r>
      <w:proofErr w:type="spellStart"/>
      <w:r w:rsidRPr="00BA2F2F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>урогенітального</w:t>
      </w:r>
      <w:proofErr w:type="spellEnd"/>
      <w:r w:rsidRPr="00BA2F2F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 xml:space="preserve"> тракту </w:t>
      </w:r>
      <w:r w:rsidR="00E021B1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 xml:space="preserve"> </w:t>
      </w:r>
      <w:r w:rsidRPr="00BA2F2F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>у</w:t>
      </w:r>
      <w:r w:rsidR="00E021B1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 xml:space="preserve"> </w:t>
      </w:r>
      <w:r w:rsidRPr="00BA2F2F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 xml:space="preserve"> 96 % хворих чоловіків  та 95 % хворих жінок. </w:t>
      </w:r>
    </w:p>
    <w:p w:rsidR="0091710D" w:rsidRPr="00BA2F2F" w:rsidRDefault="00C669D4" w:rsidP="00BA2F2F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BA2F2F">
        <w:rPr>
          <w:rFonts w:ascii="Times New Roman" w:hAnsi="Times New Roman" w:cs="Times New Roman"/>
          <w:sz w:val="20"/>
          <w:szCs w:val="20"/>
          <w:lang w:val="uk-UA"/>
        </w:rPr>
        <w:t>Результати</w:t>
      </w:r>
      <w:r w:rsidR="0091710D"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 вивчення показників</w:t>
      </w:r>
      <w:r w:rsidR="00531029"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91710D"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антиоксидантного захисту </w:t>
      </w:r>
      <w:r w:rsidR="006E0A80"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у групах </w:t>
      </w:r>
      <w:r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хворих </w:t>
      </w:r>
      <w:r w:rsidR="00ED4EB0" w:rsidRPr="00BA2F2F">
        <w:rPr>
          <w:rFonts w:ascii="Times New Roman" w:hAnsi="Times New Roman" w:cs="Times New Roman"/>
          <w:sz w:val="20"/>
          <w:szCs w:val="20"/>
          <w:lang w:val="uk-UA"/>
        </w:rPr>
        <w:t>за</w:t>
      </w:r>
      <w:r w:rsidR="006E0A80"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лежно від виду проведеної терапії </w:t>
      </w:r>
      <w:r w:rsidR="0091710D" w:rsidRPr="00BA2F2F">
        <w:rPr>
          <w:rFonts w:ascii="Times New Roman" w:hAnsi="Times New Roman" w:cs="Times New Roman"/>
          <w:sz w:val="20"/>
          <w:szCs w:val="20"/>
          <w:lang w:val="uk-UA"/>
        </w:rPr>
        <w:t>наведені у таблиці 3.</w:t>
      </w:r>
    </w:p>
    <w:p w:rsidR="006E0A80" w:rsidRPr="00BA2F2F" w:rsidRDefault="006E0A80" w:rsidP="00BA2F2F">
      <w:pPr>
        <w:spacing w:after="0" w:line="240" w:lineRule="auto"/>
        <w:jc w:val="right"/>
        <w:rPr>
          <w:rFonts w:ascii="Times New Roman" w:hAnsi="Times New Roman" w:cs="Times New Roman"/>
          <w:sz w:val="20"/>
          <w:szCs w:val="20"/>
          <w:lang w:val="uk-UA"/>
        </w:rPr>
      </w:pPr>
      <w:r w:rsidRPr="00BA2F2F">
        <w:rPr>
          <w:rFonts w:ascii="Times New Roman" w:hAnsi="Times New Roman" w:cs="Times New Roman"/>
          <w:sz w:val="20"/>
          <w:szCs w:val="20"/>
          <w:lang w:val="uk-UA"/>
        </w:rPr>
        <w:t>Таблиця 3</w:t>
      </w:r>
    </w:p>
    <w:p w:rsidR="006E0A80" w:rsidRPr="00E021B1" w:rsidRDefault="006E0A80" w:rsidP="00E021B1">
      <w:pPr>
        <w:spacing w:after="0" w:line="240" w:lineRule="auto"/>
        <w:jc w:val="center"/>
        <w:rPr>
          <w:rFonts w:ascii="Arial" w:hAnsi="Arial" w:cs="Arial"/>
          <w:b/>
          <w:sz w:val="16"/>
          <w:szCs w:val="20"/>
          <w:lang w:val="uk-UA"/>
        </w:rPr>
      </w:pPr>
      <w:r w:rsidRPr="00E021B1">
        <w:rPr>
          <w:rFonts w:ascii="Arial" w:hAnsi="Arial" w:cs="Arial"/>
          <w:b/>
          <w:sz w:val="16"/>
          <w:szCs w:val="20"/>
          <w:lang w:val="uk-UA"/>
        </w:rPr>
        <w:t>Динаміка вмісту ліпідів, продуктів ПОЛ і</w:t>
      </w:r>
      <w:r w:rsidR="006D493B" w:rsidRPr="00E021B1">
        <w:rPr>
          <w:rFonts w:ascii="Arial" w:hAnsi="Arial" w:cs="Arial"/>
          <w:b/>
          <w:sz w:val="16"/>
          <w:szCs w:val="20"/>
          <w:lang w:val="uk-UA"/>
        </w:rPr>
        <w:t xml:space="preserve"> ЗАОА</w:t>
      </w:r>
      <w:r w:rsidR="00ED4EB0" w:rsidRPr="00E021B1">
        <w:rPr>
          <w:rFonts w:ascii="Arial" w:hAnsi="Arial" w:cs="Arial"/>
          <w:b/>
          <w:sz w:val="16"/>
          <w:szCs w:val="20"/>
          <w:lang w:val="uk-UA"/>
        </w:rPr>
        <w:t xml:space="preserve"> в плазмі крові хворих на </w:t>
      </w:r>
      <w:proofErr w:type="spellStart"/>
      <w:r w:rsidR="00ED4EB0" w:rsidRPr="00E021B1">
        <w:rPr>
          <w:rFonts w:ascii="Arial" w:hAnsi="Arial" w:cs="Arial"/>
          <w:b/>
          <w:sz w:val="16"/>
          <w:szCs w:val="20"/>
          <w:lang w:val="uk-UA"/>
        </w:rPr>
        <w:t>уроге</w:t>
      </w:r>
      <w:r w:rsidR="00D057E5" w:rsidRPr="00E021B1">
        <w:rPr>
          <w:rFonts w:ascii="Arial" w:hAnsi="Arial" w:cs="Arial"/>
          <w:b/>
          <w:sz w:val="16"/>
          <w:szCs w:val="20"/>
          <w:lang w:val="uk-UA"/>
        </w:rPr>
        <w:t>нітальну</w:t>
      </w:r>
      <w:proofErr w:type="spellEnd"/>
      <w:r w:rsidR="00D057E5" w:rsidRPr="00E021B1">
        <w:rPr>
          <w:rFonts w:ascii="Arial" w:hAnsi="Arial" w:cs="Arial"/>
          <w:b/>
          <w:sz w:val="16"/>
          <w:szCs w:val="20"/>
          <w:lang w:val="uk-UA"/>
        </w:rPr>
        <w:t xml:space="preserve"> мікст-інфекцію (</w:t>
      </w:r>
      <w:proofErr w:type="spellStart"/>
      <w:r w:rsidR="00D057E5" w:rsidRPr="00E021B1">
        <w:rPr>
          <w:rFonts w:ascii="Arial" w:hAnsi="Arial" w:cs="Arial"/>
          <w:b/>
          <w:sz w:val="16"/>
          <w:szCs w:val="20"/>
          <w:lang w:val="uk-UA"/>
        </w:rPr>
        <w:t>трихомо</w:t>
      </w:r>
      <w:r w:rsidR="00ED4EB0" w:rsidRPr="00E021B1">
        <w:rPr>
          <w:rFonts w:ascii="Arial" w:hAnsi="Arial" w:cs="Arial"/>
          <w:b/>
          <w:sz w:val="16"/>
          <w:szCs w:val="20"/>
          <w:lang w:val="uk-UA"/>
        </w:rPr>
        <w:t>ноз</w:t>
      </w:r>
      <w:proofErr w:type="spellEnd"/>
      <w:r w:rsidR="00ED4EB0" w:rsidRPr="00E021B1">
        <w:rPr>
          <w:rFonts w:ascii="Arial" w:hAnsi="Arial" w:cs="Arial"/>
          <w:b/>
          <w:sz w:val="16"/>
          <w:szCs w:val="20"/>
          <w:lang w:val="uk-UA"/>
        </w:rPr>
        <w:t xml:space="preserve">, </w:t>
      </w:r>
      <w:proofErr w:type="spellStart"/>
      <w:r w:rsidR="00ED4EB0" w:rsidRPr="00E021B1">
        <w:rPr>
          <w:rFonts w:ascii="Arial" w:hAnsi="Arial" w:cs="Arial"/>
          <w:b/>
          <w:sz w:val="16"/>
          <w:szCs w:val="20"/>
          <w:lang w:val="uk-UA"/>
        </w:rPr>
        <w:t>хламідіоз</w:t>
      </w:r>
      <w:proofErr w:type="spellEnd"/>
      <w:r w:rsidR="00ED4EB0" w:rsidRPr="00E021B1">
        <w:rPr>
          <w:rFonts w:ascii="Arial" w:hAnsi="Arial" w:cs="Arial"/>
          <w:b/>
          <w:sz w:val="16"/>
          <w:szCs w:val="20"/>
          <w:lang w:val="uk-UA"/>
        </w:rPr>
        <w:t xml:space="preserve">, </w:t>
      </w:r>
      <w:proofErr w:type="spellStart"/>
      <w:r w:rsidR="00ED4EB0" w:rsidRPr="00E021B1">
        <w:rPr>
          <w:rFonts w:ascii="Arial" w:hAnsi="Arial" w:cs="Arial"/>
          <w:b/>
          <w:sz w:val="16"/>
          <w:szCs w:val="20"/>
          <w:lang w:val="uk-UA"/>
        </w:rPr>
        <w:t>мікоплазмоз</w:t>
      </w:r>
      <w:proofErr w:type="spellEnd"/>
      <w:r w:rsidR="00ED4EB0" w:rsidRPr="00E021B1">
        <w:rPr>
          <w:rFonts w:ascii="Arial" w:hAnsi="Arial" w:cs="Arial"/>
          <w:b/>
          <w:sz w:val="16"/>
          <w:szCs w:val="20"/>
          <w:lang w:val="uk-UA"/>
        </w:rPr>
        <w:t xml:space="preserve">, </w:t>
      </w:r>
      <w:proofErr w:type="spellStart"/>
      <w:r w:rsidR="00ED4EB0" w:rsidRPr="00E021B1">
        <w:rPr>
          <w:rFonts w:ascii="Arial" w:hAnsi="Arial" w:cs="Arial"/>
          <w:b/>
          <w:sz w:val="16"/>
          <w:szCs w:val="20"/>
          <w:lang w:val="uk-UA"/>
        </w:rPr>
        <w:t>герпес</w:t>
      </w:r>
      <w:proofErr w:type="spellEnd"/>
      <w:r w:rsidR="00ED4EB0" w:rsidRPr="00E021B1">
        <w:rPr>
          <w:rFonts w:ascii="Arial" w:hAnsi="Arial" w:cs="Arial"/>
          <w:b/>
          <w:sz w:val="16"/>
          <w:szCs w:val="20"/>
          <w:lang w:val="uk-UA"/>
        </w:rPr>
        <w:t>) при різних видах терапії</w:t>
      </w:r>
    </w:p>
    <w:tbl>
      <w:tblPr>
        <w:tblStyle w:val="a8"/>
        <w:tblW w:w="6629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384"/>
        <w:gridCol w:w="1029"/>
        <w:gridCol w:w="992"/>
        <w:gridCol w:w="1098"/>
        <w:gridCol w:w="992"/>
        <w:gridCol w:w="1134"/>
      </w:tblGrid>
      <w:tr w:rsidR="008F1EDC" w:rsidRPr="00EF3F05" w:rsidTr="00C450D0">
        <w:tc>
          <w:tcPr>
            <w:tcW w:w="1384" w:type="dxa"/>
            <w:vMerge w:val="restart"/>
          </w:tcPr>
          <w:p w:rsidR="009D1209" w:rsidRPr="00EF3F05" w:rsidRDefault="00FC21BD" w:rsidP="00BA2F2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EF3F05">
              <w:rPr>
                <w:rFonts w:ascii="Arial" w:hAnsi="Arial" w:cs="Arial"/>
                <w:sz w:val="16"/>
                <w:szCs w:val="16"/>
                <w:lang w:val="uk-UA"/>
              </w:rPr>
              <w:t xml:space="preserve">Основні </w:t>
            </w:r>
            <w:r w:rsidR="00A510DF" w:rsidRPr="00EF3F05">
              <w:rPr>
                <w:rFonts w:ascii="Arial" w:hAnsi="Arial" w:cs="Arial"/>
                <w:sz w:val="16"/>
                <w:szCs w:val="16"/>
                <w:lang w:val="uk-UA"/>
              </w:rPr>
              <w:t>п</w:t>
            </w:r>
            <w:r w:rsidR="009D1209" w:rsidRPr="00EF3F05">
              <w:rPr>
                <w:rFonts w:ascii="Arial" w:hAnsi="Arial" w:cs="Arial"/>
                <w:sz w:val="16"/>
                <w:szCs w:val="16"/>
                <w:lang w:val="uk-UA"/>
              </w:rPr>
              <w:t xml:space="preserve">оказники активності ПОЛ та ЗАОА </w:t>
            </w:r>
          </w:p>
        </w:tc>
        <w:tc>
          <w:tcPr>
            <w:tcW w:w="5245" w:type="dxa"/>
            <w:gridSpan w:val="5"/>
          </w:tcPr>
          <w:p w:rsidR="009D1209" w:rsidRPr="00EF3F05" w:rsidRDefault="009D1209" w:rsidP="00BA2F2F">
            <w:pPr>
              <w:jc w:val="center"/>
              <w:rPr>
                <w:rFonts w:ascii="Arial" w:hAnsi="Arial" w:cs="Arial"/>
                <w:sz w:val="16"/>
                <w:szCs w:val="16"/>
                <w:lang w:val="uk-UA"/>
              </w:rPr>
            </w:pPr>
            <w:r w:rsidRPr="00EF3F05">
              <w:rPr>
                <w:rFonts w:ascii="Arial" w:hAnsi="Arial" w:cs="Arial"/>
                <w:sz w:val="16"/>
                <w:szCs w:val="16"/>
                <w:lang w:val="uk-UA"/>
              </w:rPr>
              <w:t>Середні значення основних показників активності</w:t>
            </w:r>
            <w:r w:rsidRPr="00EF3F05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EF3F05">
              <w:rPr>
                <w:rFonts w:ascii="Arial" w:hAnsi="Arial" w:cs="Arial"/>
                <w:sz w:val="16"/>
                <w:szCs w:val="16"/>
                <w:lang w:val="uk-UA"/>
              </w:rPr>
              <w:t>ПОЛ та ЗАОА (</w:t>
            </w:r>
            <w:proofErr w:type="spellStart"/>
            <w:r w:rsidRPr="00EF3F05">
              <w:rPr>
                <w:rFonts w:ascii="Arial" w:hAnsi="Arial" w:cs="Arial"/>
                <w:sz w:val="16"/>
                <w:szCs w:val="16"/>
                <w:lang w:val="uk-UA"/>
              </w:rPr>
              <w:t>M±m</w:t>
            </w:r>
            <w:proofErr w:type="spellEnd"/>
            <w:r w:rsidRPr="00EF3F05">
              <w:rPr>
                <w:rFonts w:ascii="Arial" w:hAnsi="Arial" w:cs="Arial"/>
                <w:sz w:val="16"/>
                <w:szCs w:val="16"/>
                <w:lang w:val="uk-UA"/>
              </w:rPr>
              <w:t>)</w:t>
            </w:r>
          </w:p>
        </w:tc>
      </w:tr>
      <w:tr w:rsidR="008F1EDC" w:rsidRPr="00EF3F05" w:rsidTr="00C450D0">
        <w:tc>
          <w:tcPr>
            <w:tcW w:w="1384" w:type="dxa"/>
            <w:vMerge/>
          </w:tcPr>
          <w:p w:rsidR="009D1209" w:rsidRPr="00EF3F05" w:rsidRDefault="009D1209" w:rsidP="00BA2F2F">
            <w:pPr>
              <w:jc w:val="center"/>
              <w:rPr>
                <w:rFonts w:ascii="Arial" w:hAnsi="Arial" w:cs="Arial"/>
                <w:sz w:val="16"/>
                <w:szCs w:val="16"/>
                <w:lang w:val="uk-UA"/>
              </w:rPr>
            </w:pPr>
          </w:p>
        </w:tc>
        <w:tc>
          <w:tcPr>
            <w:tcW w:w="1029" w:type="dxa"/>
          </w:tcPr>
          <w:p w:rsidR="00E640ED" w:rsidRPr="00EF3F05" w:rsidRDefault="009D1209" w:rsidP="00BA2F2F">
            <w:pPr>
              <w:jc w:val="center"/>
              <w:rPr>
                <w:rFonts w:ascii="Arial" w:hAnsi="Arial" w:cs="Arial"/>
                <w:sz w:val="16"/>
                <w:szCs w:val="16"/>
                <w:lang w:val="uk-UA"/>
              </w:rPr>
            </w:pPr>
            <w:r w:rsidRPr="00EF3F05">
              <w:rPr>
                <w:rFonts w:ascii="Arial" w:hAnsi="Arial" w:cs="Arial"/>
                <w:sz w:val="16"/>
                <w:szCs w:val="16"/>
              </w:rPr>
              <w:t>Норма</w:t>
            </w:r>
          </w:p>
          <w:p w:rsidR="009D1209" w:rsidRPr="00EF3F05" w:rsidRDefault="009D1209" w:rsidP="00BA2F2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EF3F05">
              <w:rPr>
                <w:rFonts w:ascii="Arial" w:hAnsi="Arial" w:cs="Arial"/>
                <w:sz w:val="16"/>
                <w:szCs w:val="16"/>
              </w:rPr>
              <w:t>(гр. контроля) n=25</w:t>
            </w:r>
          </w:p>
        </w:tc>
        <w:tc>
          <w:tcPr>
            <w:tcW w:w="992" w:type="dxa"/>
          </w:tcPr>
          <w:p w:rsidR="009D1209" w:rsidRPr="00EF3F05" w:rsidRDefault="009D1209" w:rsidP="00BA2F2F">
            <w:pPr>
              <w:jc w:val="center"/>
              <w:rPr>
                <w:rFonts w:ascii="Arial" w:hAnsi="Arial" w:cs="Arial"/>
                <w:sz w:val="16"/>
                <w:szCs w:val="16"/>
                <w:lang w:val="uk-UA"/>
              </w:rPr>
            </w:pPr>
            <w:r w:rsidRPr="00EF3F05">
              <w:rPr>
                <w:rFonts w:ascii="Arial" w:hAnsi="Arial" w:cs="Arial"/>
                <w:sz w:val="16"/>
                <w:szCs w:val="16"/>
                <w:lang w:val="uk-UA"/>
              </w:rPr>
              <w:t>Д</w:t>
            </w:r>
            <w:r w:rsidRPr="00EF3F05">
              <w:rPr>
                <w:rFonts w:ascii="Arial" w:hAnsi="Arial" w:cs="Arial"/>
                <w:sz w:val="16"/>
                <w:szCs w:val="16"/>
              </w:rPr>
              <w:t xml:space="preserve">о </w:t>
            </w:r>
            <w:proofErr w:type="spellStart"/>
            <w:r w:rsidRPr="00EF3F05">
              <w:rPr>
                <w:rFonts w:ascii="Arial" w:hAnsi="Arial" w:cs="Arial"/>
                <w:sz w:val="16"/>
                <w:szCs w:val="16"/>
              </w:rPr>
              <w:t>лікування</w:t>
            </w:r>
            <w:proofErr w:type="spellEnd"/>
            <w:r w:rsidRPr="00EF3F05">
              <w:rPr>
                <w:rFonts w:ascii="Arial" w:hAnsi="Arial" w:cs="Arial"/>
                <w:sz w:val="16"/>
                <w:szCs w:val="16"/>
              </w:rPr>
              <w:t xml:space="preserve"> n=99</w:t>
            </w:r>
          </w:p>
        </w:tc>
        <w:tc>
          <w:tcPr>
            <w:tcW w:w="1098" w:type="dxa"/>
          </w:tcPr>
          <w:p w:rsidR="009D1209" w:rsidRPr="00EF3F05" w:rsidRDefault="009D1209" w:rsidP="00BA2F2F">
            <w:pPr>
              <w:jc w:val="center"/>
              <w:rPr>
                <w:rFonts w:ascii="Arial" w:hAnsi="Arial" w:cs="Arial"/>
                <w:sz w:val="16"/>
                <w:szCs w:val="16"/>
                <w:lang w:val="uk-UA"/>
              </w:rPr>
            </w:pPr>
            <w:r w:rsidRPr="00EF3F05">
              <w:rPr>
                <w:rFonts w:ascii="Arial" w:hAnsi="Arial" w:cs="Arial"/>
                <w:sz w:val="16"/>
                <w:szCs w:val="16"/>
                <w:lang w:val="uk-UA"/>
              </w:rPr>
              <w:t>Після лікування за клінічними протоколами</w:t>
            </w:r>
          </w:p>
          <w:p w:rsidR="00A510DF" w:rsidRPr="00EF3F05" w:rsidRDefault="00A510DF" w:rsidP="00BA2F2F">
            <w:pPr>
              <w:jc w:val="center"/>
              <w:rPr>
                <w:rFonts w:ascii="Arial" w:hAnsi="Arial" w:cs="Arial"/>
                <w:sz w:val="16"/>
                <w:szCs w:val="16"/>
                <w:lang w:val="uk-UA"/>
              </w:rPr>
            </w:pPr>
            <w:r w:rsidRPr="00EF3F05">
              <w:rPr>
                <w:rFonts w:ascii="Arial" w:hAnsi="Arial" w:cs="Arial"/>
                <w:sz w:val="16"/>
                <w:szCs w:val="16"/>
                <w:lang w:val="uk-UA"/>
              </w:rPr>
              <w:t>(I група), n=23</w:t>
            </w:r>
          </w:p>
        </w:tc>
        <w:tc>
          <w:tcPr>
            <w:tcW w:w="992" w:type="dxa"/>
          </w:tcPr>
          <w:p w:rsidR="009D1209" w:rsidRPr="00EF3F05" w:rsidRDefault="00A510DF" w:rsidP="00BA2F2F">
            <w:pPr>
              <w:jc w:val="center"/>
              <w:rPr>
                <w:rFonts w:ascii="Arial" w:hAnsi="Arial" w:cs="Arial"/>
                <w:sz w:val="16"/>
                <w:szCs w:val="16"/>
                <w:lang w:val="uk-UA"/>
              </w:rPr>
            </w:pPr>
            <w:r w:rsidRPr="00EF3F05">
              <w:rPr>
                <w:rFonts w:ascii="Arial" w:hAnsi="Arial" w:cs="Arial"/>
                <w:sz w:val="16"/>
                <w:szCs w:val="16"/>
                <w:lang w:val="uk-UA"/>
              </w:rPr>
              <w:t xml:space="preserve">Після комплексного лікування з </w:t>
            </w:r>
            <w:r w:rsidR="00E640ED" w:rsidRPr="00EF3F05">
              <w:rPr>
                <w:rFonts w:ascii="Arial" w:hAnsi="Arial" w:cs="Arial"/>
                <w:sz w:val="16"/>
                <w:szCs w:val="16"/>
                <w:lang w:val="uk-UA"/>
              </w:rPr>
              <w:t xml:space="preserve">ППТ </w:t>
            </w:r>
            <w:r w:rsidRPr="00EF3F05">
              <w:rPr>
                <w:rFonts w:ascii="Arial" w:hAnsi="Arial" w:cs="Arial"/>
                <w:sz w:val="16"/>
                <w:szCs w:val="16"/>
                <w:lang w:val="uk-UA"/>
              </w:rPr>
              <w:t>(II група), n=</w:t>
            </w:r>
            <w:r w:rsidR="00AE103B" w:rsidRPr="00EF3F05">
              <w:rPr>
                <w:rFonts w:ascii="Arial" w:hAnsi="Arial" w:cs="Arial"/>
                <w:sz w:val="16"/>
                <w:szCs w:val="16"/>
                <w:lang w:val="uk-UA"/>
              </w:rPr>
              <w:t>42</w:t>
            </w:r>
          </w:p>
        </w:tc>
        <w:tc>
          <w:tcPr>
            <w:tcW w:w="1134" w:type="dxa"/>
          </w:tcPr>
          <w:p w:rsidR="00E640ED" w:rsidRPr="00EF3F05" w:rsidRDefault="00A510DF" w:rsidP="00BA2F2F">
            <w:pPr>
              <w:jc w:val="center"/>
              <w:rPr>
                <w:rFonts w:ascii="Arial" w:hAnsi="Arial" w:cs="Arial"/>
                <w:sz w:val="16"/>
                <w:szCs w:val="16"/>
                <w:lang w:val="uk-UA"/>
              </w:rPr>
            </w:pPr>
            <w:r w:rsidRPr="00EF3F05">
              <w:rPr>
                <w:rFonts w:ascii="Arial" w:hAnsi="Arial" w:cs="Arial"/>
                <w:sz w:val="16"/>
                <w:szCs w:val="16"/>
                <w:lang w:val="uk-UA"/>
              </w:rPr>
              <w:t>Після комплексного лікування з ППТ та ОТ</w:t>
            </w:r>
          </w:p>
          <w:p w:rsidR="009D1209" w:rsidRPr="00EF3F05" w:rsidRDefault="00E640ED" w:rsidP="00BA2F2F">
            <w:pPr>
              <w:jc w:val="center"/>
              <w:rPr>
                <w:rFonts w:ascii="Arial" w:hAnsi="Arial" w:cs="Arial"/>
                <w:sz w:val="16"/>
                <w:szCs w:val="16"/>
                <w:lang w:val="uk-UA"/>
              </w:rPr>
            </w:pPr>
            <w:r w:rsidRPr="00EF3F05">
              <w:rPr>
                <w:rFonts w:ascii="Arial" w:hAnsi="Arial" w:cs="Arial"/>
                <w:sz w:val="16"/>
                <w:szCs w:val="16"/>
                <w:lang w:val="uk-UA"/>
              </w:rPr>
              <w:t>(III група), n=</w:t>
            </w:r>
            <w:r w:rsidR="00AE103B" w:rsidRPr="00EF3F05">
              <w:rPr>
                <w:rFonts w:ascii="Arial" w:hAnsi="Arial" w:cs="Arial"/>
                <w:sz w:val="16"/>
                <w:szCs w:val="16"/>
                <w:lang w:val="uk-UA"/>
              </w:rPr>
              <w:t>76</w:t>
            </w:r>
          </w:p>
        </w:tc>
      </w:tr>
      <w:tr w:rsidR="008F1EDC" w:rsidRPr="00EF3F05" w:rsidTr="00C450D0">
        <w:tc>
          <w:tcPr>
            <w:tcW w:w="1384" w:type="dxa"/>
          </w:tcPr>
          <w:p w:rsidR="001E2CB0" w:rsidRPr="00EF3F05" w:rsidRDefault="001E2CB0" w:rsidP="00BA2F2F">
            <w:pPr>
              <w:rPr>
                <w:rFonts w:ascii="Arial" w:hAnsi="Arial" w:cs="Arial"/>
                <w:sz w:val="16"/>
                <w:szCs w:val="16"/>
              </w:rPr>
            </w:pPr>
            <w:proofErr w:type="spellStart"/>
            <w:r w:rsidRPr="00EF3F05">
              <w:rPr>
                <w:rFonts w:ascii="Arial" w:hAnsi="Arial" w:cs="Arial"/>
                <w:sz w:val="16"/>
                <w:szCs w:val="16"/>
              </w:rPr>
              <w:t>Загальні</w:t>
            </w:r>
            <w:proofErr w:type="spellEnd"/>
            <w:r w:rsidRPr="00EF3F05">
              <w:rPr>
                <w:rFonts w:ascii="Arial" w:hAnsi="Arial" w:cs="Arial"/>
                <w:sz w:val="16"/>
                <w:szCs w:val="16"/>
              </w:rPr>
              <w:t xml:space="preserve"> </w:t>
            </w:r>
            <w:proofErr w:type="spellStart"/>
            <w:r w:rsidRPr="00EF3F05">
              <w:rPr>
                <w:rFonts w:ascii="Arial" w:hAnsi="Arial" w:cs="Arial"/>
                <w:sz w:val="16"/>
                <w:szCs w:val="16"/>
              </w:rPr>
              <w:t>лі</w:t>
            </w:r>
            <w:proofErr w:type="gramStart"/>
            <w:r w:rsidRPr="00EF3F05">
              <w:rPr>
                <w:rFonts w:ascii="Arial" w:hAnsi="Arial" w:cs="Arial"/>
                <w:sz w:val="16"/>
                <w:szCs w:val="16"/>
              </w:rPr>
              <w:t>п</w:t>
            </w:r>
            <w:proofErr w:type="gramEnd"/>
            <w:r w:rsidRPr="00EF3F05">
              <w:rPr>
                <w:rFonts w:ascii="Arial" w:hAnsi="Arial" w:cs="Arial"/>
                <w:sz w:val="16"/>
                <w:szCs w:val="16"/>
              </w:rPr>
              <w:t>іди</w:t>
            </w:r>
            <w:proofErr w:type="spellEnd"/>
            <w:r w:rsidRPr="00EF3F05">
              <w:rPr>
                <w:rFonts w:ascii="Arial" w:hAnsi="Arial" w:cs="Arial"/>
                <w:sz w:val="16"/>
                <w:szCs w:val="16"/>
              </w:rPr>
              <w:t>, мг/мл</w:t>
            </w:r>
          </w:p>
        </w:tc>
        <w:tc>
          <w:tcPr>
            <w:tcW w:w="1029" w:type="dxa"/>
          </w:tcPr>
          <w:p w:rsidR="001E2CB0" w:rsidRPr="00EF3F05" w:rsidRDefault="001E2CB0" w:rsidP="00BA2F2F">
            <w:pPr>
              <w:rPr>
                <w:rFonts w:ascii="Arial" w:hAnsi="Arial" w:cs="Arial"/>
                <w:sz w:val="16"/>
                <w:szCs w:val="16"/>
              </w:rPr>
            </w:pPr>
            <w:r w:rsidRPr="00EF3F05">
              <w:rPr>
                <w:rFonts w:ascii="Arial" w:hAnsi="Arial" w:cs="Arial"/>
                <w:sz w:val="16"/>
                <w:szCs w:val="16"/>
              </w:rPr>
              <w:t>2,96±0,02</w:t>
            </w:r>
          </w:p>
        </w:tc>
        <w:tc>
          <w:tcPr>
            <w:tcW w:w="992" w:type="dxa"/>
          </w:tcPr>
          <w:p w:rsidR="001E2CB0" w:rsidRPr="00EF3F05" w:rsidRDefault="001E2CB0" w:rsidP="00BA2F2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EF3F05">
              <w:rPr>
                <w:rFonts w:ascii="Arial" w:hAnsi="Arial" w:cs="Arial"/>
                <w:sz w:val="16"/>
                <w:szCs w:val="16"/>
              </w:rPr>
              <w:t>2,38±0,07*</w:t>
            </w:r>
          </w:p>
        </w:tc>
        <w:tc>
          <w:tcPr>
            <w:tcW w:w="1098" w:type="dxa"/>
          </w:tcPr>
          <w:p w:rsidR="001E2CB0" w:rsidRPr="00EF3F05" w:rsidRDefault="001E2CB0" w:rsidP="00BA2F2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EF3F05">
              <w:rPr>
                <w:rFonts w:ascii="Arial" w:hAnsi="Arial" w:cs="Arial"/>
                <w:sz w:val="16"/>
                <w:szCs w:val="16"/>
              </w:rPr>
              <w:t>2,35±0,07*</w:t>
            </w:r>
          </w:p>
        </w:tc>
        <w:tc>
          <w:tcPr>
            <w:tcW w:w="992" w:type="dxa"/>
          </w:tcPr>
          <w:p w:rsidR="001E2CB0" w:rsidRPr="00EF3F05" w:rsidRDefault="001E2CB0" w:rsidP="00BA2F2F">
            <w:pPr>
              <w:jc w:val="center"/>
              <w:rPr>
                <w:rFonts w:ascii="Arial" w:hAnsi="Arial" w:cs="Arial"/>
                <w:sz w:val="16"/>
                <w:szCs w:val="16"/>
                <w:lang w:val="uk-UA"/>
              </w:rPr>
            </w:pPr>
            <w:r w:rsidRPr="00EF3F05">
              <w:rPr>
                <w:rFonts w:ascii="Arial" w:hAnsi="Arial" w:cs="Arial"/>
                <w:sz w:val="16"/>
                <w:szCs w:val="16"/>
              </w:rPr>
              <w:t>2,</w:t>
            </w:r>
            <w:r w:rsidRPr="00EF3F05">
              <w:rPr>
                <w:rFonts w:ascii="Arial" w:hAnsi="Arial" w:cs="Arial"/>
                <w:sz w:val="16"/>
                <w:szCs w:val="16"/>
                <w:lang w:val="uk-UA"/>
              </w:rPr>
              <w:t>49</w:t>
            </w:r>
            <w:r w:rsidRPr="00EF3F05">
              <w:rPr>
                <w:rFonts w:ascii="Arial" w:hAnsi="Arial" w:cs="Arial"/>
                <w:sz w:val="16"/>
                <w:szCs w:val="16"/>
              </w:rPr>
              <w:t>±0,0</w:t>
            </w:r>
            <w:r w:rsidRPr="00EF3F05">
              <w:rPr>
                <w:rFonts w:ascii="Arial" w:hAnsi="Arial" w:cs="Arial"/>
                <w:sz w:val="16"/>
                <w:szCs w:val="16"/>
                <w:lang w:val="uk-UA"/>
              </w:rPr>
              <w:t>6</w:t>
            </w:r>
            <w:r w:rsidRPr="00EF3F05">
              <w:rPr>
                <w:rFonts w:ascii="Arial" w:hAnsi="Arial" w:cs="Arial"/>
                <w:sz w:val="16"/>
                <w:szCs w:val="16"/>
              </w:rPr>
              <w:t>*</w:t>
            </w:r>
          </w:p>
        </w:tc>
        <w:tc>
          <w:tcPr>
            <w:tcW w:w="1134" w:type="dxa"/>
          </w:tcPr>
          <w:p w:rsidR="001E2CB0" w:rsidRPr="00EF3F05" w:rsidRDefault="001E2CB0" w:rsidP="00BA2F2F">
            <w:pPr>
              <w:jc w:val="center"/>
              <w:rPr>
                <w:rFonts w:ascii="Arial" w:hAnsi="Arial" w:cs="Arial"/>
                <w:sz w:val="16"/>
                <w:szCs w:val="16"/>
                <w:lang w:val="uk-UA"/>
              </w:rPr>
            </w:pPr>
            <w:r w:rsidRPr="00EF3F05">
              <w:rPr>
                <w:rFonts w:ascii="Arial" w:hAnsi="Arial" w:cs="Arial"/>
                <w:sz w:val="16"/>
                <w:szCs w:val="16"/>
              </w:rPr>
              <w:t>2,</w:t>
            </w:r>
            <w:r w:rsidRPr="00EF3F05">
              <w:rPr>
                <w:rFonts w:ascii="Arial" w:hAnsi="Arial" w:cs="Arial"/>
                <w:sz w:val="16"/>
                <w:szCs w:val="16"/>
                <w:lang w:val="uk-UA"/>
              </w:rPr>
              <w:t>8</w:t>
            </w:r>
            <w:r w:rsidRPr="00EF3F05">
              <w:rPr>
                <w:rFonts w:ascii="Arial" w:hAnsi="Arial" w:cs="Arial"/>
                <w:sz w:val="16"/>
                <w:szCs w:val="16"/>
              </w:rPr>
              <w:t>2±0,05</w:t>
            </w:r>
            <w:r w:rsidR="00FA0427" w:rsidRPr="00EF3F05">
              <w:rPr>
                <w:rFonts w:ascii="Arial" w:hAnsi="Arial" w:cs="Arial"/>
                <w:sz w:val="16"/>
                <w:szCs w:val="16"/>
              </w:rPr>
              <w:t xml:space="preserve"> * **</w:t>
            </w:r>
          </w:p>
        </w:tc>
      </w:tr>
      <w:tr w:rsidR="008F1EDC" w:rsidRPr="00EF3F05" w:rsidTr="00C450D0">
        <w:tc>
          <w:tcPr>
            <w:tcW w:w="1384" w:type="dxa"/>
          </w:tcPr>
          <w:p w:rsidR="001E2CB0" w:rsidRPr="00EF3F05" w:rsidRDefault="001E2CB0" w:rsidP="00BA2F2F">
            <w:pPr>
              <w:rPr>
                <w:rFonts w:ascii="Arial" w:hAnsi="Arial" w:cs="Arial"/>
                <w:sz w:val="16"/>
                <w:szCs w:val="16"/>
              </w:rPr>
            </w:pPr>
            <w:proofErr w:type="spellStart"/>
            <w:r w:rsidRPr="00EF3F05">
              <w:rPr>
                <w:rFonts w:ascii="Arial" w:hAnsi="Arial" w:cs="Arial"/>
                <w:sz w:val="16"/>
                <w:szCs w:val="16"/>
              </w:rPr>
              <w:t>Загальні</w:t>
            </w:r>
            <w:proofErr w:type="spellEnd"/>
            <w:r w:rsidRPr="00EF3F05">
              <w:rPr>
                <w:rFonts w:ascii="Arial" w:hAnsi="Arial" w:cs="Arial"/>
                <w:sz w:val="16"/>
                <w:szCs w:val="16"/>
              </w:rPr>
              <w:t xml:space="preserve"> </w:t>
            </w:r>
            <w:proofErr w:type="spellStart"/>
            <w:r w:rsidRPr="00EF3F05">
              <w:rPr>
                <w:rFonts w:ascii="Arial" w:hAnsi="Arial" w:cs="Arial"/>
                <w:sz w:val="16"/>
                <w:szCs w:val="16"/>
              </w:rPr>
              <w:t>фосфолі</w:t>
            </w:r>
            <w:proofErr w:type="gramStart"/>
            <w:r w:rsidRPr="00EF3F05">
              <w:rPr>
                <w:rFonts w:ascii="Arial" w:hAnsi="Arial" w:cs="Arial"/>
                <w:sz w:val="16"/>
                <w:szCs w:val="16"/>
              </w:rPr>
              <w:t>п</w:t>
            </w:r>
            <w:proofErr w:type="gramEnd"/>
            <w:r w:rsidRPr="00EF3F05">
              <w:rPr>
                <w:rFonts w:ascii="Arial" w:hAnsi="Arial" w:cs="Arial"/>
                <w:sz w:val="16"/>
                <w:szCs w:val="16"/>
              </w:rPr>
              <w:t>іди</w:t>
            </w:r>
            <w:proofErr w:type="spellEnd"/>
            <w:r w:rsidRPr="00EF3F05">
              <w:rPr>
                <w:rFonts w:ascii="Arial" w:hAnsi="Arial" w:cs="Arial"/>
                <w:sz w:val="16"/>
                <w:szCs w:val="16"/>
              </w:rPr>
              <w:t xml:space="preserve">, </w:t>
            </w:r>
            <w:proofErr w:type="spellStart"/>
            <w:r w:rsidRPr="00EF3F05">
              <w:rPr>
                <w:rFonts w:ascii="Arial" w:hAnsi="Arial" w:cs="Arial"/>
                <w:sz w:val="16"/>
                <w:szCs w:val="16"/>
              </w:rPr>
              <w:t>мкмоль</w:t>
            </w:r>
            <w:proofErr w:type="spellEnd"/>
            <w:r w:rsidRPr="00EF3F05">
              <w:rPr>
                <w:rFonts w:ascii="Arial" w:hAnsi="Arial" w:cs="Arial"/>
                <w:sz w:val="16"/>
                <w:szCs w:val="16"/>
              </w:rPr>
              <w:t>/мл</w:t>
            </w:r>
          </w:p>
        </w:tc>
        <w:tc>
          <w:tcPr>
            <w:tcW w:w="1029" w:type="dxa"/>
          </w:tcPr>
          <w:p w:rsidR="001E2CB0" w:rsidRPr="00EF3F05" w:rsidRDefault="001E2CB0" w:rsidP="00BA2F2F">
            <w:pPr>
              <w:rPr>
                <w:rFonts w:ascii="Arial" w:hAnsi="Arial" w:cs="Arial"/>
                <w:sz w:val="16"/>
                <w:szCs w:val="16"/>
              </w:rPr>
            </w:pPr>
            <w:r w:rsidRPr="00EF3F05">
              <w:rPr>
                <w:rFonts w:ascii="Arial" w:hAnsi="Arial" w:cs="Arial"/>
                <w:sz w:val="16"/>
                <w:szCs w:val="16"/>
              </w:rPr>
              <w:t>1,32±0,05</w:t>
            </w:r>
          </w:p>
        </w:tc>
        <w:tc>
          <w:tcPr>
            <w:tcW w:w="992" w:type="dxa"/>
          </w:tcPr>
          <w:p w:rsidR="001E2CB0" w:rsidRPr="00EF3F05" w:rsidRDefault="001E2CB0" w:rsidP="00BA2F2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EF3F05">
              <w:rPr>
                <w:rFonts w:ascii="Arial" w:hAnsi="Arial" w:cs="Arial"/>
                <w:sz w:val="16"/>
                <w:szCs w:val="16"/>
              </w:rPr>
              <w:t>1,12±0,03*</w:t>
            </w:r>
          </w:p>
        </w:tc>
        <w:tc>
          <w:tcPr>
            <w:tcW w:w="1098" w:type="dxa"/>
          </w:tcPr>
          <w:p w:rsidR="001E2CB0" w:rsidRPr="00EF3F05" w:rsidRDefault="001E2CB0" w:rsidP="00BA2F2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EF3F05">
              <w:rPr>
                <w:rFonts w:ascii="Arial" w:hAnsi="Arial" w:cs="Arial"/>
                <w:sz w:val="16"/>
                <w:szCs w:val="16"/>
              </w:rPr>
              <w:t>1,09±0,02*</w:t>
            </w:r>
          </w:p>
        </w:tc>
        <w:tc>
          <w:tcPr>
            <w:tcW w:w="992" w:type="dxa"/>
          </w:tcPr>
          <w:p w:rsidR="001E2CB0" w:rsidRPr="00EF3F05" w:rsidRDefault="001E2CB0" w:rsidP="00BA2F2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EF3F05">
              <w:rPr>
                <w:rFonts w:ascii="Arial" w:hAnsi="Arial" w:cs="Arial"/>
                <w:sz w:val="16"/>
                <w:szCs w:val="16"/>
              </w:rPr>
              <w:t>1,</w:t>
            </w:r>
            <w:r w:rsidRPr="00EF3F05">
              <w:rPr>
                <w:rFonts w:ascii="Arial" w:hAnsi="Arial" w:cs="Arial"/>
                <w:sz w:val="16"/>
                <w:szCs w:val="16"/>
                <w:lang w:val="uk-UA"/>
              </w:rPr>
              <w:t>18</w:t>
            </w:r>
            <w:r w:rsidR="0042688A" w:rsidRPr="00EF3F05">
              <w:rPr>
                <w:rFonts w:ascii="Arial" w:hAnsi="Arial" w:cs="Arial"/>
                <w:sz w:val="16"/>
                <w:szCs w:val="16"/>
              </w:rPr>
              <w:t>±0,03</w:t>
            </w:r>
            <w:r w:rsidRPr="00EF3F05">
              <w:rPr>
                <w:rFonts w:ascii="Arial" w:hAnsi="Arial" w:cs="Arial"/>
                <w:sz w:val="16"/>
                <w:szCs w:val="16"/>
              </w:rPr>
              <w:t>*</w:t>
            </w:r>
          </w:p>
        </w:tc>
        <w:tc>
          <w:tcPr>
            <w:tcW w:w="1134" w:type="dxa"/>
          </w:tcPr>
          <w:p w:rsidR="001E2CB0" w:rsidRPr="00EF3F05" w:rsidRDefault="001E2CB0" w:rsidP="00BA2F2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EF3F05">
              <w:rPr>
                <w:rFonts w:ascii="Arial" w:hAnsi="Arial" w:cs="Arial"/>
                <w:sz w:val="16"/>
                <w:szCs w:val="16"/>
              </w:rPr>
              <w:t>1,21±0,032*</w:t>
            </w:r>
          </w:p>
        </w:tc>
      </w:tr>
      <w:tr w:rsidR="008F1EDC" w:rsidRPr="00EF3F05" w:rsidTr="00C450D0">
        <w:tc>
          <w:tcPr>
            <w:tcW w:w="1384" w:type="dxa"/>
          </w:tcPr>
          <w:p w:rsidR="001E2CB0" w:rsidRPr="00EF3F05" w:rsidRDefault="001E2CB0" w:rsidP="00BA2F2F">
            <w:pPr>
              <w:rPr>
                <w:rFonts w:ascii="Arial" w:hAnsi="Arial" w:cs="Arial"/>
                <w:sz w:val="16"/>
                <w:szCs w:val="16"/>
              </w:rPr>
            </w:pPr>
            <w:proofErr w:type="spellStart"/>
            <w:r w:rsidRPr="00EF3F05">
              <w:rPr>
                <w:rFonts w:ascii="Arial" w:hAnsi="Arial" w:cs="Arial"/>
                <w:sz w:val="16"/>
                <w:szCs w:val="16"/>
              </w:rPr>
              <w:t>Дієнові</w:t>
            </w:r>
            <w:proofErr w:type="spellEnd"/>
            <w:r w:rsidRPr="00EF3F05">
              <w:rPr>
                <w:rFonts w:ascii="Arial" w:hAnsi="Arial" w:cs="Arial"/>
                <w:sz w:val="16"/>
                <w:szCs w:val="16"/>
              </w:rPr>
              <w:t xml:space="preserve"> </w:t>
            </w:r>
            <w:proofErr w:type="spellStart"/>
            <w:r w:rsidRPr="00EF3F05">
              <w:rPr>
                <w:rFonts w:ascii="Arial" w:hAnsi="Arial" w:cs="Arial"/>
                <w:sz w:val="16"/>
                <w:szCs w:val="16"/>
              </w:rPr>
              <w:t>конʼюгати</w:t>
            </w:r>
            <w:proofErr w:type="spellEnd"/>
            <w:r w:rsidRPr="00EF3F05">
              <w:rPr>
                <w:rFonts w:ascii="Arial" w:hAnsi="Arial" w:cs="Arial"/>
                <w:sz w:val="16"/>
                <w:szCs w:val="16"/>
              </w:rPr>
              <w:t xml:space="preserve">, </w:t>
            </w:r>
            <w:proofErr w:type="spellStart"/>
            <w:r w:rsidRPr="00EF3F05">
              <w:rPr>
                <w:rFonts w:ascii="Arial" w:hAnsi="Arial" w:cs="Arial"/>
                <w:sz w:val="16"/>
                <w:szCs w:val="16"/>
              </w:rPr>
              <w:t>нмоль</w:t>
            </w:r>
            <w:proofErr w:type="spellEnd"/>
            <w:r w:rsidRPr="00EF3F05">
              <w:rPr>
                <w:rFonts w:ascii="Arial" w:hAnsi="Arial" w:cs="Arial"/>
                <w:sz w:val="16"/>
                <w:szCs w:val="16"/>
              </w:rPr>
              <w:t>/мл</w:t>
            </w:r>
          </w:p>
        </w:tc>
        <w:tc>
          <w:tcPr>
            <w:tcW w:w="1029" w:type="dxa"/>
          </w:tcPr>
          <w:p w:rsidR="001E2CB0" w:rsidRPr="00EF3F05" w:rsidRDefault="001E2CB0" w:rsidP="00BA2F2F">
            <w:pPr>
              <w:rPr>
                <w:rFonts w:ascii="Arial" w:hAnsi="Arial" w:cs="Arial"/>
                <w:sz w:val="16"/>
                <w:szCs w:val="16"/>
              </w:rPr>
            </w:pPr>
            <w:r w:rsidRPr="00EF3F05">
              <w:rPr>
                <w:rFonts w:ascii="Arial" w:hAnsi="Arial" w:cs="Arial"/>
                <w:sz w:val="16"/>
                <w:szCs w:val="16"/>
              </w:rPr>
              <w:t>123,5</w:t>
            </w:r>
            <w:r w:rsidR="00217E3F" w:rsidRPr="00EF3F05">
              <w:rPr>
                <w:rFonts w:ascii="Arial" w:hAnsi="Arial" w:cs="Arial"/>
                <w:sz w:val="16"/>
                <w:szCs w:val="16"/>
                <w:lang w:val="uk-UA"/>
              </w:rPr>
              <w:t>0</w:t>
            </w:r>
            <w:r w:rsidRPr="00EF3F05">
              <w:rPr>
                <w:rFonts w:ascii="Arial" w:hAnsi="Arial" w:cs="Arial"/>
                <w:sz w:val="16"/>
                <w:szCs w:val="16"/>
              </w:rPr>
              <w:t>±3,67</w:t>
            </w:r>
          </w:p>
        </w:tc>
        <w:tc>
          <w:tcPr>
            <w:tcW w:w="992" w:type="dxa"/>
          </w:tcPr>
          <w:p w:rsidR="001E2CB0" w:rsidRPr="00EF3F05" w:rsidRDefault="001E2CB0" w:rsidP="00BA2F2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EF3F05">
              <w:rPr>
                <w:rFonts w:ascii="Arial" w:hAnsi="Arial" w:cs="Arial"/>
                <w:sz w:val="16"/>
                <w:szCs w:val="16"/>
              </w:rPr>
              <w:t>159,62±9,87*</w:t>
            </w:r>
          </w:p>
        </w:tc>
        <w:tc>
          <w:tcPr>
            <w:tcW w:w="1098" w:type="dxa"/>
          </w:tcPr>
          <w:p w:rsidR="001E2CB0" w:rsidRPr="00EF3F05" w:rsidRDefault="001E2CB0" w:rsidP="00BA2F2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EF3F05">
              <w:rPr>
                <w:rFonts w:ascii="Arial" w:hAnsi="Arial" w:cs="Arial"/>
                <w:sz w:val="16"/>
                <w:szCs w:val="16"/>
              </w:rPr>
              <w:t>151,23±4,13*</w:t>
            </w:r>
          </w:p>
        </w:tc>
        <w:tc>
          <w:tcPr>
            <w:tcW w:w="992" w:type="dxa"/>
          </w:tcPr>
          <w:p w:rsidR="001E2CB0" w:rsidRPr="00EF3F05" w:rsidRDefault="001E2CB0" w:rsidP="00BA2F2F">
            <w:pPr>
              <w:jc w:val="center"/>
              <w:rPr>
                <w:rFonts w:ascii="Arial" w:hAnsi="Arial" w:cs="Arial"/>
                <w:sz w:val="16"/>
                <w:szCs w:val="16"/>
                <w:lang w:val="uk-UA"/>
              </w:rPr>
            </w:pPr>
            <w:r w:rsidRPr="00EF3F05">
              <w:rPr>
                <w:rFonts w:ascii="Arial" w:hAnsi="Arial" w:cs="Arial"/>
                <w:sz w:val="16"/>
                <w:szCs w:val="16"/>
              </w:rPr>
              <w:t>1</w:t>
            </w:r>
            <w:r w:rsidR="00217E3F" w:rsidRPr="00EF3F05">
              <w:rPr>
                <w:rFonts w:ascii="Arial" w:hAnsi="Arial" w:cs="Arial"/>
                <w:sz w:val="16"/>
                <w:szCs w:val="16"/>
                <w:lang w:val="uk-UA"/>
              </w:rPr>
              <w:t>48</w:t>
            </w:r>
            <w:r w:rsidR="00217E3F" w:rsidRPr="00EF3F05">
              <w:rPr>
                <w:rFonts w:ascii="Arial" w:hAnsi="Arial" w:cs="Arial"/>
                <w:sz w:val="16"/>
                <w:szCs w:val="16"/>
              </w:rPr>
              <w:t>,</w:t>
            </w:r>
            <w:r w:rsidR="00217E3F" w:rsidRPr="00EF3F05">
              <w:rPr>
                <w:rFonts w:ascii="Arial" w:hAnsi="Arial" w:cs="Arial"/>
                <w:sz w:val="16"/>
                <w:szCs w:val="16"/>
                <w:lang w:val="uk-UA"/>
              </w:rPr>
              <w:t>77</w:t>
            </w:r>
            <w:r w:rsidR="00217E3F" w:rsidRPr="00EF3F05">
              <w:rPr>
                <w:rFonts w:ascii="Arial" w:hAnsi="Arial" w:cs="Arial"/>
                <w:sz w:val="16"/>
                <w:szCs w:val="16"/>
              </w:rPr>
              <w:t>±</w:t>
            </w:r>
            <w:r w:rsidR="00217E3F" w:rsidRPr="00EF3F05">
              <w:rPr>
                <w:rFonts w:ascii="Arial" w:hAnsi="Arial" w:cs="Arial"/>
                <w:sz w:val="16"/>
                <w:szCs w:val="16"/>
                <w:lang w:val="uk-UA"/>
              </w:rPr>
              <w:t>4</w:t>
            </w:r>
            <w:r w:rsidR="00217E3F" w:rsidRPr="00EF3F05">
              <w:rPr>
                <w:rFonts w:ascii="Arial" w:hAnsi="Arial" w:cs="Arial"/>
                <w:sz w:val="16"/>
                <w:szCs w:val="16"/>
              </w:rPr>
              <w:t>,</w:t>
            </w:r>
            <w:r w:rsidR="00217E3F" w:rsidRPr="00EF3F05">
              <w:rPr>
                <w:rFonts w:ascii="Arial" w:hAnsi="Arial" w:cs="Arial"/>
                <w:sz w:val="16"/>
                <w:szCs w:val="16"/>
                <w:lang w:val="uk-UA"/>
              </w:rPr>
              <w:t>87</w:t>
            </w:r>
            <w:r w:rsidR="00217E3F" w:rsidRPr="00EF3F05">
              <w:rPr>
                <w:rFonts w:ascii="Arial" w:hAnsi="Arial" w:cs="Arial"/>
                <w:sz w:val="16"/>
                <w:szCs w:val="16"/>
              </w:rPr>
              <w:t>*</w:t>
            </w:r>
          </w:p>
        </w:tc>
        <w:tc>
          <w:tcPr>
            <w:tcW w:w="1134" w:type="dxa"/>
          </w:tcPr>
          <w:p w:rsidR="001E2CB0" w:rsidRPr="00EF3F05" w:rsidRDefault="00217E3F" w:rsidP="00BA2F2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EF3F05">
              <w:rPr>
                <w:rFonts w:ascii="Arial" w:hAnsi="Arial" w:cs="Arial"/>
                <w:sz w:val="16"/>
                <w:szCs w:val="16"/>
              </w:rPr>
              <w:t>126,3</w:t>
            </w:r>
            <w:r w:rsidRPr="00EF3F05">
              <w:rPr>
                <w:rFonts w:ascii="Arial" w:hAnsi="Arial" w:cs="Arial"/>
                <w:sz w:val="16"/>
                <w:szCs w:val="16"/>
                <w:lang w:val="uk-UA"/>
              </w:rPr>
              <w:t>0</w:t>
            </w:r>
            <w:r w:rsidRPr="00EF3F05">
              <w:rPr>
                <w:rFonts w:ascii="Arial" w:hAnsi="Arial" w:cs="Arial"/>
                <w:sz w:val="16"/>
                <w:szCs w:val="16"/>
              </w:rPr>
              <w:t>±5,8</w:t>
            </w:r>
            <w:r w:rsidRPr="00EF3F05">
              <w:rPr>
                <w:rFonts w:ascii="Arial" w:hAnsi="Arial" w:cs="Arial"/>
                <w:sz w:val="16"/>
                <w:szCs w:val="16"/>
                <w:lang w:val="uk-UA"/>
              </w:rPr>
              <w:t>2</w:t>
            </w:r>
            <w:r w:rsidR="001E2CB0" w:rsidRPr="00EF3F05">
              <w:rPr>
                <w:rFonts w:ascii="Arial" w:hAnsi="Arial" w:cs="Arial"/>
                <w:sz w:val="16"/>
                <w:szCs w:val="16"/>
              </w:rPr>
              <w:t>**</w:t>
            </w:r>
          </w:p>
        </w:tc>
      </w:tr>
      <w:tr w:rsidR="008F1EDC" w:rsidRPr="00EF3F05" w:rsidTr="00C450D0">
        <w:tc>
          <w:tcPr>
            <w:tcW w:w="1384" w:type="dxa"/>
          </w:tcPr>
          <w:p w:rsidR="001E2CB0" w:rsidRPr="00EF3F05" w:rsidRDefault="001E2CB0" w:rsidP="00BA2F2F">
            <w:pPr>
              <w:rPr>
                <w:rFonts w:ascii="Arial" w:hAnsi="Arial" w:cs="Arial"/>
                <w:sz w:val="16"/>
                <w:szCs w:val="16"/>
              </w:rPr>
            </w:pPr>
            <w:proofErr w:type="spellStart"/>
            <w:r w:rsidRPr="00EF3F05">
              <w:rPr>
                <w:rFonts w:ascii="Arial" w:hAnsi="Arial" w:cs="Arial"/>
                <w:sz w:val="16"/>
                <w:szCs w:val="16"/>
              </w:rPr>
              <w:t>Малоновий</w:t>
            </w:r>
            <w:proofErr w:type="spellEnd"/>
            <w:r w:rsidRPr="00EF3F05">
              <w:rPr>
                <w:rFonts w:ascii="Arial" w:hAnsi="Arial" w:cs="Arial"/>
                <w:sz w:val="16"/>
                <w:szCs w:val="16"/>
              </w:rPr>
              <w:t xml:space="preserve"> </w:t>
            </w:r>
            <w:proofErr w:type="spellStart"/>
            <w:r w:rsidRPr="00EF3F05">
              <w:rPr>
                <w:rFonts w:ascii="Arial" w:hAnsi="Arial" w:cs="Arial"/>
                <w:sz w:val="16"/>
                <w:szCs w:val="16"/>
              </w:rPr>
              <w:t>діальдегід</w:t>
            </w:r>
            <w:proofErr w:type="spellEnd"/>
            <w:r w:rsidRPr="00EF3F05">
              <w:rPr>
                <w:rFonts w:ascii="Arial" w:hAnsi="Arial" w:cs="Arial"/>
                <w:sz w:val="16"/>
                <w:szCs w:val="16"/>
              </w:rPr>
              <w:t xml:space="preserve">, </w:t>
            </w:r>
            <w:proofErr w:type="spellStart"/>
            <w:r w:rsidRPr="00EF3F05">
              <w:rPr>
                <w:rFonts w:ascii="Arial" w:hAnsi="Arial" w:cs="Arial"/>
                <w:sz w:val="16"/>
                <w:szCs w:val="16"/>
              </w:rPr>
              <w:t>нмоль</w:t>
            </w:r>
            <w:proofErr w:type="spellEnd"/>
            <w:r w:rsidRPr="00EF3F05">
              <w:rPr>
                <w:rFonts w:ascii="Arial" w:hAnsi="Arial" w:cs="Arial"/>
                <w:sz w:val="16"/>
                <w:szCs w:val="16"/>
              </w:rPr>
              <w:t>/мл</w:t>
            </w:r>
          </w:p>
        </w:tc>
        <w:tc>
          <w:tcPr>
            <w:tcW w:w="1029" w:type="dxa"/>
          </w:tcPr>
          <w:p w:rsidR="001E2CB0" w:rsidRPr="00EF3F05" w:rsidRDefault="001E2CB0" w:rsidP="00BA2F2F">
            <w:pPr>
              <w:rPr>
                <w:rFonts w:ascii="Arial" w:hAnsi="Arial" w:cs="Arial"/>
                <w:sz w:val="16"/>
                <w:szCs w:val="16"/>
              </w:rPr>
            </w:pPr>
            <w:r w:rsidRPr="00EF3F05">
              <w:rPr>
                <w:rFonts w:ascii="Arial" w:hAnsi="Arial" w:cs="Arial"/>
                <w:sz w:val="16"/>
                <w:szCs w:val="16"/>
              </w:rPr>
              <w:t>20,6±1,76</w:t>
            </w:r>
          </w:p>
        </w:tc>
        <w:tc>
          <w:tcPr>
            <w:tcW w:w="992" w:type="dxa"/>
          </w:tcPr>
          <w:p w:rsidR="001E2CB0" w:rsidRPr="00EF3F05" w:rsidRDefault="001E2CB0" w:rsidP="00BA2F2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EF3F05">
              <w:rPr>
                <w:rFonts w:ascii="Arial" w:hAnsi="Arial" w:cs="Arial"/>
                <w:sz w:val="16"/>
                <w:szCs w:val="16"/>
              </w:rPr>
              <w:t>12,23±0,84*</w:t>
            </w:r>
          </w:p>
        </w:tc>
        <w:tc>
          <w:tcPr>
            <w:tcW w:w="1098" w:type="dxa"/>
          </w:tcPr>
          <w:p w:rsidR="001E2CB0" w:rsidRPr="00EF3F05" w:rsidRDefault="001E2CB0" w:rsidP="00BA2F2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EF3F05">
              <w:rPr>
                <w:rFonts w:ascii="Arial" w:hAnsi="Arial" w:cs="Arial"/>
                <w:sz w:val="16"/>
                <w:szCs w:val="16"/>
              </w:rPr>
              <w:t>13,8±0,48*</w:t>
            </w:r>
          </w:p>
        </w:tc>
        <w:tc>
          <w:tcPr>
            <w:tcW w:w="992" w:type="dxa"/>
          </w:tcPr>
          <w:p w:rsidR="001E2CB0" w:rsidRPr="00EF3F05" w:rsidRDefault="00217E3F" w:rsidP="00BA2F2F">
            <w:pPr>
              <w:jc w:val="center"/>
              <w:rPr>
                <w:rFonts w:ascii="Arial" w:hAnsi="Arial" w:cs="Arial"/>
                <w:sz w:val="16"/>
                <w:szCs w:val="16"/>
                <w:lang w:val="uk-UA"/>
              </w:rPr>
            </w:pPr>
            <w:r w:rsidRPr="00EF3F05">
              <w:rPr>
                <w:rFonts w:ascii="Arial" w:hAnsi="Arial" w:cs="Arial"/>
                <w:sz w:val="16"/>
                <w:szCs w:val="16"/>
              </w:rPr>
              <w:t>1</w:t>
            </w:r>
            <w:r w:rsidRPr="00EF3F05">
              <w:rPr>
                <w:rFonts w:ascii="Arial" w:hAnsi="Arial" w:cs="Arial"/>
                <w:sz w:val="16"/>
                <w:szCs w:val="16"/>
                <w:lang w:val="uk-UA"/>
              </w:rPr>
              <w:t>5</w:t>
            </w:r>
            <w:r w:rsidRPr="00EF3F05">
              <w:rPr>
                <w:rFonts w:ascii="Arial" w:hAnsi="Arial" w:cs="Arial"/>
                <w:sz w:val="16"/>
                <w:szCs w:val="16"/>
              </w:rPr>
              <w:t>,</w:t>
            </w:r>
            <w:r w:rsidRPr="00EF3F05">
              <w:rPr>
                <w:rFonts w:ascii="Arial" w:hAnsi="Arial" w:cs="Arial"/>
                <w:sz w:val="16"/>
                <w:szCs w:val="16"/>
                <w:lang w:val="uk-UA"/>
              </w:rPr>
              <w:t>3</w:t>
            </w:r>
            <w:r w:rsidRPr="00EF3F05">
              <w:rPr>
                <w:rFonts w:ascii="Arial" w:hAnsi="Arial" w:cs="Arial"/>
                <w:sz w:val="16"/>
                <w:szCs w:val="16"/>
              </w:rPr>
              <w:t>±1,0</w:t>
            </w:r>
            <w:r w:rsidRPr="00EF3F05">
              <w:rPr>
                <w:rFonts w:ascii="Arial" w:hAnsi="Arial" w:cs="Arial"/>
                <w:sz w:val="16"/>
                <w:szCs w:val="16"/>
                <w:lang w:val="uk-UA"/>
              </w:rPr>
              <w:t>0</w:t>
            </w:r>
            <w:r w:rsidRPr="00EF3F05">
              <w:rPr>
                <w:rFonts w:ascii="Arial" w:hAnsi="Arial" w:cs="Arial"/>
                <w:sz w:val="16"/>
                <w:szCs w:val="16"/>
              </w:rPr>
              <w:t>*</w:t>
            </w:r>
          </w:p>
        </w:tc>
        <w:tc>
          <w:tcPr>
            <w:tcW w:w="1134" w:type="dxa"/>
          </w:tcPr>
          <w:p w:rsidR="001E2CB0" w:rsidRPr="00EF3F05" w:rsidRDefault="001E2CB0" w:rsidP="00BA2F2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EF3F05">
              <w:rPr>
                <w:rFonts w:ascii="Arial" w:hAnsi="Arial" w:cs="Arial"/>
                <w:sz w:val="16"/>
                <w:szCs w:val="16"/>
              </w:rPr>
              <w:t>16,2±1,07**</w:t>
            </w:r>
          </w:p>
        </w:tc>
      </w:tr>
      <w:tr w:rsidR="008F1EDC" w:rsidRPr="00EF3F05" w:rsidTr="00C450D0">
        <w:tc>
          <w:tcPr>
            <w:tcW w:w="1384" w:type="dxa"/>
          </w:tcPr>
          <w:p w:rsidR="001E2CB0" w:rsidRPr="00EF3F05" w:rsidRDefault="001E2CB0" w:rsidP="00BA2F2F">
            <w:pPr>
              <w:rPr>
                <w:rFonts w:ascii="Arial" w:hAnsi="Arial" w:cs="Arial"/>
                <w:sz w:val="16"/>
                <w:szCs w:val="16"/>
                <w:lang w:val="uk-UA"/>
              </w:rPr>
            </w:pPr>
            <w:proofErr w:type="spellStart"/>
            <w:r w:rsidRPr="00EF3F05">
              <w:rPr>
                <w:rFonts w:ascii="Arial" w:hAnsi="Arial" w:cs="Arial"/>
                <w:sz w:val="16"/>
                <w:szCs w:val="16"/>
              </w:rPr>
              <w:t>Шифові</w:t>
            </w:r>
            <w:proofErr w:type="spellEnd"/>
            <w:r w:rsidRPr="00EF3F05">
              <w:rPr>
                <w:rFonts w:ascii="Arial" w:hAnsi="Arial" w:cs="Arial"/>
                <w:sz w:val="16"/>
                <w:szCs w:val="16"/>
              </w:rPr>
              <w:t xml:space="preserve"> </w:t>
            </w:r>
            <w:proofErr w:type="spellStart"/>
            <w:r w:rsidRPr="00EF3F05">
              <w:rPr>
                <w:rFonts w:ascii="Arial" w:hAnsi="Arial" w:cs="Arial"/>
                <w:sz w:val="16"/>
                <w:szCs w:val="16"/>
              </w:rPr>
              <w:t>основи</w:t>
            </w:r>
            <w:proofErr w:type="spellEnd"/>
            <w:r w:rsidRPr="00EF3F05">
              <w:rPr>
                <w:rFonts w:ascii="Arial" w:hAnsi="Arial" w:cs="Arial"/>
                <w:sz w:val="16"/>
                <w:szCs w:val="16"/>
              </w:rPr>
              <w:t>, ум</w:t>
            </w:r>
            <w:proofErr w:type="gramStart"/>
            <w:r w:rsidRPr="00EF3F05">
              <w:rPr>
                <w:rFonts w:ascii="Arial" w:hAnsi="Arial" w:cs="Arial"/>
                <w:sz w:val="16"/>
                <w:szCs w:val="16"/>
              </w:rPr>
              <w:t>.</w:t>
            </w:r>
            <w:proofErr w:type="gramEnd"/>
            <w:r w:rsidRPr="00EF3F05">
              <w:rPr>
                <w:rFonts w:ascii="Arial" w:hAnsi="Arial" w:cs="Arial"/>
                <w:sz w:val="16"/>
                <w:szCs w:val="16"/>
              </w:rPr>
              <w:t xml:space="preserve"> </w:t>
            </w:r>
            <w:proofErr w:type="spellStart"/>
            <w:proofErr w:type="gramStart"/>
            <w:r w:rsidRPr="00EF3F05">
              <w:rPr>
                <w:rFonts w:ascii="Arial" w:hAnsi="Arial" w:cs="Arial"/>
                <w:sz w:val="16"/>
                <w:szCs w:val="16"/>
              </w:rPr>
              <w:t>о</w:t>
            </w:r>
            <w:proofErr w:type="gramEnd"/>
            <w:r w:rsidRPr="00EF3F05">
              <w:rPr>
                <w:rFonts w:ascii="Arial" w:hAnsi="Arial" w:cs="Arial"/>
                <w:sz w:val="16"/>
                <w:szCs w:val="16"/>
              </w:rPr>
              <w:t>диниці</w:t>
            </w:r>
            <w:proofErr w:type="spellEnd"/>
            <w:r w:rsidRPr="00EF3F05">
              <w:rPr>
                <w:rFonts w:ascii="Arial" w:hAnsi="Arial" w:cs="Arial"/>
                <w:sz w:val="16"/>
                <w:szCs w:val="16"/>
              </w:rPr>
              <w:t xml:space="preserve"> </w:t>
            </w:r>
            <w:proofErr w:type="spellStart"/>
            <w:r w:rsidRPr="00EF3F05">
              <w:rPr>
                <w:rFonts w:ascii="Arial" w:hAnsi="Arial" w:cs="Arial"/>
                <w:sz w:val="16"/>
                <w:szCs w:val="16"/>
              </w:rPr>
              <w:t>флуор</w:t>
            </w:r>
            <w:r w:rsidRPr="00EF3F05">
              <w:rPr>
                <w:rFonts w:ascii="Arial" w:hAnsi="Arial" w:cs="Arial"/>
                <w:sz w:val="16"/>
                <w:szCs w:val="16"/>
                <w:lang w:val="uk-UA"/>
              </w:rPr>
              <w:t>есценції</w:t>
            </w:r>
            <w:proofErr w:type="spellEnd"/>
          </w:p>
        </w:tc>
        <w:tc>
          <w:tcPr>
            <w:tcW w:w="1029" w:type="dxa"/>
          </w:tcPr>
          <w:p w:rsidR="001E2CB0" w:rsidRPr="00EF3F05" w:rsidRDefault="001E2CB0" w:rsidP="00BA2F2F">
            <w:pPr>
              <w:rPr>
                <w:rFonts w:ascii="Arial" w:hAnsi="Arial" w:cs="Arial"/>
                <w:sz w:val="16"/>
                <w:szCs w:val="16"/>
              </w:rPr>
            </w:pPr>
            <w:r w:rsidRPr="00EF3F05">
              <w:rPr>
                <w:rFonts w:ascii="Arial" w:hAnsi="Arial" w:cs="Arial"/>
                <w:sz w:val="16"/>
                <w:szCs w:val="16"/>
              </w:rPr>
              <w:t>36,25±2,14</w:t>
            </w:r>
          </w:p>
        </w:tc>
        <w:tc>
          <w:tcPr>
            <w:tcW w:w="992" w:type="dxa"/>
          </w:tcPr>
          <w:p w:rsidR="001E2CB0" w:rsidRPr="00EF3F05" w:rsidRDefault="001E2CB0" w:rsidP="00BA2F2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EF3F05">
              <w:rPr>
                <w:rFonts w:ascii="Arial" w:hAnsi="Arial" w:cs="Arial"/>
                <w:sz w:val="16"/>
                <w:szCs w:val="16"/>
              </w:rPr>
              <w:t>58,86±2,23*</w:t>
            </w:r>
          </w:p>
        </w:tc>
        <w:tc>
          <w:tcPr>
            <w:tcW w:w="1098" w:type="dxa"/>
          </w:tcPr>
          <w:p w:rsidR="001E2CB0" w:rsidRPr="00EF3F05" w:rsidRDefault="001E2CB0" w:rsidP="00BA2F2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EF3F05">
              <w:rPr>
                <w:rFonts w:ascii="Arial" w:hAnsi="Arial" w:cs="Arial"/>
                <w:sz w:val="16"/>
                <w:szCs w:val="16"/>
              </w:rPr>
              <w:t>43,08±1,76**</w:t>
            </w:r>
          </w:p>
        </w:tc>
        <w:tc>
          <w:tcPr>
            <w:tcW w:w="992" w:type="dxa"/>
          </w:tcPr>
          <w:p w:rsidR="001E2CB0" w:rsidRPr="00EF3F05" w:rsidRDefault="001E3ECF" w:rsidP="00BA2F2F">
            <w:pPr>
              <w:jc w:val="center"/>
              <w:rPr>
                <w:rFonts w:ascii="Arial" w:hAnsi="Arial" w:cs="Arial"/>
                <w:sz w:val="16"/>
                <w:szCs w:val="16"/>
                <w:lang w:val="uk-UA"/>
              </w:rPr>
            </w:pPr>
            <w:r w:rsidRPr="00EF3F05">
              <w:rPr>
                <w:rFonts w:ascii="Arial" w:hAnsi="Arial" w:cs="Arial"/>
                <w:sz w:val="16"/>
                <w:szCs w:val="16"/>
                <w:lang w:val="uk-UA"/>
              </w:rPr>
              <w:t>41</w:t>
            </w:r>
            <w:r w:rsidRPr="00EF3F05">
              <w:rPr>
                <w:rFonts w:ascii="Arial" w:hAnsi="Arial" w:cs="Arial"/>
                <w:sz w:val="16"/>
                <w:szCs w:val="16"/>
              </w:rPr>
              <w:t>,</w:t>
            </w:r>
            <w:r w:rsidRPr="00EF3F05">
              <w:rPr>
                <w:rFonts w:ascii="Arial" w:hAnsi="Arial" w:cs="Arial"/>
                <w:sz w:val="16"/>
                <w:szCs w:val="16"/>
                <w:lang w:val="uk-UA"/>
              </w:rPr>
              <w:t>64</w:t>
            </w:r>
            <w:r w:rsidRPr="00EF3F05">
              <w:rPr>
                <w:rFonts w:ascii="Arial" w:hAnsi="Arial" w:cs="Arial"/>
                <w:sz w:val="16"/>
                <w:szCs w:val="16"/>
              </w:rPr>
              <w:t>±1,</w:t>
            </w:r>
            <w:r w:rsidRPr="00EF3F05">
              <w:rPr>
                <w:rFonts w:ascii="Arial" w:hAnsi="Arial" w:cs="Arial"/>
                <w:sz w:val="16"/>
                <w:szCs w:val="16"/>
                <w:lang w:val="uk-UA"/>
              </w:rPr>
              <w:t>39</w:t>
            </w:r>
            <w:r w:rsidR="004917DA" w:rsidRPr="00EF3F05">
              <w:rPr>
                <w:rFonts w:ascii="Arial" w:hAnsi="Arial" w:cs="Arial"/>
                <w:sz w:val="16"/>
                <w:szCs w:val="16"/>
              </w:rPr>
              <w:t>**</w:t>
            </w:r>
          </w:p>
        </w:tc>
        <w:tc>
          <w:tcPr>
            <w:tcW w:w="1134" w:type="dxa"/>
          </w:tcPr>
          <w:p w:rsidR="001E2CB0" w:rsidRPr="00EF3F05" w:rsidRDefault="001E2CB0" w:rsidP="00BA2F2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EF3F05">
              <w:rPr>
                <w:rFonts w:ascii="Arial" w:hAnsi="Arial" w:cs="Arial"/>
                <w:sz w:val="16"/>
                <w:szCs w:val="16"/>
              </w:rPr>
              <w:t>38,2±1,17**</w:t>
            </w:r>
          </w:p>
        </w:tc>
      </w:tr>
      <w:tr w:rsidR="008F1EDC" w:rsidRPr="00EF3F05" w:rsidTr="00C450D0">
        <w:tc>
          <w:tcPr>
            <w:tcW w:w="1384" w:type="dxa"/>
          </w:tcPr>
          <w:p w:rsidR="001E2CB0" w:rsidRPr="00EF3F05" w:rsidRDefault="001E2CB0" w:rsidP="00BA2F2F">
            <w:pPr>
              <w:rPr>
                <w:rFonts w:ascii="Arial" w:hAnsi="Arial" w:cs="Arial"/>
                <w:sz w:val="16"/>
                <w:szCs w:val="16"/>
                <w:lang w:val="uk-UA"/>
              </w:rPr>
            </w:pPr>
            <w:proofErr w:type="spellStart"/>
            <w:r w:rsidRPr="00EF3F05">
              <w:rPr>
                <w:rFonts w:ascii="Arial" w:hAnsi="Arial" w:cs="Arial"/>
                <w:sz w:val="16"/>
                <w:szCs w:val="16"/>
              </w:rPr>
              <w:t>Індекс</w:t>
            </w:r>
            <w:proofErr w:type="spellEnd"/>
            <w:r w:rsidRPr="00EF3F05">
              <w:rPr>
                <w:rFonts w:ascii="Arial" w:hAnsi="Arial" w:cs="Arial"/>
                <w:sz w:val="16"/>
                <w:szCs w:val="16"/>
              </w:rPr>
              <w:t xml:space="preserve"> </w:t>
            </w:r>
            <w:proofErr w:type="spellStart"/>
            <w:r w:rsidRPr="00EF3F05">
              <w:rPr>
                <w:rFonts w:ascii="Arial" w:hAnsi="Arial" w:cs="Arial"/>
                <w:sz w:val="16"/>
                <w:szCs w:val="16"/>
              </w:rPr>
              <w:t>шифоутворення</w:t>
            </w:r>
            <w:proofErr w:type="spellEnd"/>
            <w:r w:rsidRPr="00EF3F05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EF3F05">
              <w:rPr>
                <w:rFonts w:ascii="Arial" w:hAnsi="Arial" w:cs="Arial"/>
                <w:sz w:val="16"/>
                <w:szCs w:val="16"/>
                <w:lang w:val="uk-UA"/>
              </w:rPr>
              <w:t>(</w:t>
            </w:r>
            <w:r w:rsidRPr="00EF3F05">
              <w:rPr>
                <w:rFonts w:ascii="Arial" w:hAnsi="Arial" w:cs="Arial"/>
                <w:sz w:val="16"/>
                <w:szCs w:val="16"/>
              </w:rPr>
              <w:t>Ш</w:t>
            </w:r>
            <w:r w:rsidRPr="00EF3F05">
              <w:rPr>
                <w:rFonts w:ascii="Arial" w:hAnsi="Arial" w:cs="Arial"/>
                <w:sz w:val="16"/>
                <w:szCs w:val="16"/>
                <w:lang w:val="uk-UA"/>
              </w:rPr>
              <w:t>О</w:t>
            </w:r>
            <w:r w:rsidRPr="00EF3F05">
              <w:rPr>
                <w:rFonts w:ascii="Arial" w:hAnsi="Arial" w:cs="Arial"/>
                <w:sz w:val="16"/>
                <w:szCs w:val="16"/>
              </w:rPr>
              <w:t>/МДА</w:t>
            </w:r>
            <w:r w:rsidRPr="00EF3F05">
              <w:rPr>
                <w:rFonts w:ascii="Arial" w:hAnsi="Arial" w:cs="Arial"/>
                <w:sz w:val="16"/>
                <w:szCs w:val="16"/>
                <w:lang w:val="uk-UA"/>
              </w:rPr>
              <w:t>)</w:t>
            </w:r>
          </w:p>
        </w:tc>
        <w:tc>
          <w:tcPr>
            <w:tcW w:w="1029" w:type="dxa"/>
          </w:tcPr>
          <w:p w:rsidR="001E2CB0" w:rsidRPr="00EF3F05" w:rsidRDefault="001E2CB0" w:rsidP="00BA2F2F">
            <w:pPr>
              <w:rPr>
                <w:rFonts w:ascii="Arial" w:hAnsi="Arial" w:cs="Arial"/>
                <w:sz w:val="16"/>
                <w:szCs w:val="16"/>
              </w:rPr>
            </w:pPr>
            <w:r w:rsidRPr="00EF3F05">
              <w:rPr>
                <w:rFonts w:ascii="Arial" w:hAnsi="Arial" w:cs="Arial"/>
                <w:sz w:val="16"/>
                <w:szCs w:val="16"/>
              </w:rPr>
              <w:t>1,76</w:t>
            </w:r>
          </w:p>
        </w:tc>
        <w:tc>
          <w:tcPr>
            <w:tcW w:w="992" w:type="dxa"/>
          </w:tcPr>
          <w:p w:rsidR="001E2CB0" w:rsidRPr="00EF3F05" w:rsidRDefault="001E2CB0" w:rsidP="00BA2F2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EF3F05">
              <w:rPr>
                <w:rFonts w:ascii="Arial" w:hAnsi="Arial" w:cs="Arial"/>
                <w:sz w:val="16"/>
                <w:szCs w:val="16"/>
              </w:rPr>
              <w:t>4,81</w:t>
            </w:r>
          </w:p>
        </w:tc>
        <w:tc>
          <w:tcPr>
            <w:tcW w:w="1098" w:type="dxa"/>
          </w:tcPr>
          <w:p w:rsidR="001E2CB0" w:rsidRPr="00EF3F05" w:rsidRDefault="001E2CB0" w:rsidP="00BA2F2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EF3F05">
              <w:rPr>
                <w:rFonts w:ascii="Arial" w:hAnsi="Arial" w:cs="Arial"/>
                <w:sz w:val="16"/>
                <w:szCs w:val="16"/>
              </w:rPr>
              <w:t>3,12</w:t>
            </w:r>
          </w:p>
        </w:tc>
        <w:tc>
          <w:tcPr>
            <w:tcW w:w="992" w:type="dxa"/>
          </w:tcPr>
          <w:p w:rsidR="001E2CB0" w:rsidRPr="00EF3F05" w:rsidRDefault="001E3ECF" w:rsidP="00BA2F2F">
            <w:pPr>
              <w:jc w:val="center"/>
              <w:rPr>
                <w:rFonts w:ascii="Arial" w:hAnsi="Arial" w:cs="Arial"/>
                <w:sz w:val="16"/>
                <w:szCs w:val="16"/>
                <w:lang w:val="uk-UA"/>
              </w:rPr>
            </w:pPr>
            <w:r w:rsidRPr="00EF3F05">
              <w:rPr>
                <w:rFonts w:ascii="Arial" w:hAnsi="Arial" w:cs="Arial"/>
                <w:sz w:val="16"/>
                <w:szCs w:val="16"/>
              </w:rPr>
              <w:t>2,</w:t>
            </w:r>
            <w:r w:rsidRPr="00EF3F05">
              <w:rPr>
                <w:rFonts w:ascii="Arial" w:hAnsi="Arial" w:cs="Arial"/>
                <w:sz w:val="16"/>
                <w:szCs w:val="16"/>
                <w:lang w:val="uk-UA"/>
              </w:rPr>
              <w:t>72</w:t>
            </w:r>
          </w:p>
        </w:tc>
        <w:tc>
          <w:tcPr>
            <w:tcW w:w="1134" w:type="dxa"/>
          </w:tcPr>
          <w:p w:rsidR="001E2CB0" w:rsidRPr="00EF3F05" w:rsidRDefault="001E2CB0" w:rsidP="00BA2F2F">
            <w:pPr>
              <w:jc w:val="center"/>
              <w:rPr>
                <w:rFonts w:ascii="Arial" w:hAnsi="Arial" w:cs="Arial"/>
                <w:sz w:val="16"/>
                <w:szCs w:val="16"/>
                <w:lang w:val="uk-UA"/>
              </w:rPr>
            </w:pPr>
            <w:r w:rsidRPr="00EF3F05">
              <w:rPr>
                <w:rFonts w:ascii="Arial" w:hAnsi="Arial" w:cs="Arial"/>
                <w:sz w:val="16"/>
                <w:szCs w:val="16"/>
              </w:rPr>
              <w:t>2,51</w:t>
            </w:r>
          </w:p>
        </w:tc>
      </w:tr>
      <w:tr w:rsidR="008F1EDC" w:rsidRPr="00EF3F05" w:rsidTr="00C450D0">
        <w:tc>
          <w:tcPr>
            <w:tcW w:w="1384" w:type="dxa"/>
          </w:tcPr>
          <w:p w:rsidR="001E2CB0" w:rsidRPr="00EF3F05" w:rsidRDefault="001E2CB0" w:rsidP="00BA2F2F">
            <w:pPr>
              <w:rPr>
                <w:rFonts w:ascii="Arial" w:hAnsi="Arial" w:cs="Arial"/>
                <w:sz w:val="16"/>
                <w:szCs w:val="16"/>
              </w:rPr>
            </w:pPr>
            <w:proofErr w:type="spellStart"/>
            <w:r w:rsidRPr="00EF3F05">
              <w:rPr>
                <w:rFonts w:ascii="Arial" w:hAnsi="Arial" w:cs="Arial"/>
                <w:sz w:val="16"/>
                <w:szCs w:val="16"/>
              </w:rPr>
              <w:t>Інтенсивність</w:t>
            </w:r>
            <w:proofErr w:type="spellEnd"/>
            <w:r w:rsidRPr="00EF3F05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EF3F05">
              <w:rPr>
                <w:rFonts w:ascii="Arial" w:hAnsi="Arial" w:cs="Arial"/>
                <w:sz w:val="16"/>
                <w:szCs w:val="16"/>
                <w:lang w:val="uk-UA"/>
              </w:rPr>
              <w:t>В</w:t>
            </w:r>
            <w:r w:rsidRPr="00EF3F05">
              <w:rPr>
                <w:rFonts w:ascii="Arial" w:hAnsi="Arial" w:cs="Arial"/>
                <w:sz w:val="16"/>
                <w:szCs w:val="16"/>
              </w:rPr>
              <w:t xml:space="preserve">РО </w:t>
            </w:r>
            <w:proofErr w:type="spellStart"/>
            <w:r w:rsidRPr="00EF3F05">
              <w:rPr>
                <w:rFonts w:ascii="Arial" w:hAnsi="Arial" w:cs="Arial"/>
                <w:sz w:val="16"/>
                <w:szCs w:val="16"/>
              </w:rPr>
              <w:t>індуков</w:t>
            </w:r>
            <w:r w:rsidRPr="00EF3F05">
              <w:rPr>
                <w:rFonts w:ascii="Arial" w:hAnsi="Arial" w:cs="Arial"/>
                <w:sz w:val="16"/>
                <w:szCs w:val="16"/>
                <w:lang w:val="uk-UA"/>
              </w:rPr>
              <w:t>аного</w:t>
            </w:r>
            <w:proofErr w:type="spellEnd"/>
            <w:r w:rsidRPr="00EF3F05">
              <w:rPr>
                <w:rFonts w:ascii="Arial" w:hAnsi="Arial" w:cs="Arial"/>
                <w:sz w:val="16"/>
                <w:szCs w:val="16"/>
              </w:rPr>
              <w:t xml:space="preserve"> Fe</w:t>
            </w:r>
            <w:r w:rsidRPr="00EF3F05">
              <w:rPr>
                <w:rFonts w:ascii="Arial" w:hAnsi="Arial" w:cs="Arial"/>
                <w:sz w:val="16"/>
                <w:szCs w:val="16"/>
                <w:vertAlign w:val="superscript"/>
              </w:rPr>
              <w:t>2+</w:t>
            </w:r>
            <w:r w:rsidRPr="00EF3F05">
              <w:rPr>
                <w:rFonts w:ascii="Arial" w:hAnsi="Arial" w:cs="Arial"/>
                <w:sz w:val="16"/>
                <w:szCs w:val="16"/>
              </w:rPr>
              <w:t xml:space="preserve"> (</w:t>
            </w:r>
            <w:proofErr w:type="spellStart"/>
            <w:r w:rsidRPr="00EF3F05">
              <w:rPr>
                <w:rFonts w:ascii="Arial" w:hAnsi="Arial" w:cs="Arial"/>
                <w:sz w:val="16"/>
                <w:szCs w:val="16"/>
              </w:rPr>
              <w:t>імп</w:t>
            </w:r>
            <w:proofErr w:type="spellEnd"/>
            <w:r w:rsidRPr="00EF3F05">
              <w:rPr>
                <w:rFonts w:ascii="Arial" w:hAnsi="Arial" w:cs="Arial"/>
                <w:sz w:val="16"/>
                <w:szCs w:val="16"/>
              </w:rPr>
              <w:t>/360с/мл)</w:t>
            </w:r>
          </w:p>
        </w:tc>
        <w:tc>
          <w:tcPr>
            <w:tcW w:w="1029" w:type="dxa"/>
          </w:tcPr>
          <w:p w:rsidR="001E2CB0" w:rsidRPr="00EF3F05" w:rsidRDefault="001E2CB0" w:rsidP="00BA2F2F">
            <w:pPr>
              <w:rPr>
                <w:rFonts w:ascii="Arial" w:hAnsi="Arial" w:cs="Arial"/>
                <w:sz w:val="16"/>
                <w:szCs w:val="16"/>
              </w:rPr>
            </w:pPr>
            <w:r w:rsidRPr="00EF3F05">
              <w:rPr>
                <w:rFonts w:ascii="Arial" w:hAnsi="Arial" w:cs="Arial"/>
                <w:sz w:val="16"/>
                <w:szCs w:val="16"/>
              </w:rPr>
              <w:t>87,9±7,6</w:t>
            </w:r>
          </w:p>
        </w:tc>
        <w:tc>
          <w:tcPr>
            <w:tcW w:w="992" w:type="dxa"/>
          </w:tcPr>
          <w:p w:rsidR="001E2CB0" w:rsidRPr="00EF3F05" w:rsidRDefault="001E2CB0" w:rsidP="00BA2F2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EF3F05">
              <w:rPr>
                <w:rFonts w:ascii="Arial" w:hAnsi="Arial" w:cs="Arial"/>
                <w:sz w:val="16"/>
                <w:szCs w:val="16"/>
              </w:rPr>
              <w:t>134,2±6,8*</w:t>
            </w:r>
          </w:p>
        </w:tc>
        <w:tc>
          <w:tcPr>
            <w:tcW w:w="1098" w:type="dxa"/>
          </w:tcPr>
          <w:p w:rsidR="001E2CB0" w:rsidRPr="00EF3F05" w:rsidRDefault="001E2CB0" w:rsidP="00BA2F2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EF3F05">
              <w:rPr>
                <w:rFonts w:ascii="Arial" w:hAnsi="Arial" w:cs="Arial"/>
                <w:sz w:val="16"/>
                <w:szCs w:val="16"/>
              </w:rPr>
              <w:t>127,3±5,8*</w:t>
            </w:r>
          </w:p>
        </w:tc>
        <w:tc>
          <w:tcPr>
            <w:tcW w:w="992" w:type="dxa"/>
          </w:tcPr>
          <w:p w:rsidR="001E2CB0" w:rsidRPr="00EF3F05" w:rsidRDefault="001E3ECF" w:rsidP="00BA2F2F">
            <w:pPr>
              <w:jc w:val="center"/>
              <w:rPr>
                <w:rFonts w:ascii="Arial" w:hAnsi="Arial" w:cs="Arial"/>
                <w:sz w:val="16"/>
                <w:szCs w:val="16"/>
                <w:lang w:val="uk-UA"/>
              </w:rPr>
            </w:pPr>
            <w:r w:rsidRPr="00EF3F05">
              <w:rPr>
                <w:rFonts w:ascii="Arial" w:hAnsi="Arial" w:cs="Arial"/>
                <w:sz w:val="16"/>
                <w:szCs w:val="16"/>
                <w:lang w:val="uk-UA"/>
              </w:rPr>
              <w:t>100</w:t>
            </w:r>
            <w:r w:rsidRPr="00EF3F05">
              <w:rPr>
                <w:rFonts w:ascii="Arial" w:hAnsi="Arial" w:cs="Arial"/>
                <w:sz w:val="16"/>
                <w:szCs w:val="16"/>
              </w:rPr>
              <w:t>,</w:t>
            </w:r>
            <w:r w:rsidRPr="00EF3F05">
              <w:rPr>
                <w:rFonts w:ascii="Arial" w:hAnsi="Arial" w:cs="Arial"/>
                <w:sz w:val="16"/>
                <w:szCs w:val="16"/>
                <w:lang w:val="uk-UA"/>
              </w:rPr>
              <w:t>4</w:t>
            </w:r>
            <w:r w:rsidRPr="00EF3F05">
              <w:rPr>
                <w:rFonts w:ascii="Arial" w:hAnsi="Arial" w:cs="Arial"/>
                <w:sz w:val="16"/>
                <w:szCs w:val="16"/>
              </w:rPr>
              <w:t>±</w:t>
            </w:r>
            <w:r w:rsidRPr="00EF3F05">
              <w:rPr>
                <w:rFonts w:ascii="Arial" w:hAnsi="Arial" w:cs="Arial"/>
                <w:sz w:val="16"/>
                <w:szCs w:val="16"/>
                <w:lang w:val="uk-UA"/>
              </w:rPr>
              <w:t>6</w:t>
            </w:r>
            <w:r w:rsidRPr="00EF3F05">
              <w:rPr>
                <w:rFonts w:ascii="Arial" w:hAnsi="Arial" w:cs="Arial"/>
                <w:sz w:val="16"/>
                <w:szCs w:val="16"/>
              </w:rPr>
              <w:t>,2*</w:t>
            </w:r>
          </w:p>
        </w:tc>
        <w:tc>
          <w:tcPr>
            <w:tcW w:w="1134" w:type="dxa"/>
          </w:tcPr>
          <w:p w:rsidR="001E2CB0" w:rsidRPr="00EF3F05" w:rsidRDefault="001E2CB0" w:rsidP="00BA2F2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EF3F05">
              <w:rPr>
                <w:rFonts w:ascii="Arial" w:hAnsi="Arial" w:cs="Arial"/>
                <w:sz w:val="16"/>
                <w:szCs w:val="16"/>
              </w:rPr>
              <w:t>81,5±7,2**</w:t>
            </w:r>
          </w:p>
        </w:tc>
      </w:tr>
      <w:tr w:rsidR="008F1EDC" w:rsidRPr="00EF3F05" w:rsidTr="00C450D0">
        <w:tc>
          <w:tcPr>
            <w:tcW w:w="1384" w:type="dxa"/>
          </w:tcPr>
          <w:p w:rsidR="001E2CB0" w:rsidRPr="00EF3F05" w:rsidRDefault="001E2CB0" w:rsidP="00BA2F2F">
            <w:pPr>
              <w:rPr>
                <w:rFonts w:ascii="Arial" w:hAnsi="Arial" w:cs="Arial"/>
                <w:sz w:val="16"/>
                <w:szCs w:val="16"/>
              </w:rPr>
            </w:pPr>
            <w:proofErr w:type="spellStart"/>
            <w:r w:rsidRPr="00EF3F05">
              <w:rPr>
                <w:rFonts w:ascii="Arial" w:hAnsi="Arial" w:cs="Arial"/>
                <w:sz w:val="16"/>
                <w:szCs w:val="16"/>
              </w:rPr>
              <w:t>Інтенсивність</w:t>
            </w:r>
            <w:proofErr w:type="spellEnd"/>
            <w:r w:rsidRPr="00EF3F05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EF3F05">
              <w:rPr>
                <w:rFonts w:ascii="Arial" w:hAnsi="Arial" w:cs="Arial"/>
                <w:sz w:val="16"/>
                <w:szCs w:val="16"/>
                <w:lang w:val="uk-UA"/>
              </w:rPr>
              <w:t>В</w:t>
            </w:r>
            <w:r w:rsidRPr="00EF3F05">
              <w:rPr>
                <w:rFonts w:ascii="Arial" w:hAnsi="Arial" w:cs="Arial"/>
                <w:sz w:val="16"/>
                <w:szCs w:val="16"/>
              </w:rPr>
              <w:t xml:space="preserve">РО БВХ </w:t>
            </w:r>
            <w:proofErr w:type="spellStart"/>
            <w:r w:rsidRPr="00EF3F05">
              <w:rPr>
                <w:rFonts w:ascii="Arial" w:hAnsi="Arial" w:cs="Arial"/>
                <w:sz w:val="16"/>
                <w:szCs w:val="16"/>
              </w:rPr>
              <w:t>індуцир</w:t>
            </w:r>
            <w:proofErr w:type="spellEnd"/>
            <w:r w:rsidRPr="00EF3F05">
              <w:rPr>
                <w:rFonts w:ascii="Arial" w:hAnsi="Arial" w:cs="Arial"/>
                <w:sz w:val="16"/>
                <w:szCs w:val="16"/>
              </w:rPr>
              <w:t>. H2O2 (</w:t>
            </w:r>
            <w:proofErr w:type="spellStart"/>
            <w:r w:rsidRPr="00EF3F05">
              <w:rPr>
                <w:rFonts w:ascii="Arial" w:hAnsi="Arial" w:cs="Arial"/>
                <w:sz w:val="16"/>
                <w:szCs w:val="16"/>
              </w:rPr>
              <w:t>імп</w:t>
            </w:r>
            <w:proofErr w:type="spellEnd"/>
            <w:r w:rsidRPr="00EF3F05">
              <w:rPr>
                <w:rFonts w:ascii="Arial" w:hAnsi="Arial" w:cs="Arial"/>
                <w:sz w:val="16"/>
                <w:szCs w:val="16"/>
              </w:rPr>
              <w:t>/360с/мл)</w:t>
            </w:r>
          </w:p>
        </w:tc>
        <w:tc>
          <w:tcPr>
            <w:tcW w:w="1029" w:type="dxa"/>
          </w:tcPr>
          <w:p w:rsidR="001E2CB0" w:rsidRPr="00EF3F05" w:rsidRDefault="001E2CB0" w:rsidP="00BA2F2F">
            <w:pPr>
              <w:rPr>
                <w:rFonts w:ascii="Arial" w:hAnsi="Arial" w:cs="Arial"/>
                <w:sz w:val="16"/>
                <w:szCs w:val="16"/>
              </w:rPr>
            </w:pPr>
            <w:r w:rsidRPr="00EF3F05">
              <w:rPr>
                <w:rFonts w:ascii="Arial" w:hAnsi="Arial" w:cs="Arial"/>
                <w:sz w:val="16"/>
                <w:szCs w:val="16"/>
              </w:rPr>
              <w:t>1097±75</w:t>
            </w:r>
          </w:p>
        </w:tc>
        <w:tc>
          <w:tcPr>
            <w:tcW w:w="992" w:type="dxa"/>
          </w:tcPr>
          <w:p w:rsidR="001E2CB0" w:rsidRPr="00EF3F05" w:rsidRDefault="001E2CB0" w:rsidP="00BA2F2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EF3F05">
              <w:rPr>
                <w:rFonts w:ascii="Arial" w:hAnsi="Arial" w:cs="Arial"/>
                <w:sz w:val="16"/>
                <w:szCs w:val="16"/>
              </w:rPr>
              <w:t>1428±89*</w:t>
            </w:r>
          </w:p>
        </w:tc>
        <w:tc>
          <w:tcPr>
            <w:tcW w:w="1098" w:type="dxa"/>
          </w:tcPr>
          <w:p w:rsidR="001E2CB0" w:rsidRPr="00EF3F05" w:rsidRDefault="001E2CB0" w:rsidP="00BA2F2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EF3F05">
              <w:rPr>
                <w:rFonts w:ascii="Arial" w:hAnsi="Arial" w:cs="Arial"/>
                <w:sz w:val="16"/>
                <w:szCs w:val="16"/>
              </w:rPr>
              <w:t>1219±97</w:t>
            </w:r>
            <w:r w:rsidR="00FA0427" w:rsidRPr="00EF3F05">
              <w:rPr>
                <w:rFonts w:ascii="Arial" w:hAnsi="Arial" w:cs="Arial"/>
                <w:sz w:val="16"/>
                <w:szCs w:val="16"/>
              </w:rPr>
              <w:t>*</w:t>
            </w:r>
          </w:p>
        </w:tc>
        <w:tc>
          <w:tcPr>
            <w:tcW w:w="992" w:type="dxa"/>
          </w:tcPr>
          <w:p w:rsidR="001E2CB0" w:rsidRPr="00EF3F05" w:rsidRDefault="001E3ECF" w:rsidP="00BA2F2F">
            <w:pPr>
              <w:jc w:val="center"/>
              <w:rPr>
                <w:rFonts w:ascii="Arial" w:hAnsi="Arial" w:cs="Arial"/>
                <w:sz w:val="16"/>
                <w:szCs w:val="16"/>
                <w:lang w:val="uk-UA"/>
              </w:rPr>
            </w:pPr>
            <w:r w:rsidRPr="00EF3F05">
              <w:rPr>
                <w:rFonts w:ascii="Arial" w:hAnsi="Arial" w:cs="Arial"/>
                <w:sz w:val="16"/>
                <w:szCs w:val="16"/>
              </w:rPr>
              <w:t>1</w:t>
            </w:r>
            <w:r w:rsidRPr="00EF3F05">
              <w:rPr>
                <w:rFonts w:ascii="Arial" w:hAnsi="Arial" w:cs="Arial"/>
                <w:sz w:val="16"/>
                <w:szCs w:val="16"/>
                <w:lang w:val="uk-UA"/>
              </w:rPr>
              <w:t>1</w:t>
            </w:r>
            <w:r w:rsidR="001E2CB0" w:rsidRPr="00EF3F05">
              <w:rPr>
                <w:rFonts w:ascii="Arial" w:hAnsi="Arial" w:cs="Arial"/>
                <w:sz w:val="16"/>
                <w:szCs w:val="16"/>
              </w:rPr>
              <w:t>0</w:t>
            </w:r>
            <w:r w:rsidRPr="00EF3F05">
              <w:rPr>
                <w:rFonts w:ascii="Arial" w:hAnsi="Arial" w:cs="Arial"/>
                <w:sz w:val="16"/>
                <w:szCs w:val="16"/>
                <w:lang w:val="uk-UA"/>
              </w:rPr>
              <w:t>,5</w:t>
            </w:r>
            <w:r w:rsidR="001E2CB0" w:rsidRPr="00EF3F05">
              <w:rPr>
                <w:rFonts w:ascii="Arial" w:hAnsi="Arial" w:cs="Arial"/>
                <w:sz w:val="16"/>
                <w:szCs w:val="16"/>
              </w:rPr>
              <w:t>±</w:t>
            </w:r>
            <w:r w:rsidRPr="00EF3F05">
              <w:rPr>
                <w:rFonts w:ascii="Arial" w:hAnsi="Arial" w:cs="Arial"/>
                <w:sz w:val="16"/>
                <w:szCs w:val="16"/>
                <w:lang w:val="uk-UA"/>
              </w:rPr>
              <w:t>78</w:t>
            </w:r>
            <w:r w:rsidRPr="00EF3F05">
              <w:rPr>
                <w:rFonts w:ascii="Arial" w:hAnsi="Arial" w:cs="Arial"/>
                <w:sz w:val="16"/>
                <w:szCs w:val="16"/>
              </w:rPr>
              <w:t>*</w:t>
            </w:r>
          </w:p>
        </w:tc>
        <w:tc>
          <w:tcPr>
            <w:tcW w:w="1134" w:type="dxa"/>
          </w:tcPr>
          <w:p w:rsidR="001E2CB0" w:rsidRPr="00EF3F05" w:rsidRDefault="001E2CB0" w:rsidP="00BA2F2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EF3F05">
              <w:rPr>
                <w:rFonts w:ascii="Arial" w:hAnsi="Arial" w:cs="Arial"/>
                <w:sz w:val="16"/>
                <w:szCs w:val="16"/>
              </w:rPr>
              <w:t>1004±83**</w:t>
            </w:r>
          </w:p>
        </w:tc>
      </w:tr>
      <w:tr w:rsidR="008F1EDC" w:rsidRPr="00EF3F05" w:rsidTr="00C450D0">
        <w:tc>
          <w:tcPr>
            <w:tcW w:w="1384" w:type="dxa"/>
          </w:tcPr>
          <w:p w:rsidR="001E2CB0" w:rsidRPr="00EF3F05" w:rsidRDefault="001E2CB0" w:rsidP="00BA2F2F">
            <w:pPr>
              <w:rPr>
                <w:rFonts w:ascii="Arial" w:hAnsi="Arial" w:cs="Arial"/>
                <w:sz w:val="16"/>
                <w:szCs w:val="16"/>
              </w:rPr>
            </w:pPr>
            <w:r w:rsidRPr="00EF3F05">
              <w:rPr>
                <w:rFonts w:ascii="Arial" w:hAnsi="Arial" w:cs="Arial"/>
                <w:sz w:val="16"/>
                <w:szCs w:val="16"/>
                <w:lang w:val="uk-UA"/>
              </w:rPr>
              <w:t>Резервні можливості</w:t>
            </w:r>
            <w:r w:rsidRPr="00EF3F05">
              <w:rPr>
                <w:rFonts w:ascii="Arial" w:hAnsi="Arial" w:cs="Arial"/>
                <w:sz w:val="16"/>
                <w:szCs w:val="16"/>
              </w:rPr>
              <w:t xml:space="preserve"> ОАОА</w:t>
            </w:r>
            <w:r w:rsidRPr="00EF3F05">
              <w:rPr>
                <w:rFonts w:ascii="Arial" w:hAnsi="Arial" w:cs="Arial"/>
                <w:sz w:val="16"/>
                <w:szCs w:val="16"/>
                <w:lang w:val="uk-UA"/>
              </w:rPr>
              <w:t>,</w:t>
            </w:r>
            <w:r w:rsidRPr="00EF3F05">
              <w:rPr>
                <w:rFonts w:ascii="Arial" w:hAnsi="Arial" w:cs="Arial"/>
                <w:sz w:val="16"/>
                <w:szCs w:val="16"/>
              </w:rPr>
              <w:t xml:space="preserve"> K</w:t>
            </w:r>
            <w:r w:rsidRPr="00EF3F05">
              <w:rPr>
                <w:rFonts w:ascii="Arial" w:hAnsi="Arial" w:cs="Arial"/>
                <w:sz w:val="16"/>
                <w:szCs w:val="16"/>
                <w:vertAlign w:val="subscript"/>
              </w:rPr>
              <w:t>CL</w:t>
            </w:r>
            <w:r w:rsidRPr="00EF3F05">
              <w:rPr>
                <w:rFonts w:ascii="Arial" w:hAnsi="Arial" w:cs="Arial"/>
                <w:sz w:val="16"/>
                <w:szCs w:val="16"/>
              </w:rPr>
              <w:t xml:space="preserve"> × 10</w:t>
            </w:r>
            <w:r w:rsidRPr="00EF3F05">
              <w:rPr>
                <w:rFonts w:ascii="Arial" w:hAnsi="Arial" w:cs="Arial"/>
                <w:sz w:val="16"/>
                <w:szCs w:val="16"/>
                <w:vertAlign w:val="superscript"/>
              </w:rPr>
              <w:t>–5</w:t>
            </w:r>
            <w:r w:rsidRPr="00EF3F05">
              <w:rPr>
                <w:rFonts w:ascii="Arial" w:hAnsi="Arial" w:cs="Arial"/>
                <w:sz w:val="16"/>
                <w:szCs w:val="16"/>
              </w:rPr>
              <w:t>, с</w:t>
            </w:r>
            <w:r w:rsidRPr="00EF3F05">
              <w:rPr>
                <w:rFonts w:ascii="Arial" w:hAnsi="Arial" w:cs="Arial"/>
                <w:sz w:val="16"/>
                <w:szCs w:val="16"/>
                <w:vertAlign w:val="superscript"/>
              </w:rPr>
              <w:t>–1</w:t>
            </w:r>
            <w:r w:rsidRPr="00EF3F05">
              <w:rPr>
                <w:rFonts w:ascii="Arial" w:hAnsi="Arial" w:cs="Arial"/>
                <w:sz w:val="16"/>
                <w:szCs w:val="16"/>
              </w:rPr>
              <w:t xml:space="preserve"> </w:t>
            </w:r>
            <w:proofErr w:type="spellStart"/>
            <w:r w:rsidRPr="00EF3F05">
              <w:rPr>
                <w:rFonts w:ascii="Arial" w:hAnsi="Arial" w:cs="Arial"/>
                <w:sz w:val="16"/>
                <w:szCs w:val="16"/>
              </w:rPr>
              <w:t>мкл</w:t>
            </w:r>
            <w:proofErr w:type="spellEnd"/>
            <w:r w:rsidRPr="00EF3F05">
              <w:rPr>
                <w:rFonts w:ascii="Arial" w:hAnsi="Arial" w:cs="Arial"/>
                <w:sz w:val="16"/>
                <w:szCs w:val="16"/>
                <w:vertAlign w:val="superscript"/>
              </w:rPr>
              <w:t>–1</w:t>
            </w:r>
          </w:p>
        </w:tc>
        <w:tc>
          <w:tcPr>
            <w:tcW w:w="1029" w:type="dxa"/>
          </w:tcPr>
          <w:p w:rsidR="001E2CB0" w:rsidRPr="00EF3F05" w:rsidRDefault="001E2CB0" w:rsidP="00BA2F2F">
            <w:pPr>
              <w:rPr>
                <w:rFonts w:ascii="Arial" w:hAnsi="Arial" w:cs="Arial"/>
                <w:sz w:val="16"/>
                <w:szCs w:val="16"/>
              </w:rPr>
            </w:pPr>
            <w:r w:rsidRPr="00EF3F05">
              <w:rPr>
                <w:rFonts w:ascii="Arial" w:hAnsi="Arial" w:cs="Arial"/>
                <w:sz w:val="16"/>
                <w:szCs w:val="16"/>
              </w:rPr>
              <w:t>6,06±0,34</w:t>
            </w:r>
          </w:p>
        </w:tc>
        <w:tc>
          <w:tcPr>
            <w:tcW w:w="992" w:type="dxa"/>
          </w:tcPr>
          <w:p w:rsidR="001E2CB0" w:rsidRPr="00EF3F05" w:rsidRDefault="001E2CB0" w:rsidP="00BA2F2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EF3F05">
              <w:rPr>
                <w:rFonts w:ascii="Arial" w:hAnsi="Arial" w:cs="Arial"/>
                <w:sz w:val="16"/>
                <w:szCs w:val="16"/>
              </w:rPr>
              <w:t>2,8±0,18*</w:t>
            </w:r>
          </w:p>
        </w:tc>
        <w:tc>
          <w:tcPr>
            <w:tcW w:w="1098" w:type="dxa"/>
          </w:tcPr>
          <w:p w:rsidR="001E2CB0" w:rsidRPr="00EF3F05" w:rsidRDefault="001E2CB0" w:rsidP="00BA2F2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EF3F05">
              <w:rPr>
                <w:rFonts w:ascii="Arial" w:hAnsi="Arial" w:cs="Arial"/>
                <w:sz w:val="16"/>
                <w:szCs w:val="16"/>
              </w:rPr>
              <w:t>4,11±0,43* **</w:t>
            </w:r>
          </w:p>
        </w:tc>
        <w:tc>
          <w:tcPr>
            <w:tcW w:w="992" w:type="dxa"/>
          </w:tcPr>
          <w:p w:rsidR="001E2CB0" w:rsidRPr="00EF3F05" w:rsidRDefault="001E3ECF" w:rsidP="00BA2F2F">
            <w:pPr>
              <w:jc w:val="center"/>
              <w:rPr>
                <w:rFonts w:ascii="Arial" w:hAnsi="Arial" w:cs="Arial"/>
                <w:sz w:val="16"/>
                <w:szCs w:val="16"/>
                <w:lang w:val="uk-UA"/>
              </w:rPr>
            </w:pPr>
            <w:r w:rsidRPr="00EF3F05">
              <w:rPr>
                <w:rFonts w:ascii="Arial" w:hAnsi="Arial" w:cs="Arial"/>
                <w:sz w:val="16"/>
                <w:szCs w:val="16"/>
                <w:lang w:val="uk-UA"/>
              </w:rPr>
              <w:t>5</w:t>
            </w:r>
            <w:r w:rsidRPr="00EF3F05">
              <w:rPr>
                <w:rFonts w:ascii="Arial" w:hAnsi="Arial" w:cs="Arial"/>
                <w:sz w:val="16"/>
                <w:szCs w:val="16"/>
              </w:rPr>
              <w:t>,</w:t>
            </w:r>
            <w:r w:rsidRPr="00EF3F05">
              <w:rPr>
                <w:rFonts w:ascii="Arial" w:hAnsi="Arial" w:cs="Arial"/>
                <w:sz w:val="16"/>
                <w:szCs w:val="16"/>
                <w:lang w:val="uk-UA"/>
              </w:rPr>
              <w:t>65</w:t>
            </w:r>
            <w:r w:rsidRPr="00EF3F05">
              <w:rPr>
                <w:rFonts w:ascii="Arial" w:hAnsi="Arial" w:cs="Arial"/>
                <w:sz w:val="16"/>
                <w:szCs w:val="16"/>
              </w:rPr>
              <w:t>±0,</w:t>
            </w:r>
            <w:r w:rsidRPr="00EF3F05">
              <w:rPr>
                <w:rFonts w:ascii="Arial" w:hAnsi="Arial" w:cs="Arial"/>
                <w:sz w:val="16"/>
                <w:szCs w:val="16"/>
                <w:lang w:val="uk-UA"/>
              </w:rPr>
              <w:t>54</w:t>
            </w:r>
            <w:r w:rsidRPr="00EF3F05">
              <w:rPr>
                <w:rFonts w:ascii="Arial" w:hAnsi="Arial" w:cs="Arial"/>
                <w:sz w:val="16"/>
                <w:szCs w:val="16"/>
              </w:rPr>
              <w:t>*</w:t>
            </w:r>
          </w:p>
        </w:tc>
        <w:tc>
          <w:tcPr>
            <w:tcW w:w="1134" w:type="dxa"/>
          </w:tcPr>
          <w:p w:rsidR="001E2CB0" w:rsidRPr="00EF3F05" w:rsidRDefault="001E2CB0" w:rsidP="00BA2F2F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EF3F05">
              <w:rPr>
                <w:rFonts w:ascii="Arial" w:hAnsi="Arial" w:cs="Arial"/>
                <w:sz w:val="16"/>
                <w:szCs w:val="16"/>
              </w:rPr>
              <w:t>7,04±0,31**</w:t>
            </w:r>
          </w:p>
        </w:tc>
      </w:tr>
    </w:tbl>
    <w:p w:rsidR="007218D3" w:rsidRPr="008F1EDC" w:rsidRDefault="007218D3" w:rsidP="008F1EDC">
      <w:pPr>
        <w:spacing w:after="0" w:line="240" w:lineRule="auto"/>
        <w:ind w:firstLine="567"/>
        <w:jc w:val="both"/>
        <w:rPr>
          <w:rFonts w:ascii="Arial" w:hAnsi="Arial" w:cs="Arial"/>
          <w:sz w:val="16"/>
          <w:szCs w:val="20"/>
          <w:lang w:val="uk-UA"/>
        </w:rPr>
      </w:pPr>
      <w:r w:rsidRPr="008F1EDC">
        <w:rPr>
          <w:rFonts w:ascii="Arial" w:hAnsi="Arial" w:cs="Arial"/>
          <w:sz w:val="16"/>
          <w:szCs w:val="20"/>
          <w:lang w:val="uk-UA"/>
        </w:rPr>
        <w:t>Примітка: * — достовірність різниці від норми (p&lt;0,05), **— достовірність різниці від показників до лікування (p&lt;0,05)</w:t>
      </w:r>
    </w:p>
    <w:p w:rsidR="00BC6223" w:rsidRPr="00BA2F2F" w:rsidRDefault="00BC6223" w:rsidP="00BA2F2F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0"/>
          <w:szCs w:val="20"/>
          <w:lang w:val="uk-UA"/>
        </w:rPr>
      </w:pPr>
    </w:p>
    <w:p w:rsidR="004917DA" w:rsidRPr="00BA2F2F" w:rsidRDefault="004917DA" w:rsidP="00C450D0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BA2F2F">
        <w:rPr>
          <w:rFonts w:ascii="Times New Roman" w:hAnsi="Times New Roman" w:cs="Times New Roman"/>
          <w:sz w:val="20"/>
          <w:szCs w:val="20"/>
          <w:lang w:val="uk-UA"/>
        </w:rPr>
        <w:lastRenderedPageBreak/>
        <w:t xml:space="preserve">У хворих на </w:t>
      </w:r>
      <w:proofErr w:type="spellStart"/>
      <w:r w:rsidRPr="00BA2F2F">
        <w:rPr>
          <w:rFonts w:ascii="Times New Roman" w:hAnsi="Times New Roman" w:cs="Times New Roman"/>
          <w:sz w:val="20"/>
          <w:szCs w:val="20"/>
          <w:lang w:val="uk-UA"/>
        </w:rPr>
        <w:t>урогенітальну</w:t>
      </w:r>
      <w:proofErr w:type="spellEnd"/>
      <w:r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 мікст-інфекцію (</w:t>
      </w:r>
      <w:proofErr w:type="spellStart"/>
      <w:r w:rsidR="006A45CE" w:rsidRPr="00BA2F2F">
        <w:rPr>
          <w:rFonts w:ascii="Times New Roman" w:hAnsi="Times New Roman" w:cs="Times New Roman"/>
          <w:sz w:val="20"/>
          <w:szCs w:val="20"/>
          <w:lang w:val="uk-UA"/>
        </w:rPr>
        <w:t>трихомо</w:t>
      </w:r>
      <w:r w:rsidRPr="00BA2F2F">
        <w:rPr>
          <w:rFonts w:ascii="Times New Roman" w:hAnsi="Times New Roman" w:cs="Times New Roman"/>
          <w:sz w:val="20"/>
          <w:szCs w:val="20"/>
          <w:lang w:val="uk-UA"/>
        </w:rPr>
        <w:t>ноз</w:t>
      </w:r>
      <w:proofErr w:type="spellEnd"/>
      <w:r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, </w:t>
      </w:r>
      <w:proofErr w:type="spellStart"/>
      <w:r w:rsidRPr="00BA2F2F">
        <w:rPr>
          <w:rFonts w:ascii="Times New Roman" w:hAnsi="Times New Roman" w:cs="Times New Roman"/>
          <w:sz w:val="20"/>
          <w:szCs w:val="20"/>
          <w:lang w:val="uk-UA"/>
        </w:rPr>
        <w:t>хламідіоз</w:t>
      </w:r>
      <w:proofErr w:type="spellEnd"/>
      <w:r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, </w:t>
      </w:r>
      <w:proofErr w:type="spellStart"/>
      <w:r w:rsidRPr="00BA2F2F">
        <w:rPr>
          <w:rFonts w:ascii="Times New Roman" w:hAnsi="Times New Roman" w:cs="Times New Roman"/>
          <w:sz w:val="20"/>
          <w:szCs w:val="20"/>
          <w:lang w:val="uk-UA"/>
        </w:rPr>
        <w:t>мікоплазмоз</w:t>
      </w:r>
      <w:proofErr w:type="spellEnd"/>
      <w:r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, </w:t>
      </w:r>
      <w:proofErr w:type="spellStart"/>
      <w:r w:rsidRPr="00BA2F2F">
        <w:rPr>
          <w:rFonts w:ascii="Times New Roman" w:hAnsi="Times New Roman" w:cs="Times New Roman"/>
          <w:sz w:val="20"/>
          <w:szCs w:val="20"/>
          <w:lang w:val="uk-UA"/>
        </w:rPr>
        <w:t>герпес</w:t>
      </w:r>
      <w:proofErr w:type="spellEnd"/>
      <w:r w:rsidRPr="00BA2F2F">
        <w:rPr>
          <w:rFonts w:ascii="Times New Roman" w:hAnsi="Times New Roman" w:cs="Times New Roman"/>
          <w:sz w:val="20"/>
          <w:szCs w:val="20"/>
          <w:lang w:val="uk-UA"/>
        </w:rPr>
        <w:t>) виявлено глибокі порушення окислювально-відновного гомеостазу з інтенсифікацією процесів ПОЛ</w:t>
      </w:r>
      <w:r w:rsidR="00887BE4" w:rsidRPr="00BA2F2F">
        <w:rPr>
          <w:rFonts w:ascii="Times New Roman" w:hAnsi="Times New Roman" w:cs="Times New Roman"/>
          <w:sz w:val="20"/>
          <w:szCs w:val="20"/>
          <w:lang w:val="uk-UA"/>
        </w:rPr>
        <w:t>,</w:t>
      </w:r>
      <w:r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 зниженням </w:t>
      </w:r>
      <w:r w:rsidR="00045FF9" w:rsidRPr="00BA2F2F">
        <w:rPr>
          <w:rFonts w:ascii="Times New Roman" w:hAnsi="Times New Roman" w:cs="Times New Roman"/>
          <w:sz w:val="20"/>
          <w:szCs w:val="20"/>
          <w:lang w:val="uk-UA"/>
        </w:rPr>
        <w:t>ЗАОА</w:t>
      </w:r>
      <w:r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 та </w:t>
      </w:r>
      <w:r w:rsidR="006A45CE" w:rsidRPr="00BA2F2F">
        <w:rPr>
          <w:rFonts w:ascii="Times New Roman" w:hAnsi="Times New Roman" w:cs="Times New Roman"/>
          <w:sz w:val="20"/>
          <w:szCs w:val="20"/>
          <w:lang w:val="uk-UA"/>
        </w:rPr>
        <w:t>його</w:t>
      </w:r>
      <w:r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 резервних можливостей.</w:t>
      </w:r>
      <w:r w:rsidR="00045FF9"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 Традиційна терапія більшою мірою покращувала резервні можливості ЗАОА плазми крові та демонструвала помірну позитивну динаміку відносно інших процесів.</w:t>
      </w:r>
      <w:r w:rsidR="00940AF6"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 Показники ПОЛ залишалися суттєво гіршими за нормальні, що свідчило про </w:t>
      </w:r>
      <w:r w:rsidR="00C66891" w:rsidRPr="00BA2F2F">
        <w:rPr>
          <w:rFonts w:ascii="Times New Roman" w:hAnsi="Times New Roman" w:cs="Times New Roman"/>
          <w:sz w:val="20"/>
          <w:szCs w:val="20"/>
          <w:lang w:val="uk-UA"/>
        </w:rPr>
        <w:t>тривалість окислювального пошкодження клітинних мембран тканин організму</w:t>
      </w:r>
      <w:r w:rsidR="00EF4293"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 навіть після проведення лікування</w:t>
      </w:r>
      <w:r w:rsidR="00C66891" w:rsidRPr="00BA2F2F">
        <w:rPr>
          <w:rFonts w:ascii="Times New Roman" w:hAnsi="Times New Roman" w:cs="Times New Roman"/>
          <w:sz w:val="20"/>
          <w:szCs w:val="20"/>
          <w:lang w:val="uk-UA"/>
        </w:rPr>
        <w:t>.</w:t>
      </w:r>
      <w:r w:rsidR="002907C4"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</w:p>
    <w:p w:rsidR="005A614E" w:rsidRPr="00BA2F2F" w:rsidRDefault="002907C4" w:rsidP="00C450D0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Після лікування з використанням методів </w:t>
      </w:r>
      <w:proofErr w:type="spellStart"/>
      <w:r w:rsidRPr="00BA2F2F">
        <w:rPr>
          <w:rFonts w:ascii="Times New Roman" w:hAnsi="Times New Roman" w:cs="Times New Roman"/>
          <w:sz w:val="20"/>
          <w:szCs w:val="20"/>
          <w:lang w:val="uk-UA"/>
        </w:rPr>
        <w:t>озонотерапії</w:t>
      </w:r>
      <w:proofErr w:type="spellEnd"/>
      <w:r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 практично всі показники ПОЛ та ЗАОА плазми крові достовірно покращилися у порівнянні з вихідними</w:t>
      </w:r>
      <w:r w:rsidR="00257580"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 даними і суттєво не відрізнялися від норми.</w:t>
      </w:r>
      <w:r w:rsidR="00EF4293"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 Рівні загальних ліпідів та фосфоліпідів</w:t>
      </w:r>
      <w:r w:rsidR="00E73111" w:rsidRPr="00BA2F2F">
        <w:rPr>
          <w:rFonts w:ascii="Times New Roman" w:hAnsi="Times New Roman" w:cs="Times New Roman"/>
          <w:sz w:val="20"/>
          <w:szCs w:val="20"/>
          <w:lang w:val="uk-UA"/>
        </w:rPr>
        <w:t>,</w:t>
      </w:r>
      <w:r w:rsidR="00EF4293"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 незважаючи на </w:t>
      </w:r>
      <w:r w:rsidR="00E73111" w:rsidRPr="00BA2F2F">
        <w:rPr>
          <w:rFonts w:ascii="Times New Roman" w:hAnsi="Times New Roman" w:cs="Times New Roman"/>
          <w:sz w:val="20"/>
          <w:szCs w:val="20"/>
          <w:lang w:val="uk-UA"/>
        </w:rPr>
        <w:t>суттєву позитивну динаміку</w:t>
      </w:r>
      <w:r w:rsidR="00CC5F67" w:rsidRPr="00BA2F2F">
        <w:rPr>
          <w:rFonts w:ascii="Times New Roman" w:hAnsi="Times New Roman" w:cs="Times New Roman"/>
          <w:sz w:val="20"/>
          <w:szCs w:val="20"/>
          <w:lang w:val="uk-UA"/>
        </w:rPr>
        <w:t>,</w:t>
      </w:r>
      <w:r w:rsidR="00E73111"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 залишалися нижчими за норму.</w:t>
      </w:r>
      <w:r w:rsidR="00602860"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925E2F"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Таким чином, включення місцевої та загальної </w:t>
      </w:r>
      <w:proofErr w:type="spellStart"/>
      <w:r w:rsidR="00925E2F" w:rsidRPr="00BA2F2F">
        <w:rPr>
          <w:rFonts w:ascii="Times New Roman" w:hAnsi="Times New Roman" w:cs="Times New Roman"/>
          <w:sz w:val="20"/>
          <w:szCs w:val="20"/>
          <w:lang w:val="uk-UA"/>
        </w:rPr>
        <w:t>озонотерапії</w:t>
      </w:r>
      <w:proofErr w:type="spellEnd"/>
      <w:r w:rsidR="00925E2F"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 у комплексне лікування </w:t>
      </w:r>
      <w:proofErr w:type="spellStart"/>
      <w:r w:rsidR="00925E2F" w:rsidRPr="00BA2F2F">
        <w:rPr>
          <w:rFonts w:ascii="Times New Roman" w:hAnsi="Times New Roman" w:cs="Times New Roman"/>
          <w:sz w:val="20"/>
          <w:szCs w:val="20"/>
          <w:lang w:val="uk-UA"/>
        </w:rPr>
        <w:t>урогенітальної</w:t>
      </w:r>
      <w:proofErr w:type="spellEnd"/>
      <w:r w:rsidR="00925E2F"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 мікст інфекції (</w:t>
      </w:r>
      <w:proofErr w:type="spellStart"/>
      <w:r w:rsidR="00925E2F" w:rsidRPr="00BA2F2F">
        <w:rPr>
          <w:rFonts w:ascii="Times New Roman" w:hAnsi="Times New Roman" w:cs="Times New Roman"/>
          <w:sz w:val="20"/>
          <w:szCs w:val="20"/>
          <w:lang w:val="uk-UA"/>
        </w:rPr>
        <w:t>трихомоноз</w:t>
      </w:r>
      <w:proofErr w:type="spellEnd"/>
      <w:r w:rsidR="00925E2F"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, </w:t>
      </w:r>
      <w:proofErr w:type="spellStart"/>
      <w:r w:rsidR="00925E2F" w:rsidRPr="00BA2F2F">
        <w:rPr>
          <w:rFonts w:ascii="Times New Roman" w:hAnsi="Times New Roman" w:cs="Times New Roman"/>
          <w:sz w:val="20"/>
          <w:szCs w:val="20"/>
          <w:lang w:val="uk-UA"/>
        </w:rPr>
        <w:t>хламідіоз</w:t>
      </w:r>
      <w:proofErr w:type="spellEnd"/>
      <w:r w:rsidR="00925E2F"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, </w:t>
      </w:r>
      <w:proofErr w:type="spellStart"/>
      <w:r w:rsidR="00925E2F" w:rsidRPr="00BA2F2F">
        <w:rPr>
          <w:rFonts w:ascii="Times New Roman" w:hAnsi="Times New Roman" w:cs="Times New Roman"/>
          <w:sz w:val="20"/>
          <w:szCs w:val="20"/>
          <w:lang w:val="uk-UA"/>
        </w:rPr>
        <w:t>мікоплазмоз</w:t>
      </w:r>
      <w:proofErr w:type="spellEnd"/>
      <w:r w:rsidR="00925E2F"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, </w:t>
      </w:r>
      <w:proofErr w:type="spellStart"/>
      <w:r w:rsidR="00925E2F" w:rsidRPr="00BA2F2F">
        <w:rPr>
          <w:rFonts w:ascii="Times New Roman" w:hAnsi="Times New Roman" w:cs="Times New Roman"/>
          <w:sz w:val="20"/>
          <w:szCs w:val="20"/>
          <w:lang w:val="uk-UA"/>
        </w:rPr>
        <w:t>герпес</w:t>
      </w:r>
      <w:proofErr w:type="spellEnd"/>
      <w:r w:rsidR="00925E2F"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) дозволяє досягти </w:t>
      </w:r>
      <w:proofErr w:type="spellStart"/>
      <w:r w:rsidR="00925E2F" w:rsidRPr="00BA2F2F">
        <w:rPr>
          <w:rFonts w:ascii="Times New Roman" w:hAnsi="Times New Roman" w:cs="Times New Roman"/>
          <w:sz w:val="20"/>
          <w:szCs w:val="20"/>
          <w:lang w:val="uk-UA"/>
        </w:rPr>
        <w:t>купірування</w:t>
      </w:r>
      <w:proofErr w:type="spellEnd"/>
      <w:r w:rsidR="00925E2F"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 процесів вільно-радикального окислення, зняти інтоксикацію та відновити фізико-хімічні властивості клітинних мембран. </w:t>
      </w:r>
    </w:p>
    <w:p w:rsidR="00D84D29" w:rsidRPr="00BA2F2F" w:rsidRDefault="00D84D29" w:rsidP="00BA2F2F">
      <w:pPr>
        <w:spacing w:line="240" w:lineRule="auto"/>
        <w:rPr>
          <w:rFonts w:ascii="Times New Roman" w:hAnsi="Times New Roman" w:cs="Times New Roman"/>
          <w:sz w:val="20"/>
          <w:szCs w:val="20"/>
          <w:lang w:val="uk-UA"/>
        </w:rPr>
      </w:pPr>
      <w:r w:rsidRPr="00BA2F2F">
        <w:rPr>
          <w:rFonts w:ascii="Times New Roman" w:hAnsi="Times New Roman" w:cs="Times New Roman"/>
          <w:sz w:val="20"/>
          <w:szCs w:val="20"/>
          <w:lang w:val="uk-UA"/>
        </w:rPr>
        <w:br w:type="page"/>
      </w:r>
    </w:p>
    <w:p w:rsidR="000E36A4" w:rsidRPr="00C450D0" w:rsidRDefault="00036A6A" w:rsidP="00BA2F2F">
      <w:pPr>
        <w:spacing w:after="0" w:line="240" w:lineRule="auto"/>
        <w:ind w:firstLine="851"/>
        <w:jc w:val="center"/>
        <w:rPr>
          <w:rFonts w:ascii="Arial" w:hAnsi="Arial" w:cs="Arial"/>
          <w:b/>
          <w:sz w:val="20"/>
          <w:szCs w:val="20"/>
          <w:lang w:val="uk-UA"/>
        </w:rPr>
      </w:pPr>
      <w:r w:rsidRPr="00C450D0">
        <w:rPr>
          <w:rFonts w:ascii="Arial" w:hAnsi="Arial" w:cs="Arial"/>
          <w:b/>
          <w:sz w:val="20"/>
          <w:szCs w:val="20"/>
          <w:lang w:val="uk-UA"/>
        </w:rPr>
        <w:lastRenderedPageBreak/>
        <w:t>ВИСНОВ</w:t>
      </w:r>
      <w:r w:rsidR="00D84D29" w:rsidRPr="00C450D0">
        <w:rPr>
          <w:rFonts w:ascii="Arial" w:hAnsi="Arial" w:cs="Arial"/>
          <w:b/>
          <w:sz w:val="20"/>
          <w:szCs w:val="20"/>
          <w:lang w:val="uk-UA"/>
        </w:rPr>
        <w:t>КИ</w:t>
      </w:r>
    </w:p>
    <w:p w:rsidR="00136816" w:rsidRPr="00BA2F2F" w:rsidRDefault="00136816" w:rsidP="00BA2F2F">
      <w:pPr>
        <w:spacing w:after="0" w:line="240" w:lineRule="auto"/>
        <w:ind w:firstLine="851"/>
        <w:jc w:val="both"/>
        <w:rPr>
          <w:rFonts w:ascii="Times New Roman" w:hAnsi="Times New Roman" w:cs="Times New Roman"/>
          <w:b/>
          <w:sz w:val="20"/>
          <w:szCs w:val="20"/>
          <w:lang w:val="uk-UA"/>
        </w:rPr>
      </w:pPr>
    </w:p>
    <w:p w:rsidR="00084E95" w:rsidRPr="00BA2F2F" w:rsidRDefault="00084E95" w:rsidP="00C450D0">
      <w:pPr>
        <w:tabs>
          <w:tab w:val="left" w:pos="1134"/>
        </w:tabs>
        <w:spacing w:after="0" w:line="240" w:lineRule="auto"/>
        <w:ind w:firstLine="567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BA2F2F">
        <w:rPr>
          <w:rFonts w:ascii="Times New Roman" w:hAnsi="Times New Roman" w:cs="Times New Roman"/>
          <w:sz w:val="20"/>
          <w:szCs w:val="20"/>
          <w:lang w:val="uk-UA"/>
        </w:rPr>
        <w:t>1.</w:t>
      </w:r>
      <w:r w:rsidRPr="00BA2F2F">
        <w:rPr>
          <w:rFonts w:ascii="Times New Roman" w:hAnsi="Times New Roman" w:cs="Times New Roman"/>
          <w:sz w:val="20"/>
          <w:szCs w:val="20"/>
          <w:lang w:val="uk-UA"/>
        </w:rPr>
        <w:tab/>
        <w:t xml:space="preserve">На основі вивчення особливостей клінічного перебігу </w:t>
      </w:r>
      <w:proofErr w:type="spellStart"/>
      <w:r w:rsidRPr="00BA2F2F">
        <w:rPr>
          <w:rFonts w:ascii="Times New Roman" w:hAnsi="Times New Roman" w:cs="Times New Roman"/>
          <w:sz w:val="20"/>
          <w:szCs w:val="20"/>
          <w:lang w:val="uk-UA"/>
        </w:rPr>
        <w:t>урогенітальних</w:t>
      </w:r>
      <w:proofErr w:type="spellEnd"/>
      <w:r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 мікст-інфекцій (</w:t>
      </w:r>
      <w:proofErr w:type="spellStart"/>
      <w:r w:rsidRPr="00BA2F2F">
        <w:rPr>
          <w:rFonts w:ascii="Times New Roman" w:hAnsi="Times New Roman" w:cs="Times New Roman"/>
          <w:sz w:val="20"/>
          <w:szCs w:val="20"/>
          <w:lang w:val="uk-UA"/>
        </w:rPr>
        <w:t>трихомоноз</w:t>
      </w:r>
      <w:proofErr w:type="spellEnd"/>
      <w:r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, </w:t>
      </w:r>
      <w:proofErr w:type="spellStart"/>
      <w:r w:rsidRPr="00BA2F2F">
        <w:rPr>
          <w:rFonts w:ascii="Times New Roman" w:hAnsi="Times New Roman" w:cs="Times New Roman"/>
          <w:sz w:val="20"/>
          <w:szCs w:val="20"/>
          <w:lang w:val="uk-UA"/>
        </w:rPr>
        <w:t>хламідіоз</w:t>
      </w:r>
      <w:proofErr w:type="spellEnd"/>
      <w:r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, </w:t>
      </w:r>
      <w:proofErr w:type="spellStart"/>
      <w:r w:rsidRPr="00BA2F2F">
        <w:rPr>
          <w:rFonts w:ascii="Times New Roman" w:hAnsi="Times New Roman" w:cs="Times New Roman"/>
          <w:sz w:val="20"/>
          <w:szCs w:val="20"/>
          <w:lang w:val="uk-UA"/>
        </w:rPr>
        <w:t>мікоплазмоз</w:t>
      </w:r>
      <w:proofErr w:type="spellEnd"/>
      <w:r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, </w:t>
      </w:r>
      <w:proofErr w:type="spellStart"/>
      <w:r w:rsidRPr="00BA2F2F">
        <w:rPr>
          <w:rFonts w:ascii="Times New Roman" w:hAnsi="Times New Roman" w:cs="Times New Roman"/>
          <w:sz w:val="20"/>
          <w:szCs w:val="20"/>
          <w:lang w:val="uk-UA"/>
        </w:rPr>
        <w:t>герпесвіруси</w:t>
      </w:r>
      <w:proofErr w:type="spellEnd"/>
      <w:r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), обґрунтовано та розроблено лікування, </w:t>
      </w:r>
      <w:r w:rsidR="00D84D29" w:rsidRPr="00BA2F2F">
        <w:rPr>
          <w:rFonts w:ascii="Times New Roman" w:hAnsi="Times New Roman" w:cs="Times New Roman"/>
          <w:sz w:val="20"/>
          <w:szCs w:val="20"/>
          <w:lang w:val="uk-UA"/>
        </w:rPr>
        <w:t>що</w:t>
      </w:r>
      <w:r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 вкл</w:t>
      </w:r>
      <w:r w:rsidR="00012678" w:rsidRPr="00BA2F2F">
        <w:rPr>
          <w:rFonts w:ascii="Times New Roman" w:hAnsi="Times New Roman" w:cs="Times New Roman"/>
          <w:sz w:val="20"/>
          <w:szCs w:val="20"/>
          <w:lang w:val="uk-UA"/>
        </w:rPr>
        <w:t>ючає фармакологічні (підсилювачі</w:t>
      </w:r>
      <w:r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BA2F2F">
        <w:rPr>
          <w:rFonts w:ascii="Times New Roman" w:hAnsi="Times New Roman" w:cs="Times New Roman"/>
          <w:sz w:val="20"/>
          <w:szCs w:val="20"/>
          <w:lang w:val="uk-UA"/>
        </w:rPr>
        <w:t>протипротозойної</w:t>
      </w:r>
      <w:proofErr w:type="spellEnd"/>
      <w:r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 терапії, </w:t>
      </w:r>
      <w:proofErr w:type="spellStart"/>
      <w:r w:rsidRPr="00BA2F2F">
        <w:rPr>
          <w:rFonts w:ascii="Times New Roman" w:hAnsi="Times New Roman" w:cs="Times New Roman"/>
          <w:sz w:val="20"/>
          <w:szCs w:val="20"/>
          <w:lang w:val="uk-UA"/>
        </w:rPr>
        <w:t>антибіотикотерапія</w:t>
      </w:r>
      <w:proofErr w:type="spellEnd"/>
      <w:r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, імунотерапія) та нефармакологічні (системна та місцева </w:t>
      </w:r>
      <w:proofErr w:type="spellStart"/>
      <w:r w:rsidRPr="00BA2F2F">
        <w:rPr>
          <w:rFonts w:ascii="Times New Roman" w:hAnsi="Times New Roman" w:cs="Times New Roman"/>
          <w:sz w:val="20"/>
          <w:szCs w:val="20"/>
          <w:lang w:val="uk-UA"/>
        </w:rPr>
        <w:t>озонотерапія</w:t>
      </w:r>
      <w:proofErr w:type="spellEnd"/>
      <w:r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) засоби. </w:t>
      </w:r>
    </w:p>
    <w:p w:rsidR="00084E95" w:rsidRPr="00BA2F2F" w:rsidRDefault="00D84D29" w:rsidP="00C450D0">
      <w:pPr>
        <w:tabs>
          <w:tab w:val="left" w:pos="1134"/>
        </w:tabs>
        <w:spacing w:after="0" w:line="240" w:lineRule="auto"/>
        <w:ind w:firstLine="567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BA2F2F">
        <w:rPr>
          <w:rFonts w:ascii="Times New Roman" w:hAnsi="Times New Roman" w:cs="Times New Roman"/>
          <w:sz w:val="20"/>
          <w:szCs w:val="20"/>
          <w:lang w:val="uk-UA"/>
        </w:rPr>
        <w:t>2</w:t>
      </w:r>
      <w:r w:rsidR="00084E95" w:rsidRPr="00BA2F2F">
        <w:rPr>
          <w:rFonts w:ascii="Times New Roman" w:hAnsi="Times New Roman" w:cs="Times New Roman"/>
          <w:sz w:val="20"/>
          <w:szCs w:val="20"/>
          <w:lang w:val="uk-UA"/>
        </w:rPr>
        <w:t>.</w:t>
      </w:r>
      <w:r w:rsidR="00084E95" w:rsidRPr="00BA2F2F">
        <w:rPr>
          <w:rFonts w:ascii="Times New Roman" w:hAnsi="Times New Roman" w:cs="Times New Roman"/>
          <w:sz w:val="20"/>
          <w:szCs w:val="20"/>
          <w:lang w:val="uk-UA"/>
        </w:rPr>
        <w:tab/>
        <w:t xml:space="preserve">За результатами порівняльного моніторингу клініко-лабораторно-інструментальних показників виявлено, що найкращий терапевтичний ефект (4,8 бали за шкалою оцінки ефективності лікування) з повною елімінацією патогенних збудників у 96 % чоловіків та у 95 % жінок </w:t>
      </w:r>
      <w:r w:rsidRPr="00BA2F2F">
        <w:rPr>
          <w:rFonts w:ascii="Times New Roman" w:hAnsi="Times New Roman" w:cs="Times New Roman"/>
          <w:sz w:val="20"/>
          <w:szCs w:val="20"/>
          <w:lang w:val="uk-UA"/>
        </w:rPr>
        <w:t>мали</w:t>
      </w:r>
      <w:r w:rsidR="00084E95"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 хворі на </w:t>
      </w:r>
      <w:proofErr w:type="spellStart"/>
      <w:r w:rsidR="00084E95" w:rsidRPr="00BA2F2F">
        <w:rPr>
          <w:rFonts w:ascii="Times New Roman" w:hAnsi="Times New Roman" w:cs="Times New Roman"/>
          <w:sz w:val="20"/>
          <w:szCs w:val="20"/>
          <w:lang w:val="uk-UA"/>
        </w:rPr>
        <w:t>урогенітальну</w:t>
      </w:r>
      <w:proofErr w:type="spellEnd"/>
      <w:r w:rsidR="00084E95"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 мікст-інфекцію (</w:t>
      </w:r>
      <w:proofErr w:type="spellStart"/>
      <w:r w:rsidR="00084E95" w:rsidRPr="00BA2F2F">
        <w:rPr>
          <w:rFonts w:ascii="Times New Roman" w:hAnsi="Times New Roman" w:cs="Times New Roman"/>
          <w:sz w:val="20"/>
          <w:szCs w:val="20"/>
          <w:lang w:val="uk-UA"/>
        </w:rPr>
        <w:t>трихомоноз</w:t>
      </w:r>
      <w:proofErr w:type="spellEnd"/>
      <w:r w:rsidR="00084E95"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, </w:t>
      </w:r>
      <w:proofErr w:type="spellStart"/>
      <w:r w:rsidR="00084E95" w:rsidRPr="00BA2F2F">
        <w:rPr>
          <w:rFonts w:ascii="Times New Roman" w:hAnsi="Times New Roman" w:cs="Times New Roman"/>
          <w:sz w:val="20"/>
          <w:szCs w:val="20"/>
          <w:lang w:val="uk-UA"/>
        </w:rPr>
        <w:t>хламідіоз</w:t>
      </w:r>
      <w:proofErr w:type="spellEnd"/>
      <w:r w:rsidR="00084E95"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, </w:t>
      </w:r>
      <w:proofErr w:type="spellStart"/>
      <w:r w:rsidR="00084E95" w:rsidRPr="00BA2F2F">
        <w:rPr>
          <w:rFonts w:ascii="Times New Roman" w:hAnsi="Times New Roman" w:cs="Times New Roman"/>
          <w:sz w:val="20"/>
          <w:szCs w:val="20"/>
          <w:lang w:val="uk-UA"/>
        </w:rPr>
        <w:t>мікоплазмоз</w:t>
      </w:r>
      <w:proofErr w:type="spellEnd"/>
      <w:r w:rsidR="00084E95"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, </w:t>
      </w:r>
      <w:proofErr w:type="spellStart"/>
      <w:r w:rsidR="00084E95" w:rsidRPr="00BA2F2F">
        <w:rPr>
          <w:rFonts w:ascii="Times New Roman" w:hAnsi="Times New Roman" w:cs="Times New Roman"/>
          <w:sz w:val="20"/>
          <w:szCs w:val="20"/>
          <w:lang w:val="uk-UA"/>
        </w:rPr>
        <w:t>герпесвіруси</w:t>
      </w:r>
      <w:proofErr w:type="spellEnd"/>
      <w:r w:rsidR="00084E95" w:rsidRPr="00BA2F2F">
        <w:rPr>
          <w:rFonts w:ascii="Times New Roman" w:hAnsi="Times New Roman" w:cs="Times New Roman"/>
          <w:sz w:val="20"/>
          <w:szCs w:val="20"/>
          <w:lang w:val="uk-UA"/>
        </w:rPr>
        <w:t>), які отрим</w:t>
      </w:r>
      <w:r w:rsidRPr="00BA2F2F">
        <w:rPr>
          <w:rFonts w:ascii="Times New Roman" w:hAnsi="Times New Roman" w:cs="Times New Roman"/>
          <w:sz w:val="20"/>
          <w:szCs w:val="20"/>
          <w:lang w:val="uk-UA"/>
        </w:rPr>
        <w:t>ув</w:t>
      </w:r>
      <w:r w:rsidR="00084E95"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али </w:t>
      </w:r>
      <w:r w:rsidRPr="00BA2F2F">
        <w:rPr>
          <w:rFonts w:ascii="Times New Roman" w:hAnsi="Times New Roman" w:cs="Times New Roman"/>
          <w:sz w:val="20"/>
          <w:szCs w:val="20"/>
          <w:lang w:val="uk-UA"/>
        </w:rPr>
        <w:t>комплексне</w:t>
      </w:r>
      <w:r w:rsidR="00084E95"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BA2F2F">
        <w:rPr>
          <w:rFonts w:ascii="Times New Roman" w:hAnsi="Times New Roman" w:cs="Times New Roman"/>
          <w:sz w:val="20"/>
          <w:szCs w:val="20"/>
          <w:lang w:val="uk-UA"/>
        </w:rPr>
        <w:t>лікування</w:t>
      </w:r>
      <w:r w:rsidR="00084E95"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 з використан</w:t>
      </w:r>
      <w:r w:rsidR="00243D4B"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ням фармакологічних </w:t>
      </w:r>
      <w:r w:rsidR="00084E95"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 та нефармакологічних  засобів, в той час як найнижчу ефективність (2,8 бали) виявила група, що отримала лікування за клінічними протоколами. </w:t>
      </w:r>
    </w:p>
    <w:p w:rsidR="00D41393" w:rsidRPr="00BA2F2F" w:rsidRDefault="00D84D29" w:rsidP="00C450D0">
      <w:pPr>
        <w:tabs>
          <w:tab w:val="left" w:pos="1134"/>
        </w:tabs>
        <w:spacing w:after="0" w:line="240" w:lineRule="auto"/>
        <w:ind w:firstLine="567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BA2F2F">
        <w:rPr>
          <w:rFonts w:ascii="Times New Roman" w:hAnsi="Times New Roman" w:cs="Times New Roman"/>
          <w:sz w:val="20"/>
          <w:szCs w:val="20"/>
          <w:lang w:val="uk-UA"/>
        </w:rPr>
        <w:t>3</w:t>
      </w:r>
      <w:r w:rsidR="00084E95" w:rsidRPr="00BA2F2F">
        <w:rPr>
          <w:rFonts w:ascii="Times New Roman" w:hAnsi="Times New Roman" w:cs="Times New Roman"/>
          <w:sz w:val="20"/>
          <w:szCs w:val="20"/>
          <w:lang w:val="uk-UA"/>
        </w:rPr>
        <w:t>.</w:t>
      </w:r>
      <w:r w:rsidR="00084E95" w:rsidRPr="00BA2F2F">
        <w:rPr>
          <w:rFonts w:ascii="Times New Roman" w:hAnsi="Times New Roman" w:cs="Times New Roman"/>
          <w:sz w:val="20"/>
          <w:szCs w:val="20"/>
          <w:lang w:val="uk-UA"/>
        </w:rPr>
        <w:tab/>
        <w:t xml:space="preserve">У хворих на </w:t>
      </w:r>
      <w:proofErr w:type="spellStart"/>
      <w:r w:rsidR="00084E95" w:rsidRPr="00BA2F2F">
        <w:rPr>
          <w:rFonts w:ascii="Times New Roman" w:hAnsi="Times New Roman" w:cs="Times New Roman"/>
          <w:sz w:val="20"/>
          <w:szCs w:val="20"/>
          <w:lang w:val="uk-UA"/>
        </w:rPr>
        <w:t>урогенітальну</w:t>
      </w:r>
      <w:proofErr w:type="spellEnd"/>
      <w:r w:rsidR="00084E95"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 мікст-інфекцію (</w:t>
      </w:r>
      <w:proofErr w:type="spellStart"/>
      <w:r w:rsidR="00084E95" w:rsidRPr="00BA2F2F">
        <w:rPr>
          <w:rFonts w:ascii="Times New Roman" w:hAnsi="Times New Roman" w:cs="Times New Roman"/>
          <w:sz w:val="20"/>
          <w:szCs w:val="20"/>
          <w:lang w:val="uk-UA"/>
        </w:rPr>
        <w:t>трихомоноз</w:t>
      </w:r>
      <w:proofErr w:type="spellEnd"/>
      <w:r w:rsidR="00084E95"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, </w:t>
      </w:r>
      <w:proofErr w:type="spellStart"/>
      <w:r w:rsidR="00084E95" w:rsidRPr="00BA2F2F">
        <w:rPr>
          <w:rFonts w:ascii="Times New Roman" w:hAnsi="Times New Roman" w:cs="Times New Roman"/>
          <w:sz w:val="20"/>
          <w:szCs w:val="20"/>
          <w:lang w:val="uk-UA"/>
        </w:rPr>
        <w:t>хламідіоз</w:t>
      </w:r>
      <w:proofErr w:type="spellEnd"/>
      <w:r w:rsidR="00084E95"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, </w:t>
      </w:r>
      <w:proofErr w:type="spellStart"/>
      <w:r w:rsidR="00084E95" w:rsidRPr="00BA2F2F">
        <w:rPr>
          <w:rFonts w:ascii="Times New Roman" w:hAnsi="Times New Roman" w:cs="Times New Roman"/>
          <w:sz w:val="20"/>
          <w:szCs w:val="20"/>
          <w:lang w:val="uk-UA"/>
        </w:rPr>
        <w:t>мікоплазмоз</w:t>
      </w:r>
      <w:proofErr w:type="spellEnd"/>
      <w:r w:rsidR="00084E95"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, </w:t>
      </w:r>
      <w:proofErr w:type="spellStart"/>
      <w:r w:rsidR="00084E95" w:rsidRPr="00BA2F2F">
        <w:rPr>
          <w:rFonts w:ascii="Times New Roman" w:hAnsi="Times New Roman" w:cs="Times New Roman"/>
          <w:sz w:val="20"/>
          <w:szCs w:val="20"/>
          <w:lang w:val="uk-UA"/>
        </w:rPr>
        <w:t>герпесвіруси</w:t>
      </w:r>
      <w:proofErr w:type="spellEnd"/>
      <w:r w:rsidR="00084E95"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) виявлено глибокі порушення окислювально-відновного гомеостазу з інтенсифікацією процесів ПОЛ, зниженням ЗАОА та його резервних можливостей, що підтверджується підвищенням рівнів </w:t>
      </w:r>
      <w:proofErr w:type="spellStart"/>
      <w:r w:rsidR="00084E95" w:rsidRPr="00BA2F2F">
        <w:rPr>
          <w:rFonts w:ascii="Times New Roman" w:hAnsi="Times New Roman" w:cs="Times New Roman"/>
          <w:sz w:val="20"/>
          <w:szCs w:val="20"/>
          <w:lang w:val="uk-UA"/>
        </w:rPr>
        <w:t>дієнових</w:t>
      </w:r>
      <w:proofErr w:type="spellEnd"/>
      <w:r w:rsidR="00084E95"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="00084E95" w:rsidRPr="00BA2F2F">
        <w:rPr>
          <w:rFonts w:ascii="Times New Roman" w:hAnsi="Times New Roman" w:cs="Times New Roman"/>
          <w:sz w:val="20"/>
          <w:szCs w:val="20"/>
          <w:lang w:val="uk-UA"/>
        </w:rPr>
        <w:t>конʼюгатів</w:t>
      </w:r>
      <w:proofErr w:type="spellEnd"/>
      <w:r w:rsidR="00084E95"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 (159,6 </w:t>
      </w:r>
      <w:proofErr w:type="spellStart"/>
      <w:r w:rsidR="00084E95" w:rsidRPr="00BA2F2F">
        <w:rPr>
          <w:rFonts w:ascii="Times New Roman" w:hAnsi="Times New Roman" w:cs="Times New Roman"/>
          <w:sz w:val="20"/>
          <w:szCs w:val="20"/>
          <w:lang w:val="uk-UA"/>
        </w:rPr>
        <w:t>нмоль</w:t>
      </w:r>
      <w:proofErr w:type="spellEnd"/>
      <w:r w:rsidR="00084E95" w:rsidRPr="00BA2F2F">
        <w:rPr>
          <w:rFonts w:ascii="Times New Roman" w:hAnsi="Times New Roman" w:cs="Times New Roman"/>
          <w:sz w:val="20"/>
          <w:szCs w:val="20"/>
          <w:lang w:val="uk-UA"/>
        </w:rPr>
        <w:t>/</w:t>
      </w:r>
      <w:proofErr w:type="spellStart"/>
      <w:r w:rsidR="00084E95" w:rsidRPr="00BA2F2F">
        <w:rPr>
          <w:rFonts w:ascii="Times New Roman" w:hAnsi="Times New Roman" w:cs="Times New Roman"/>
          <w:sz w:val="20"/>
          <w:szCs w:val="20"/>
          <w:lang w:val="uk-UA"/>
        </w:rPr>
        <w:t>мл</w:t>
      </w:r>
      <w:proofErr w:type="spellEnd"/>
      <w:r w:rsidR="00084E95"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), </w:t>
      </w:r>
      <w:proofErr w:type="spellStart"/>
      <w:r w:rsidR="00084E95" w:rsidRPr="00BA2F2F">
        <w:rPr>
          <w:rFonts w:ascii="Times New Roman" w:hAnsi="Times New Roman" w:cs="Times New Roman"/>
          <w:sz w:val="20"/>
          <w:szCs w:val="20"/>
          <w:lang w:val="uk-UA"/>
        </w:rPr>
        <w:t>шифових</w:t>
      </w:r>
      <w:proofErr w:type="spellEnd"/>
      <w:r w:rsidR="00084E95"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 основ (58,9 </w:t>
      </w:r>
      <w:proofErr w:type="spellStart"/>
      <w:r w:rsidR="00084E95" w:rsidRPr="00BA2F2F">
        <w:rPr>
          <w:rFonts w:ascii="Times New Roman" w:hAnsi="Times New Roman" w:cs="Times New Roman"/>
          <w:sz w:val="20"/>
          <w:szCs w:val="20"/>
          <w:lang w:val="uk-UA"/>
        </w:rPr>
        <w:t>у.о</w:t>
      </w:r>
      <w:proofErr w:type="spellEnd"/>
      <w:r w:rsidR="00084E95"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.) та індексу ШО/МДА (4,81) при зниженні рівня </w:t>
      </w:r>
      <w:proofErr w:type="spellStart"/>
      <w:r w:rsidR="00084E95" w:rsidRPr="00BA2F2F">
        <w:rPr>
          <w:rFonts w:ascii="Times New Roman" w:hAnsi="Times New Roman" w:cs="Times New Roman"/>
          <w:sz w:val="20"/>
          <w:szCs w:val="20"/>
          <w:lang w:val="uk-UA"/>
        </w:rPr>
        <w:t>малонового</w:t>
      </w:r>
      <w:proofErr w:type="spellEnd"/>
      <w:r w:rsidR="00084E95"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 діальдегіду (12,2 </w:t>
      </w:r>
      <w:proofErr w:type="spellStart"/>
      <w:r w:rsidR="00084E95" w:rsidRPr="00BA2F2F">
        <w:rPr>
          <w:rFonts w:ascii="Times New Roman" w:hAnsi="Times New Roman" w:cs="Times New Roman"/>
          <w:sz w:val="20"/>
          <w:szCs w:val="20"/>
          <w:lang w:val="uk-UA"/>
        </w:rPr>
        <w:t>нмоль</w:t>
      </w:r>
      <w:proofErr w:type="spellEnd"/>
      <w:r w:rsidR="00084E95" w:rsidRPr="00BA2F2F">
        <w:rPr>
          <w:rFonts w:ascii="Times New Roman" w:hAnsi="Times New Roman" w:cs="Times New Roman"/>
          <w:sz w:val="20"/>
          <w:szCs w:val="20"/>
          <w:lang w:val="uk-UA"/>
        </w:rPr>
        <w:t>/</w:t>
      </w:r>
      <w:proofErr w:type="spellStart"/>
      <w:r w:rsidR="00084E95" w:rsidRPr="00BA2F2F">
        <w:rPr>
          <w:rFonts w:ascii="Times New Roman" w:hAnsi="Times New Roman" w:cs="Times New Roman"/>
          <w:sz w:val="20"/>
          <w:szCs w:val="20"/>
          <w:lang w:val="uk-UA"/>
        </w:rPr>
        <w:t>мл</w:t>
      </w:r>
      <w:proofErr w:type="spellEnd"/>
      <w:r w:rsidR="00084E95" w:rsidRPr="00BA2F2F">
        <w:rPr>
          <w:rFonts w:ascii="Times New Roman" w:hAnsi="Times New Roman" w:cs="Times New Roman"/>
          <w:sz w:val="20"/>
          <w:szCs w:val="20"/>
          <w:lang w:val="uk-UA"/>
        </w:rPr>
        <w:t>).</w:t>
      </w:r>
    </w:p>
    <w:p w:rsidR="00824AEA" w:rsidRPr="00BA2F2F" w:rsidRDefault="00D41393" w:rsidP="00C450D0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BA2F2F">
        <w:rPr>
          <w:rFonts w:ascii="Times New Roman" w:hAnsi="Times New Roman" w:cs="Times New Roman"/>
          <w:sz w:val="20"/>
          <w:szCs w:val="20"/>
          <w:lang w:val="uk-UA"/>
        </w:rPr>
        <w:t>4.</w:t>
      </w:r>
      <w:r w:rsidR="00084E95"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C450D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084E95"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Застосування </w:t>
      </w:r>
      <w:r w:rsidR="00D84D29" w:rsidRPr="00BA2F2F">
        <w:rPr>
          <w:rFonts w:ascii="Times New Roman" w:hAnsi="Times New Roman" w:cs="Times New Roman"/>
          <w:sz w:val="20"/>
          <w:szCs w:val="20"/>
          <w:lang w:val="uk-UA"/>
        </w:rPr>
        <w:t>запропоновано</w:t>
      </w:r>
      <w:r w:rsidR="006C6714" w:rsidRPr="00BA2F2F">
        <w:rPr>
          <w:rFonts w:ascii="Times New Roman" w:hAnsi="Times New Roman" w:cs="Times New Roman"/>
          <w:sz w:val="20"/>
          <w:szCs w:val="20"/>
          <w:lang w:val="uk-UA"/>
        </w:rPr>
        <w:t>го</w:t>
      </w:r>
      <w:r w:rsidR="00D84D29"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6C6714" w:rsidRPr="00BA2F2F">
        <w:rPr>
          <w:rFonts w:ascii="Times New Roman" w:hAnsi="Times New Roman" w:cs="Times New Roman"/>
          <w:sz w:val="20"/>
          <w:szCs w:val="20"/>
          <w:lang w:val="uk-UA"/>
        </w:rPr>
        <w:t>комплексного</w:t>
      </w:r>
      <w:r w:rsidR="00084E95"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6C6714" w:rsidRPr="00BA2F2F">
        <w:rPr>
          <w:rFonts w:ascii="Times New Roman" w:hAnsi="Times New Roman" w:cs="Times New Roman"/>
          <w:sz w:val="20"/>
          <w:szCs w:val="20"/>
          <w:lang w:val="uk-UA"/>
        </w:rPr>
        <w:t>лікування</w:t>
      </w:r>
      <w:r w:rsidR="00084E95"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 з використан</w:t>
      </w:r>
      <w:r w:rsidR="00243D4B"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ням фармакологічних </w:t>
      </w:r>
      <w:r w:rsidR="00084E95" w:rsidRPr="00BA2F2F">
        <w:rPr>
          <w:rFonts w:ascii="Times New Roman" w:hAnsi="Times New Roman" w:cs="Times New Roman"/>
          <w:sz w:val="20"/>
          <w:szCs w:val="20"/>
          <w:lang w:val="uk-UA"/>
        </w:rPr>
        <w:t>та нефармакологічн</w:t>
      </w:r>
      <w:r w:rsidR="00C505AD" w:rsidRPr="00BA2F2F">
        <w:rPr>
          <w:rFonts w:ascii="Times New Roman" w:hAnsi="Times New Roman" w:cs="Times New Roman"/>
          <w:sz w:val="20"/>
          <w:szCs w:val="20"/>
          <w:lang w:val="uk-UA"/>
        </w:rPr>
        <w:t>их</w:t>
      </w:r>
      <w:r w:rsidR="00084E95"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 засобів, дозволяє досягти нормалізації показників ПОЛ та ЗАОА (вміст </w:t>
      </w:r>
      <w:proofErr w:type="spellStart"/>
      <w:r w:rsidR="00084E95" w:rsidRPr="00BA2F2F">
        <w:rPr>
          <w:rFonts w:ascii="Times New Roman" w:hAnsi="Times New Roman" w:cs="Times New Roman"/>
          <w:sz w:val="20"/>
          <w:szCs w:val="20"/>
          <w:lang w:val="uk-UA"/>
        </w:rPr>
        <w:t>дієнових</w:t>
      </w:r>
      <w:proofErr w:type="spellEnd"/>
      <w:r w:rsidR="00084E95"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="00084E95" w:rsidRPr="00BA2F2F">
        <w:rPr>
          <w:rFonts w:ascii="Times New Roman" w:hAnsi="Times New Roman" w:cs="Times New Roman"/>
          <w:sz w:val="20"/>
          <w:szCs w:val="20"/>
          <w:lang w:val="uk-UA"/>
        </w:rPr>
        <w:t>конʼюгатів</w:t>
      </w:r>
      <w:proofErr w:type="spellEnd"/>
      <w:r w:rsidR="00084E95"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 - 126,3 </w:t>
      </w:r>
      <w:proofErr w:type="spellStart"/>
      <w:r w:rsidR="00084E95" w:rsidRPr="00BA2F2F">
        <w:rPr>
          <w:rFonts w:ascii="Times New Roman" w:hAnsi="Times New Roman" w:cs="Times New Roman"/>
          <w:sz w:val="20"/>
          <w:szCs w:val="20"/>
          <w:lang w:val="uk-UA"/>
        </w:rPr>
        <w:t>нмоль</w:t>
      </w:r>
      <w:proofErr w:type="spellEnd"/>
      <w:r w:rsidR="00084E95" w:rsidRPr="00BA2F2F">
        <w:rPr>
          <w:rFonts w:ascii="Times New Roman" w:hAnsi="Times New Roman" w:cs="Times New Roman"/>
          <w:sz w:val="20"/>
          <w:szCs w:val="20"/>
          <w:lang w:val="uk-UA"/>
        </w:rPr>
        <w:t>/</w:t>
      </w:r>
      <w:proofErr w:type="spellStart"/>
      <w:r w:rsidR="00084E95" w:rsidRPr="00BA2F2F">
        <w:rPr>
          <w:rFonts w:ascii="Times New Roman" w:hAnsi="Times New Roman" w:cs="Times New Roman"/>
          <w:sz w:val="20"/>
          <w:szCs w:val="20"/>
          <w:lang w:val="uk-UA"/>
        </w:rPr>
        <w:t>мл</w:t>
      </w:r>
      <w:proofErr w:type="spellEnd"/>
      <w:r w:rsidR="00084E95"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, </w:t>
      </w:r>
      <w:proofErr w:type="spellStart"/>
      <w:r w:rsidR="00084E95" w:rsidRPr="00BA2F2F">
        <w:rPr>
          <w:rFonts w:ascii="Times New Roman" w:hAnsi="Times New Roman" w:cs="Times New Roman"/>
          <w:sz w:val="20"/>
          <w:szCs w:val="20"/>
          <w:lang w:val="uk-UA"/>
        </w:rPr>
        <w:t>шифових</w:t>
      </w:r>
      <w:proofErr w:type="spellEnd"/>
      <w:r w:rsidR="00084E95"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 основ - 38,2 </w:t>
      </w:r>
      <w:proofErr w:type="spellStart"/>
      <w:r w:rsidR="00084E95" w:rsidRPr="00BA2F2F">
        <w:rPr>
          <w:rFonts w:ascii="Times New Roman" w:hAnsi="Times New Roman" w:cs="Times New Roman"/>
          <w:sz w:val="20"/>
          <w:szCs w:val="20"/>
          <w:lang w:val="uk-UA"/>
        </w:rPr>
        <w:t>у.о</w:t>
      </w:r>
      <w:proofErr w:type="spellEnd"/>
      <w:r w:rsidR="00084E95"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., індексу ШО/МДА - 2,5, </w:t>
      </w:r>
      <w:proofErr w:type="spellStart"/>
      <w:r w:rsidR="00084E95" w:rsidRPr="00BA2F2F">
        <w:rPr>
          <w:rFonts w:ascii="Times New Roman" w:hAnsi="Times New Roman" w:cs="Times New Roman"/>
          <w:sz w:val="20"/>
          <w:szCs w:val="20"/>
          <w:lang w:val="uk-UA"/>
        </w:rPr>
        <w:t>малонового</w:t>
      </w:r>
      <w:proofErr w:type="spellEnd"/>
      <w:r w:rsidR="00084E95"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 діальдегіду -16,2 </w:t>
      </w:r>
      <w:proofErr w:type="spellStart"/>
      <w:r w:rsidR="00084E95" w:rsidRPr="00BA2F2F">
        <w:rPr>
          <w:rFonts w:ascii="Times New Roman" w:hAnsi="Times New Roman" w:cs="Times New Roman"/>
          <w:sz w:val="20"/>
          <w:szCs w:val="20"/>
          <w:lang w:val="uk-UA"/>
        </w:rPr>
        <w:t>нмоль</w:t>
      </w:r>
      <w:proofErr w:type="spellEnd"/>
      <w:r w:rsidR="00084E95" w:rsidRPr="00BA2F2F">
        <w:rPr>
          <w:rFonts w:ascii="Times New Roman" w:hAnsi="Times New Roman" w:cs="Times New Roman"/>
          <w:sz w:val="20"/>
          <w:szCs w:val="20"/>
          <w:lang w:val="uk-UA"/>
        </w:rPr>
        <w:t>/</w:t>
      </w:r>
      <w:proofErr w:type="spellStart"/>
      <w:r w:rsidR="00084E95" w:rsidRPr="00BA2F2F">
        <w:rPr>
          <w:rFonts w:ascii="Times New Roman" w:hAnsi="Times New Roman" w:cs="Times New Roman"/>
          <w:sz w:val="20"/>
          <w:szCs w:val="20"/>
          <w:lang w:val="uk-UA"/>
        </w:rPr>
        <w:t>мл</w:t>
      </w:r>
      <w:proofErr w:type="spellEnd"/>
      <w:r w:rsidR="00084E95"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 ).</w:t>
      </w:r>
    </w:p>
    <w:p w:rsidR="000C10A9" w:rsidRPr="00C450D0" w:rsidRDefault="00036A6A" w:rsidP="00BA2F2F">
      <w:pPr>
        <w:spacing w:after="0" w:line="240" w:lineRule="auto"/>
        <w:ind w:firstLine="851"/>
        <w:jc w:val="center"/>
        <w:rPr>
          <w:rFonts w:ascii="Arial" w:hAnsi="Arial" w:cs="Arial"/>
          <w:b/>
          <w:sz w:val="20"/>
          <w:szCs w:val="20"/>
          <w:lang w:val="uk-UA"/>
        </w:rPr>
      </w:pPr>
      <w:r w:rsidRPr="00BA2F2F">
        <w:rPr>
          <w:rFonts w:ascii="Times New Roman" w:hAnsi="Times New Roman" w:cs="Times New Roman"/>
          <w:sz w:val="20"/>
          <w:szCs w:val="20"/>
          <w:lang w:val="uk-UA"/>
        </w:rPr>
        <w:br w:type="page"/>
      </w:r>
      <w:r w:rsidR="008B142A" w:rsidRPr="00C450D0">
        <w:rPr>
          <w:rFonts w:ascii="Arial" w:hAnsi="Arial" w:cs="Arial"/>
          <w:b/>
          <w:sz w:val="20"/>
          <w:szCs w:val="20"/>
          <w:lang w:val="uk-UA"/>
        </w:rPr>
        <w:lastRenderedPageBreak/>
        <w:t>ПЕРЕЛІК РЕКОМЕНДОВАНОЇ ЛІТЕРАТУРИ</w:t>
      </w:r>
    </w:p>
    <w:p w:rsidR="00B761DA" w:rsidRPr="00BA2F2F" w:rsidRDefault="00B761DA" w:rsidP="00BA2F2F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0"/>
          <w:szCs w:val="20"/>
          <w:lang w:val="uk-UA"/>
        </w:rPr>
      </w:pPr>
    </w:p>
    <w:p w:rsidR="009E2C72" w:rsidRPr="00BA2F2F" w:rsidRDefault="009E2C72" w:rsidP="00BA2F2F">
      <w:pPr>
        <w:numPr>
          <w:ilvl w:val="0"/>
          <w:numId w:val="3"/>
        </w:numPr>
        <w:tabs>
          <w:tab w:val="left" w:pos="284"/>
        </w:tabs>
        <w:spacing w:after="0" w:line="240" w:lineRule="auto"/>
        <w:ind w:left="0" w:firstLine="0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Пат. </w:t>
      </w:r>
      <w:r w:rsidR="008C0514"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№ </w:t>
      </w:r>
      <w:r w:rsidRPr="00BA2F2F">
        <w:rPr>
          <w:rFonts w:ascii="Times New Roman" w:hAnsi="Times New Roman" w:cs="Times New Roman"/>
          <w:sz w:val="20"/>
          <w:szCs w:val="20"/>
          <w:lang w:val="uk-UA"/>
        </w:rPr>
        <w:t>80882</w:t>
      </w:r>
      <w:r w:rsidR="008C0514" w:rsidRPr="00BA2F2F">
        <w:rPr>
          <w:rFonts w:ascii="Times New Roman" w:hAnsi="Times New Roman" w:cs="Times New Roman"/>
          <w:sz w:val="20"/>
          <w:szCs w:val="20"/>
          <w:lang w:val="uk-UA"/>
        </w:rPr>
        <w:t>,</w:t>
      </w:r>
      <w:r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BA2F2F">
        <w:rPr>
          <w:rFonts w:ascii="Times New Roman" w:hAnsi="Times New Roman" w:cs="Times New Roman"/>
          <w:sz w:val="20"/>
          <w:szCs w:val="20"/>
          <w:lang w:val="en-US"/>
        </w:rPr>
        <w:t>UA</w:t>
      </w:r>
      <w:r w:rsidR="008C0514" w:rsidRPr="00BA2F2F">
        <w:rPr>
          <w:rFonts w:ascii="Times New Roman" w:hAnsi="Times New Roman" w:cs="Times New Roman"/>
          <w:sz w:val="20"/>
          <w:szCs w:val="20"/>
          <w:lang w:val="uk-UA"/>
        </w:rPr>
        <w:t>, МПК A61K 31/00 A61K 47/00./Харківський національний медичний університет</w:t>
      </w:r>
      <w:r w:rsidR="00D361DB"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. </w:t>
      </w:r>
      <w:proofErr w:type="spellStart"/>
      <w:r w:rsidR="00D361DB" w:rsidRPr="00BA2F2F">
        <w:rPr>
          <w:rFonts w:ascii="Times New Roman" w:hAnsi="Times New Roman" w:cs="Times New Roman"/>
          <w:sz w:val="20"/>
          <w:szCs w:val="20"/>
          <w:lang w:val="uk-UA"/>
        </w:rPr>
        <w:t>А.М. Бі</w:t>
      </w:r>
      <w:proofErr w:type="spellEnd"/>
      <w:r w:rsidR="00D361DB" w:rsidRPr="00BA2F2F">
        <w:rPr>
          <w:rFonts w:ascii="Times New Roman" w:hAnsi="Times New Roman" w:cs="Times New Roman"/>
          <w:sz w:val="20"/>
          <w:szCs w:val="20"/>
          <w:lang w:val="uk-UA"/>
        </w:rPr>
        <w:t>л</w:t>
      </w:r>
      <w:r w:rsidR="0097332B" w:rsidRPr="00BA2F2F">
        <w:rPr>
          <w:rFonts w:ascii="Times New Roman" w:hAnsi="Times New Roman" w:cs="Times New Roman"/>
          <w:sz w:val="20"/>
          <w:szCs w:val="20"/>
          <w:lang w:val="uk-UA"/>
        </w:rPr>
        <w:t>овол, Ю.І. Козін, І.Е. Лук’янов.</w:t>
      </w:r>
      <w:r w:rsidR="00A84333" w:rsidRPr="00BA2F2F">
        <w:rPr>
          <w:rFonts w:ascii="Times New Roman" w:hAnsi="Times New Roman" w:cs="Times New Roman"/>
          <w:sz w:val="20"/>
          <w:szCs w:val="20"/>
          <w:lang w:val="uk-UA"/>
        </w:rPr>
        <w:t>—</w:t>
      </w:r>
      <w:r w:rsidR="0097332B" w:rsidRPr="00BA2F2F">
        <w:rPr>
          <w:rFonts w:ascii="Times New Roman" w:hAnsi="Times New Roman" w:cs="Times New Roman"/>
          <w:sz w:val="20"/>
          <w:szCs w:val="20"/>
          <w:lang w:val="uk-UA"/>
        </w:rPr>
        <w:t>З. №</w:t>
      </w:r>
      <w:r w:rsidR="00CF6B96"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97332B"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u 2013 00156; </w:t>
      </w:r>
      <w:proofErr w:type="spellStart"/>
      <w:r w:rsidR="0097332B" w:rsidRPr="00BA2F2F">
        <w:rPr>
          <w:rFonts w:ascii="Times New Roman" w:hAnsi="Times New Roman" w:cs="Times New Roman"/>
          <w:sz w:val="20"/>
          <w:szCs w:val="20"/>
          <w:lang w:val="uk-UA"/>
        </w:rPr>
        <w:t>Заявл</w:t>
      </w:r>
      <w:proofErr w:type="spellEnd"/>
      <w:r w:rsidR="0097332B"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. 03.01.2013; </w:t>
      </w:r>
      <w:proofErr w:type="spellStart"/>
      <w:r w:rsidR="0097332B" w:rsidRPr="00BA2F2F">
        <w:rPr>
          <w:rFonts w:ascii="Times New Roman" w:hAnsi="Times New Roman" w:cs="Times New Roman"/>
          <w:sz w:val="20"/>
          <w:szCs w:val="20"/>
          <w:lang w:val="uk-UA"/>
        </w:rPr>
        <w:t>Опубл</w:t>
      </w:r>
      <w:proofErr w:type="spellEnd"/>
      <w:r w:rsidR="0097332B"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. 10.06.2013. </w:t>
      </w:r>
      <w:r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Спосіб лікування </w:t>
      </w:r>
      <w:proofErr w:type="spellStart"/>
      <w:r w:rsidRPr="00BA2F2F">
        <w:rPr>
          <w:rFonts w:ascii="Times New Roman" w:hAnsi="Times New Roman" w:cs="Times New Roman"/>
          <w:sz w:val="20"/>
          <w:szCs w:val="20"/>
          <w:lang w:val="uk-UA"/>
        </w:rPr>
        <w:t>урогенітального</w:t>
      </w:r>
      <w:proofErr w:type="spellEnd"/>
      <w:r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BA2F2F">
        <w:rPr>
          <w:rFonts w:ascii="Times New Roman" w:hAnsi="Times New Roman" w:cs="Times New Roman"/>
          <w:sz w:val="20"/>
          <w:szCs w:val="20"/>
          <w:lang w:val="uk-UA"/>
        </w:rPr>
        <w:t>трихомоніазу</w:t>
      </w:r>
      <w:proofErr w:type="spellEnd"/>
      <w:r w:rsidR="00CF6B96" w:rsidRPr="00BA2F2F">
        <w:rPr>
          <w:rFonts w:ascii="Times New Roman" w:hAnsi="Times New Roman" w:cs="Times New Roman"/>
          <w:sz w:val="20"/>
          <w:szCs w:val="20"/>
          <w:lang w:val="uk-UA"/>
        </w:rPr>
        <w:t>.</w:t>
      </w:r>
      <w:r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</w:p>
    <w:p w:rsidR="009E2C72" w:rsidRPr="00BA2F2F" w:rsidRDefault="009E2C72" w:rsidP="00BA2F2F">
      <w:pPr>
        <w:numPr>
          <w:ilvl w:val="0"/>
          <w:numId w:val="3"/>
        </w:numPr>
        <w:tabs>
          <w:tab w:val="left" w:pos="284"/>
        </w:tabs>
        <w:spacing w:after="0" w:line="240" w:lineRule="auto"/>
        <w:ind w:left="0" w:firstLine="0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Пат. </w:t>
      </w:r>
      <w:r w:rsidR="00CF6B96"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№ </w:t>
      </w:r>
      <w:r w:rsidRPr="00BA2F2F">
        <w:rPr>
          <w:rFonts w:ascii="Times New Roman" w:hAnsi="Times New Roman" w:cs="Times New Roman"/>
          <w:sz w:val="20"/>
          <w:szCs w:val="20"/>
          <w:lang w:val="uk-UA"/>
        </w:rPr>
        <w:t>75397</w:t>
      </w:r>
      <w:r w:rsidR="00CF6B96" w:rsidRPr="00BA2F2F">
        <w:rPr>
          <w:rFonts w:ascii="Times New Roman" w:hAnsi="Times New Roman" w:cs="Times New Roman"/>
          <w:sz w:val="20"/>
          <w:szCs w:val="20"/>
          <w:lang w:val="uk-UA"/>
        </w:rPr>
        <w:t>,</w:t>
      </w:r>
      <w:r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BA2F2F">
        <w:rPr>
          <w:rFonts w:ascii="Times New Roman" w:hAnsi="Times New Roman" w:cs="Times New Roman"/>
          <w:sz w:val="20"/>
          <w:szCs w:val="20"/>
        </w:rPr>
        <w:t>UA</w:t>
      </w:r>
      <w:r w:rsidR="00CF6B96"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, МПК A61P 33/02, A61P 13/00, A61K 31/00./Харківський національний медичний університет. </w:t>
      </w:r>
      <w:proofErr w:type="spellStart"/>
      <w:r w:rsidR="00CF6B96" w:rsidRPr="00BA2F2F">
        <w:rPr>
          <w:rFonts w:ascii="Times New Roman" w:hAnsi="Times New Roman" w:cs="Times New Roman"/>
          <w:sz w:val="20"/>
          <w:szCs w:val="20"/>
          <w:lang w:val="uk-UA"/>
        </w:rPr>
        <w:t>А.М. Бі</w:t>
      </w:r>
      <w:proofErr w:type="spellEnd"/>
      <w:r w:rsidR="00CF6B96" w:rsidRPr="00BA2F2F">
        <w:rPr>
          <w:rFonts w:ascii="Times New Roman" w:hAnsi="Times New Roman" w:cs="Times New Roman"/>
          <w:sz w:val="20"/>
          <w:szCs w:val="20"/>
          <w:lang w:val="uk-UA"/>
        </w:rPr>
        <w:t>ловол, І.Е. Лук’янов.</w:t>
      </w:r>
      <w:r w:rsidR="00A84333" w:rsidRPr="00BA2F2F">
        <w:rPr>
          <w:rFonts w:ascii="Times New Roman" w:hAnsi="Times New Roman" w:cs="Times New Roman"/>
          <w:sz w:val="20"/>
          <w:szCs w:val="20"/>
          <w:lang w:val="uk-UA"/>
        </w:rPr>
        <w:t>—</w:t>
      </w:r>
      <w:r w:rsidR="00CF6B96" w:rsidRPr="00BA2F2F">
        <w:rPr>
          <w:rFonts w:ascii="Times New Roman" w:hAnsi="Times New Roman" w:cs="Times New Roman"/>
          <w:sz w:val="20"/>
          <w:szCs w:val="20"/>
          <w:lang w:val="uk-UA"/>
        </w:rPr>
        <w:t>З</w:t>
      </w:r>
      <w:r w:rsidR="00E37E7F" w:rsidRPr="00BA2F2F">
        <w:rPr>
          <w:rFonts w:ascii="Times New Roman" w:hAnsi="Times New Roman" w:cs="Times New Roman"/>
          <w:sz w:val="20"/>
          <w:szCs w:val="20"/>
          <w:lang w:val="uk-UA"/>
        </w:rPr>
        <w:t>.</w:t>
      </w:r>
      <w:r w:rsidR="00CF6B96"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 № u 2012 07095;</w:t>
      </w:r>
      <w:r w:rsidR="00817338"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="00817338" w:rsidRPr="00BA2F2F">
        <w:rPr>
          <w:rFonts w:ascii="Times New Roman" w:hAnsi="Times New Roman" w:cs="Times New Roman"/>
          <w:sz w:val="20"/>
          <w:szCs w:val="20"/>
          <w:lang w:val="uk-UA"/>
        </w:rPr>
        <w:t>Заявл</w:t>
      </w:r>
      <w:proofErr w:type="spellEnd"/>
      <w:r w:rsidR="00817338"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. 12.06.2012; </w:t>
      </w:r>
      <w:proofErr w:type="spellStart"/>
      <w:r w:rsidR="00817338" w:rsidRPr="00BA2F2F">
        <w:rPr>
          <w:rFonts w:ascii="Times New Roman" w:hAnsi="Times New Roman" w:cs="Times New Roman"/>
          <w:sz w:val="20"/>
          <w:szCs w:val="20"/>
          <w:lang w:val="uk-UA"/>
        </w:rPr>
        <w:t>Опубл</w:t>
      </w:r>
      <w:proofErr w:type="spellEnd"/>
      <w:r w:rsidR="00817338"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. 26.11.2012. Спосіб лікування хворих на </w:t>
      </w:r>
      <w:proofErr w:type="spellStart"/>
      <w:r w:rsidR="00817338" w:rsidRPr="00BA2F2F">
        <w:rPr>
          <w:rFonts w:ascii="Times New Roman" w:hAnsi="Times New Roman" w:cs="Times New Roman"/>
          <w:sz w:val="20"/>
          <w:szCs w:val="20"/>
          <w:lang w:val="uk-UA"/>
        </w:rPr>
        <w:t>урогенітальний</w:t>
      </w:r>
      <w:proofErr w:type="spellEnd"/>
      <w:r w:rsidR="00817338"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="00817338" w:rsidRPr="00BA2F2F">
        <w:rPr>
          <w:rFonts w:ascii="Times New Roman" w:hAnsi="Times New Roman" w:cs="Times New Roman"/>
          <w:sz w:val="20"/>
          <w:szCs w:val="20"/>
          <w:lang w:val="uk-UA"/>
        </w:rPr>
        <w:t>трихомоніаз</w:t>
      </w:r>
      <w:proofErr w:type="spellEnd"/>
      <w:r w:rsidR="00A84333" w:rsidRPr="00BA2F2F">
        <w:rPr>
          <w:rFonts w:ascii="Times New Roman" w:hAnsi="Times New Roman" w:cs="Times New Roman"/>
          <w:sz w:val="20"/>
          <w:szCs w:val="20"/>
          <w:lang w:val="uk-UA"/>
        </w:rPr>
        <w:t>.</w:t>
      </w:r>
      <w:r w:rsidR="00817338"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   </w:t>
      </w:r>
      <w:r w:rsidR="00CF6B96"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  </w:t>
      </w:r>
      <w:r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</w:p>
    <w:p w:rsidR="007E5035" w:rsidRPr="00BA2F2F" w:rsidRDefault="007E5035" w:rsidP="00BA2F2F">
      <w:pPr>
        <w:numPr>
          <w:ilvl w:val="0"/>
          <w:numId w:val="3"/>
        </w:numPr>
        <w:tabs>
          <w:tab w:val="num" w:pos="0"/>
          <w:tab w:val="left" w:pos="284"/>
        </w:tabs>
        <w:spacing w:after="0" w:line="240" w:lineRule="auto"/>
        <w:ind w:left="0" w:firstLine="0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proofErr w:type="spellStart"/>
      <w:r w:rsidRPr="00BA2F2F">
        <w:rPr>
          <w:rFonts w:ascii="Times New Roman" w:hAnsi="Times New Roman" w:cs="Times New Roman"/>
          <w:sz w:val="20"/>
          <w:szCs w:val="20"/>
          <w:lang w:val="uk-UA"/>
        </w:rPr>
        <w:t>Козин</w:t>
      </w:r>
      <w:proofErr w:type="spellEnd"/>
      <w:r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 Ю.И. </w:t>
      </w:r>
      <w:proofErr w:type="spellStart"/>
      <w:r w:rsidRPr="00BA2F2F">
        <w:rPr>
          <w:rFonts w:ascii="Times New Roman" w:hAnsi="Times New Roman" w:cs="Times New Roman"/>
          <w:sz w:val="20"/>
          <w:szCs w:val="20"/>
          <w:lang w:val="uk-UA"/>
        </w:rPr>
        <w:t>Комбинированная</w:t>
      </w:r>
      <w:proofErr w:type="spellEnd"/>
      <w:r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BA2F2F">
        <w:rPr>
          <w:rFonts w:ascii="Times New Roman" w:hAnsi="Times New Roman" w:cs="Times New Roman"/>
          <w:sz w:val="20"/>
          <w:szCs w:val="20"/>
          <w:lang w:val="uk-UA"/>
        </w:rPr>
        <w:t>озонотерапия</w:t>
      </w:r>
      <w:proofErr w:type="spellEnd"/>
      <w:r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 и </w:t>
      </w:r>
      <w:proofErr w:type="spellStart"/>
      <w:r w:rsidRPr="00BA2F2F">
        <w:rPr>
          <w:rFonts w:ascii="Times New Roman" w:hAnsi="Times New Roman" w:cs="Times New Roman"/>
          <w:sz w:val="20"/>
          <w:szCs w:val="20"/>
          <w:lang w:val="uk-UA"/>
        </w:rPr>
        <w:t>усилители</w:t>
      </w:r>
      <w:proofErr w:type="spellEnd"/>
      <w:r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="003715E3" w:rsidRPr="00BA2F2F">
        <w:rPr>
          <w:rFonts w:ascii="Times New Roman" w:hAnsi="Times New Roman" w:cs="Times New Roman"/>
          <w:sz w:val="20"/>
          <w:szCs w:val="20"/>
          <w:lang w:val="uk-UA"/>
        </w:rPr>
        <w:t>противно-</w:t>
      </w:r>
      <w:r w:rsidRPr="00BA2F2F">
        <w:rPr>
          <w:rFonts w:ascii="Times New Roman" w:hAnsi="Times New Roman" w:cs="Times New Roman"/>
          <w:sz w:val="20"/>
          <w:szCs w:val="20"/>
          <w:lang w:val="uk-UA"/>
        </w:rPr>
        <w:t>протозойной</w:t>
      </w:r>
      <w:proofErr w:type="spellEnd"/>
      <w:r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BA2F2F">
        <w:rPr>
          <w:rFonts w:ascii="Times New Roman" w:hAnsi="Times New Roman" w:cs="Times New Roman"/>
          <w:sz w:val="20"/>
          <w:szCs w:val="20"/>
          <w:lang w:val="uk-UA"/>
        </w:rPr>
        <w:t>терапии</w:t>
      </w:r>
      <w:proofErr w:type="spellEnd"/>
      <w:r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 в </w:t>
      </w:r>
      <w:proofErr w:type="spellStart"/>
      <w:r w:rsidRPr="00BA2F2F">
        <w:rPr>
          <w:rFonts w:ascii="Times New Roman" w:hAnsi="Times New Roman" w:cs="Times New Roman"/>
          <w:sz w:val="20"/>
          <w:szCs w:val="20"/>
          <w:lang w:val="uk-UA"/>
        </w:rPr>
        <w:t>комплексном</w:t>
      </w:r>
      <w:proofErr w:type="spellEnd"/>
      <w:r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BA2F2F">
        <w:rPr>
          <w:rFonts w:ascii="Times New Roman" w:hAnsi="Times New Roman" w:cs="Times New Roman"/>
          <w:sz w:val="20"/>
          <w:szCs w:val="20"/>
          <w:lang w:val="uk-UA"/>
        </w:rPr>
        <w:t>лечении</w:t>
      </w:r>
      <w:proofErr w:type="spellEnd"/>
      <w:r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BA2F2F">
        <w:rPr>
          <w:rFonts w:ascii="Times New Roman" w:hAnsi="Times New Roman" w:cs="Times New Roman"/>
          <w:sz w:val="20"/>
          <w:szCs w:val="20"/>
          <w:lang w:val="uk-UA"/>
        </w:rPr>
        <w:t>бактериально-протозойно-вирусной</w:t>
      </w:r>
      <w:proofErr w:type="spellEnd"/>
      <w:r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BA2F2F">
        <w:rPr>
          <w:rFonts w:ascii="Times New Roman" w:hAnsi="Times New Roman" w:cs="Times New Roman"/>
          <w:sz w:val="20"/>
          <w:szCs w:val="20"/>
          <w:lang w:val="uk-UA"/>
        </w:rPr>
        <w:t>инфекции</w:t>
      </w:r>
      <w:proofErr w:type="spellEnd"/>
      <w:r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BA2F2F">
        <w:rPr>
          <w:rFonts w:ascii="Times New Roman" w:hAnsi="Times New Roman" w:cs="Times New Roman"/>
          <w:sz w:val="20"/>
          <w:szCs w:val="20"/>
          <w:lang w:val="uk-UA"/>
        </w:rPr>
        <w:t>мочеполовых</w:t>
      </w:r>
      <w:proofErr w:type="spellEnd"/>
      <w:r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BA2F2F">
        <w:rPr>
          <w:rFonts w:ascii="Times New Roman" w:hAnsi="Times New Roman" w:cs="Times New Roman"/>
          <w:sz w:val="20"/>
          <w:szCs w:val="20"/>
          <w:lang w:val="uk-UA"/>
        </w:rPr>
        <w:t>органов</w:t>
      </w:r>
      <w:proofErr w:type="spellEnd"/>
      <w:r w:rsidR="00A84333"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 / Ю.И. </w:t>
      </w:r>
      <w:proofErr w:type="spellStart"/>
      <w:r w:rsidR="00A84333" w:rsidRPr="00BA2F2F">
        <w:rPr>
          <w:rFonts w:ascii="Times New Roman" w:hAnsi="Times New Roman" w:cs="Times New Roman"/>
          <w:sz w:val="20"/>
          <w:szCs w:val="20"/>
          <w:lang w:val="uk-UA"/>
        </w:rPr>
        <w:t>Козин</w:t>
      </w:r>
      <w:proofErr w:type="spellEnd"/>
      <w:r w:rsidR="00A84333"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, А.Н. </w:t>
      </w:r>
      <w:proofErr w:type="spellStart"/>
      <w:r w:rsidR="00A84333" w:rsidRPr="00BA2F2F">
        <w:rPr>
          <w:rFonts w:ascii="Times New Roman" w:hAnsi="Times New Roman" w:cs="Times New Roman"/>
          <w:sz w:val="20"/>
          <w:szCs w:val="20"/>
          <w:lang w:val="uk-UA"/>
        </w:rPr>
        <w:t>Беловол</w:t>
      </w:r>
      <w:proofErr w:type="spellEnd"/>
      <w:r w:rsidR="00A84333" w:rsidRPr="00BA2F2F">
        <w:rPr>
          <w:rFonts w:ascii="Times New Roman" w:hAnsi="Times New Roman" w:cs="Times New Roman"/>
          <w:sz w:val="20"/>
          <w:szCs w:val="20"/>
          <w:lang w:val="uk-UA"/>
        </w:rPr>
        <w:t>,</w:t>
      </w:r>
      <w:r w:rsidR="00A84333" w:rsidRPr="00BA2F2F">
        <w:rPr>
          <w:rFonts w:ascii="Times New Roman" w:hAnsi="Times New Roman" w:cs="Times New Roman"/>
          <w:i/>
          <w:sz w:val="20"/>
          <w:szCs w:val="20"/>
          <w:lang w:val="uk-UA"/>
        </w:rPr>
        <w:t xml:space="preserve"> </w:t>
      </w:r>
      <w:r w:rsidR="00A84333"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И.Э. </w:t>
      </w:r>
      <w:proofErr w:type="spellStart"/>
      <w:r w:rsidR="00A84333" w:rsidRPr="00BA2F2F">
        <w:rPr>
          <w:rFonts w:ascii="Times New Roman" w:hAnsi="Times New Roman" w:cs="Times New Roman"/>
          <w:sz w:val="20"/>
          <w:szCs w:val="20"/>
          <w:lang w:val="uk-UA"/>
        </w:rPr>
        <w:t>Лукьянов</w:t>
      </w:r>
      <w:proofErr w:type="spellEnd"/>
      <w:r w:rsidR="00A84333"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// Харківська хірургічна </w:t>
      </w:r>
      <w:proofErr w:type="spellStart"/>
      <w:r w:rsidRPr="00BA2F2F">
        <w:rPr>
          <w:rFonts w:ascii="Times New Roman" w:hAnsi="Times New Roman" w:cs="Times New Roman"/>
          <w:sz w:val="20"/>
          <w:szCs w:val="20"/>
          <w:lang w:val="uk-UA"/>
        </w:rPr>
        <w:t>школа.—</w:t>
      </w:r>
      <w:proofErr w:type="spellEnd"/>
      <w:r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 2014.</w:t>
      </w:r>
      <w:r w:rsidR="00A84333" w:rsidRPr="00BA2F2F">
        <w:rPr>
          <w:rFonts w:ascii="Times New Roman" w:hAnsi="Times New Roman" w:cs="Times New Roman"/>
          <w:sz w:val="20"/>
          <w:szCs w:val="20"/>
          <w:lang w:val="uk-UA"/>
        </w:rPr>
        <w:t>— №</w:t>
      </w:r>
      <w:r w:rsidR="00A84333" w:rsidRPr="00BA2F2F">
        <w:rPr>
          <w:rFonts w:ascii="Times New Roman" w:hAnsi="Times New Roman" w:cs="Times New Roman"/>
          <w:sz w:val="20"/>
          <w:szCs w:val="20"/>
        </w:rPr>
        <w:t> </w:t>
      </w:r>
      <w:r w:rsidR="00A84333"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6 (69).— </w:t>
      </w:r>
      <w:r w:rsidRPr="00BA2F2F">
        <w:rPr>
          <w:rFonts w:ascii="Times New Roman" w:hAnsi="Times New Roman" w:cs="Times New Roman"/>
          <w:sz w:val="20"/>
          <w:szCs w:val="20"/>
          <w:lang w:val="uk-UA"/>
        </w:rPr>
        <w:t>С.</w:t>
      </w:r>
      <w:r w:rsidRPr="00BA2F2F">
        <w:rPr>
          <w:rFonts w:ascii="Times New Roman" w:hAnsi="Times New Roman" w:cs="Times New Roman"/>
          <w:sz w:val="20"/>
          <w:szCs w:val="20"/>
        </w:rPr>
        <w:t> </w:t>
      </w:r>
      <w:r w:rsidRPr="00BA2F2F">
        <w:rPr>
          <w:rFonts w:ascii="Times New Roman" w:hAnsi="Times New Roman" w:cs="Times New Roman"/>
          <w:sz w:val="20"/>
          <w:szCs w:val="20"/>
          <w:lang w:val="uk-UA"/>
        </w:rPr>
        <w:t>108–118.</w:t>
      </w:r>
    </w:p>
    <w:p w:rsidR="007E5035" w:rsidRPr="00BA2F2F" w:rsidRDefault="007E5035" w:rsidP="00BA2F2F">
      <w:pPr>
        <w:numPr>
          <w:ilvl w:val="0"/>
          <w:numId w:val="3"/>
        </w:numPr>
        <w:tabs>
          <w:tab w:val="num" w:pos="0"/>
          <w:tab w:val="left" w:pos="284"/>
        </w:tabs>
        <w:spacing w:after="0" w:line="240" w:lineRule="auto"/>
        <w:ind w:left="0" w:firstLine="0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BA2F2F">
        <w:rPr>
          <w:rFonts w:ascii="Times New Roman" w:hAnsi="Times New Roman" w:cs="Times New Roman"/>
          <w:sz w:val="20"/>
          <w:szCs w:val="20"/>
        </w:rPr>
        <w:t xml:space="preserve">Лукьянов </w:t>
      </w:r>
      <w:r w:rsidRPr="00BA2F2F">
        <w:rPr>
          <w:rFonts w:ascii="Times New Roman" w:hAnsi="Times New Roman" w:cs="Times New Roman"/>
          <w:sz w:val="20"/>
          <w:szCs w:val="20"/>
          <w:lang w:val="uk-UA"/>
        </w:rPr>
        <w:t>И.</w:t>
      </w:r>
      <w:r w:rsidR="00966D05" w:rsidRPr="00BA2F2F">
        <w:rPr>
          <w:rFonts w:ascii="Times New Roman" w:hAnsi="Times New Roman" w:cs="Times New Roman"/>
          <w:sz w:val="20"/>
          <w:szCs w:val="20"/>
        </w:rPr>
        <w:t>Э.</w:t>
      </w:r>
      <w:r w:rsidRPr="00BA2F2F">
        <w:rPr>
          <w:rFonts w:ascii="Times New Roman" w:hAnsi="Times New Roman" w:cs="Times New Roman"/>
          <w:sz w:val="20"/>
          <w:szCs w:val="20"/>
        </w:rPr>
        <w:t xml:space="preserve"> Возможности коррекции репродуктивной дисфункции у больных с сочетанной урогенитально-протозойно-вирусной инфекцией методами </w:t>
      </w:r>
      <w:proofErr w:type="spellStart"/>
      <w:r w:rsidRPr="00BA2F2F">
        <w:rPr>
          <w:rFonts w:ascii="Times New Roman" w:hAnsi="Times New Roman" w:cs="Times New Roman"/>
          <w:sz w:val="20"/>
          <w:szCs w:val="20"/>
        </w:rPr>
        <w:t>магнито-квазилазерной</w:t>
      </w:r>
      <w:proofErr w:type="spellEnd"/>
      <w:r w:rsidRPr="00BA2F2F">
        <w:rPr>
          <w:rFonts w:ascii="Times New Roman" w:hAnsi="Times New Roman" w:cs="Times New Roman"/>
          <w:sz w:val="20"/>
          <w:szCs w:val="20"/>
        </w:rPr>
        <w:t xml:space="preserve"> фототерапии</w:t>
      </w:r>
      <w:r w:rsidR="00966D05" w:rsidRPr="00BA2F2F">
        <w:rPr>
          <w:rFonts w:ascii="Times New Roman" w:hAnsi="Times New Roman" w:cs="Times New Roman"/>
          <w:sz w:val="20"/>
          <w:szCs w:val="20"/>
          <w:lang w:val="uk-UA"/>
        </w:rPr>
        <w:t>/</w:t>
      </w:r>
      <w:r w:rsidR="00966D05" w:rsidRPr="00BA2F2F">
        <w:rPr>
          <w:rFonts w:ascii="Times New Roman" w:hAnsi="Times New Roman" w:cs="Times New Roman"/>
          <w:sz w:val="20"/>
          <w:szCs w:val="20"/>
        </w:rPr>
        <w:t xml:space="preserve"> </w:t>
      </w:r>
      <w:r w:rsidR="00290682" w:rsidRPr="00BA2F2F">
        <w:rPr>
          <w:rFonts w:ascii="Times New Roman" w:hAnsi="Times New Roman" w:cs="Times New Roman"/>
          <w:sz w:val="20"/>
          <w:szCs w:val="20"/>
          <w:lang w:val="uk-UA"/>
        </w:rPr>
        <w:t>И.</w:t>
      </w:r>
      <w:r w:rsidR="00290682" w:rsidRPr="00BA2F2F">
        <w:rPr>
          <w:rFonts w:ascii="Times New Roman" w:hAnsi="Times New Roman" w:cs="Times New Roman"/>
          <w:sz w:val="20"/>
          <w:szCs w:val="20"/>
        </w:rPr>
        <w:t>Э</w:t>
      </w:r>
      <w:r w:rsidR="00290682" w:rsidRPr="00BA2F2F">
        <w:rPr>
          <w:rFonts w:ascii="Times New Roman" w:hAnsi="Times New Roman" w:cs="Times New Roman"/>
          <w:sz w:val="20"/>
          <w:szCs w:val="20"/>
          <w:lang w:val="uk-UA"/>
        </w:rPr>
        <w:t>.</w:t>
      </w:r>
      <w:r w:rsidR="00290682" w:rsidRPr="00BA2F2F">
        <w:rPr>
          <w:rFonts w:ascii="Times New Roman" w:hAnsi="Times New Roman" w:cs="Times New Roman"/>
          <w:sz w:val="20"/>
          <w:szCs w:val="20"/>
        </w:rPr>
        <w:t xml:space="preserve"> </w:t>
      </w:r>
      <w:r w:rsidR="00966D05" w:rsidRPr="00BA2F2F">
        <w:rPr>
          <w:rFonts w:ascii="Times New Roman" w:hAnsi="Times New Roman" w:cs="Times New Roman"/>
          <w:sz w:val="20"/>
          <w:szCs w:val="20"/>
        </w:rPr>
        <w:t xml:space="preserve">Лукьянов, </w:t>
      </w:r>
      <w:r w:rsidR="00290682" w:rsidRPr="00BA2F2F">
        <w:rPr>
          <w:rFonts w:ascii="Times New Roman" w:hAnsi="Times New Roman" w:cs="Times New Roman"/>
          <w:sz w:val="20"/>
          <w:szCs w:val="20"/>
        </w:rPr>
        <w:t>Ю.И.</w:t>
      </w:r>
      <w:r w:rsidR="00290682"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966D05" w:rsidRPr="00BA2F2F">
        <w:rPr>
          <w:rFonts w:ascii="Times New Roman" w:hAnsi="Times New Roman" w:cs="Times New Roman"/>
          <w:sz w:val="20"/>
          <w:szCs w:val="20"/>
        </w:rPr>
        <w:t>Козин,</w:t>
      </w:r>
      <w:r w:rsidR="00966D05" w:rsidRPr="00BA2F2F">
        <w:rPr>
          <w:rFonts w:ascii="Times New Roman" w:hAnsi="Times New Roman" w:cs="Times New Roman"/>
          <w:i/>
          <w:sz w:val="20"/>
          <w:szCs w:val="20"/>
        </w:rPr>
        <w:t xml:space="preserve"> </w:t>
      </w:r>
      <w:r w:rsidR="00290682" w:rsidRPr="00BA2F2F">
        <w:rPr>
          <w:rFonts w:ascii="Times New Roman" w:hAnsi="Times New Roman" w:cs="Times New Roman"/>
          <w:sz w:val="20"/>
          <w:szCs w:val="20"/>
        </w:rPr>
        <w:t>А.Н.</w:t>
      </w:r>
      <w:r w:rsidR="00290682" w:rsidRPr="00BA2F2F">
        <w:rPr>
          <w:rFonts w:ascii="Times New Roman" w:hAnsi="Times New Roman" w:cs="Times New Roman"/>
          <w:i/>
          <w:sz w:val="20"/>
          <w:szCs w:val="20"/>
        </w:rPr>
        <w:t xml:space="preserve"> </w:t>
      </w:r>
      <w:r w:rsidR="00290682"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="00966D05" w:rsidRPr="00BA2F2F">
        <w:rPr>
          <w:rFonts w:ascii="Times New Roman" w:hAnsi="Times New Roman" w:cs="Times New Roman"/>
          <w:sz w:val="20"/>
          <w:szCs w:val="20"/>
          <w:lang w:val="uk-UA"/>
        </w:rPr>
        <w:t>Беловол</w:t>
      </w:r>
      <w:proofErr w:type="spellEnd"/>
      <w:r w:rsidR="00966D05"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// </w:t>
      </w:r>
      <w:proofErr w:type="spellStart"/>
      <w:r w:rsidRPr="00BA2F2F">
        <w:rPr>
          <w:rFonts w:ascii="Times New Roman" w:hAnsi="Times New Roman" w:cs="Times New Roman"/>
          <w:sz w:val="20"/>
          <w:szCs w:val="20"/>
          <w:lang w:val="uk-UA"/>
        </w:rPr>
        <w:t>Медицинская</w:t>
      </w:r>
      <w:proofErr w:type="spellEnd"/>
      <w:r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BA2F2F">
        <w:rPr>
          <w:rFonts w:ascii="Times New Roman" w:hAnsi="Times New Roman" w:cs="Times New Roman"/>
          <w:sz w:val="20"/>
          <w:szCs w:val="20"/>
          <w:lang w:val="uk-UA"/>
        </w:rPr>
        <w:t>психология</w:t>
      </w:r>
      <w:proofErr w:type="spellEnd"/>
      <w:r w:rsidRPr="00BA2F2F">
        <w:rPr>
          <w:rFonts w:ascii="Times New Roman" w:hAnsi="Times New Roman" w:cs="Times New Roman"/>
          <w:sz w:val="20"/>
          <w:szCs w:val="20"/>
          <w:lang w:val="uk-UA"/>
        </w:rPr>
        <w:t>.</w:t>
      </w:r>
      <w:r w:rsidR="00290682"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 — 2013.— Т. 8,</w:t>
      </w:r>
      <w:r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 №</w:t>
      </w:r>
      <w:r w:rsidRPr="00BA2F2F">
        <w:rPr>
          <w:rFonts w:ascii="Times New Roman" w:hAnsi="Times New Roman" w:cs="Times New Roman"/>
          <w:sz w:val="20"/>
          <w:szCs w:val="20"/>
        </w:rPr>
        <w:t> </w:t>
      </w:r>
      <w:r w:rsidRPr="00BA2F2F">
        <w:rPr>
          <w:rFonts w:ascii="Times New Roman" w:hAnsi="Times New Roman" w:cs="Times New Roman"/>
          <w:sz w:val="20"/>
          <w:szCs w:val="20"/>
          <w:lang w:val="uk-UA"/>
        </w:rPr>
        <w:t>4</w:t>
      </w:r>
      <w:r w:rsidR="00290682" w:rsidRPr="00BA2F2F">
        <w:rPr>
          <w:rFonts w:ascii="Times New Roman" w:hAnsi="Times New Roman" w:cs="Times New Roman"/>
          <w:sz w:val="20"/>
          <w:szCs w:val="20"/>
          <w:lang w:val="uk-UA"/>
        </w:rPr>
        <w:t>.</w:t>
      </w:r>
      <w:r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290682"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— </w:t>
      </w:r>
      <w:r w:rsidRPr="00BA2F2F">
        <w:rPr>
          <w:rFonts w:ascii="Times New Roman" w:hAnsi="Times New Roman" w:cs="Times New Roman"/>
          <w:sz w:val="20"/>
          <w:szCs w:val="20"/>
          <w:lang w:val="uk-UA"/>
        </w:rPr>
        <w:t>С.</w:t>
      </w:r>
      <w:r w:rsidRPr="00BA2F2F">
        <w:rPr>
          <w:rFonts w:ascii="Times New Roman" w:hAnsi="Times New Roman" w:cs="Times New Roman"/>
          <w:sz w:val="20"/>
          <w:szCs w:val="20"/>
        </w:rPr>
        <w:t> </w:t>
      </w:r>
      <w:r w:rsidRPr="00BA2F2F">
        <w:rPr>
          <w:rFonts w:ascii="Times New Roman" w:hAnsi="Times New Roman" w:cs="Times New Roman"/>
          <w:sz w:val="20"/>
          <w:szCs w:val="20"/>
          <w:lang w:val="uk-UA"/>
        </w:rPr>
        <w:t>79–88.</w:t>
      </w:r>
    </w:p>
    <w:p w:rsidR="007E5035" w:rsidRPr="00BA2F2F" w:rsidRDefault="007E5035" w:rsidP="00BA2F2F">
      <w:pPr>
        <w:numPr>
          <w:ilvl w:val="0"/>
          <w:numId w:val="3"/>
        </w:numPr>
        <w:tabs>
          <w:tab w:val="left" w:pos="284"/>
        </w:tabs>
        <w:spacing w:after="0" w:line="240" w:lineRule="auto"/>
        <w:ind w:left="0" w:firstLine="0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Мікробіологічний моніторинг інфекцій </w:t>
      </w:r>
      <w:proofErr w:type="spellStart"/>
      <w:r w:rsidRPr="00BA2F2F">
        <w:rPr>
          <w:rFonts w:ascii="Times New Roman" w:hAnsi="Times New Roman" w:cs="Times New Roman"/>
          <w:sz w:val="20"/>
          <w:szCs w:val="20"/>
          <w:lang w:val="uk-UA"/>
        </w:rPr>
        <w:t>урогенітального</w:t>
      </w:r>
      <w:proofErr w:type="spellEnd"/>
      <w:r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 тракту в умовах венерологічної клініки</w:t>
      </w:r>
      <w:r w:rsidR="00290682"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 / В.В. </w:t>
      </w:r>
      <w:proofErr w:type="spellStart"/>
      <w:r w:rsidR="00290682" w:rsidRPr="00BA2F2F">
        <w:rPr>
          <w:rFonts w:ascii="Times New Roman" w:hAnsi="Times New Roman" w:cs="Times New Roman"/>
          <w:sz w:val="20"/>
          <w:szCs w:val="20"/>
          <w:lang w:val="uk-UA"/>
        </w:rPr>
        <w:t>Гончаренко</w:t>
      </w:r>
      <w:proofErr w:type="spellEnd"/>
      <w:r w:rsidR="00290682" w:rsidRPr="00BA2F2F">
        <w:rPr>
          <w:rFonts w:ascii="Times New Roman" w:hAnsi="Times New Roman" w:cs="Times New Roman"/>
          <w:sz w:val="20"/>
          <w:szCs w:val="20"/>
          <w:lang w:val="uk-UA"/>
        </w:rPr>
        <w:t>, С.К.</w:t>
      </w:r>
      <w:proofErr w:type="spellStart"/>
      <w:r w:rsidR="00290682" w:rsidRPr="00BA2F2F">
        <w:rPr>
          <w:rFonts w:ascii="Times New Roman" w:hAnsi="Times New Roman" w:cs="Times New Roman"/>
          <w:sz w:val="20"/>
          <w:szCs w:val="20"/>
          <w:lang w:val="uk-UA"/>
        </w:rPr>
        <w:t>Джораєва</w:t>
      </w:r>
      <w:proofErr w:type="spellEnd"/>
      <w:r w:rsidR="00290682"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, О.В. </w:t>
      </w:r>
      <w:proofErr w:type="spellStart"/>
      <w:r w:rsidR="00290682" w:rsidRPr="00BA2F2F">
        <w:rPr>
          <w:rFonts w:ascii="Times New Roman" w:hAnsi="Times New Roman" w:cs="Times New Roman"/>
          <w:sz w:val="20"/>
          <w:szCs w:val="20"/>
          <w:lang w:val="uk-UA"/>
        </w:rPr>
        <w:t>Щоголева</w:t>
      </w:r>
      <w:proofErr w:type="spellEnd"/>
      <w:r w:rsidR="00290682"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 та ін.. </w:t>
      </w:r>
      <w:r w:rsidRPr="00BA2F2F">
        <w:rPr>
          <w:rFonts w:ascii="Times New Roman" w:hAnsi="Times New Roman" w:cs="Times New Roman"/>
          <w:sz w:val="20"/>
          <w:szCs w:val="20"/>
          <w:lang w:val="uk-UA"/>
        </w:rPr>
        <w:t>//Дерматологія та венерологія.</w:t>
      </w:r>
      <w:r w:rsidR="008D743F"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 —</w:t>
      </w:r>
      <w:r w:rsidRPr="00BA2F2F">
        <w:rPr>
          <w:rFonts w:ascii="Times New Roman" w:hAnsi="Times New Roman" w:cs="Times New Roman"/>
          <w:sz w:val="20"/>
          <w:szCs w:val="20"/>
          <w:lang w:val="uk-UA"/>
        </w:rPr>
        <w:t>2013.</w:t>
      </w:r>
      <w:r w:rsidR="008D743F"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 —</w:t>
      </w:r>
      <w:r w:rsidRPr="00BA2F2F">
        <w:rPr>
          <w:rFonts w:ascii="Times New Roman" w:hAnsi="Times New Roman" w:cs="Times New Roman"/>
          <w:sz w:val="20"/>
          <w:szCs w:val="20"/>
          <w:lang w:val="uk-UA"/>
        </w:rPr>
        <w:t>№4(66).</w:t>
      </w:r>
      <w:r w:rsidR="008D743F"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 —</w:t>
      </w:r>
      <w:r w:rsidRPr="00BA2F2F">
        <w:rPr>
          <w:rFonts w:ascii="Times New Roman" w:hAnsi="Times New Roman" w:cs="Times New Roman"/>
          <w:sz w:val="20"/>
          <w:szCs w:val="20"/>
          <w:lang w:val="uk-UA"/>
        </w:rPr>
        <w:t>С.44-54</w:t>
      </w:r>
      <w:r w:rsidR="008D743F" w:rsidRPr="00BA2F2F">
        <w:rPr>
          <w:rFonts w:ascii="Times New Roman" w:hAnsi="Times New Roman" w:cs="Times New Roman"/>
          <w:sz w:val="20"/>
          <w:szCs w:val="20"/>
          <w:lang w:val="uk-UA"/>
        </w:rPr>
        <w:t>.</w:t>
      </w:r>
    </w:p>
    <w:p w:rsidR="007E5035" w:rsidRPr="00BA2F2F" w:rsidRDefault="007E5035" w:rsidP="00BA2F2F">
      <w:pPr>
        <w:pStyle w:val="a7"/>
        <w:numPr>
          <w:ilvl w:val="0"/>
          <w:numId w:val="3"/>
        </w:numPr>
        <w:tabs>
          <w:tab w:val="left" w:pos="284"/>
        </w:tabs>
        <w:spacing w:after="0" w:line="240" w:lineRule="auto"/>
        <w:ind w:left="0" w:firstLine="0"/>
        <w:jc w:val="both"/>
        <w:rPr>
          <w:rFonts w:ascii="Times New Roman" w:hAnsi="Times New Roman" w:cs="Times New Roman"/>
          <w:sz w:val="20"/>
          <w:szCs w:val="20"/>
        </w:rPr>
      </w:pPr>
      <w:r w:rsidRPr="00BA2F2F">
        <w:rPr>
          <w:rFonts w:ascii="Times New Roman" w:hAnsi="Times New Roman" w:cs="Times New Roman"/>
          <w:sz w:val="20"/>
          <w:szCs w:val="20"/>
        </w:rPr>
        <w:t xml:space="preserve">Лукьянов </w:t>
      </w:r>
      <w:r w:rsidRPr="00BA2F2F">
        <w:rPr>
          <w:rFonts w:ascii="Times New Roman" w:hAnsi="Times New Roman" w:cs="Times New Roman"/>
          <w:sz w:val="20"/>
          <w:szCs w:val="20"/>
          <w:lang w:val="uk-UA"/>
        </w:rPr>
        <w:t>И.</w:t>
      </w:r>
      <w:r w:rsidRPr="00BA2F2F">
        <w:rPr>
          <w:rFonts w:ascii="Times New Roman" w:hAnsi="Times New Roman" w:cs="Times New Roman"/>
          <w:sz w:val="20"/>
          <w:szCs w:val="20"/>
        </w:rPr>
        <w:t>Э.</w:t>
      </w:r>
      <w:r w:rsidRPr="00BA2F2F">
        <w:rPr>
          <w:rFonts w:ascii="Times New Roman" w:hAnsi="Times New Roman" w:cs="Times New Roman"/>
          <w:i/>
          <w:sz w:val="20"/>
          <w:szCs w:val="20"/>
        </w:rPr>
        <w:t xml:space="preserve"> </w:t>
      </w:r>
      <w:r w:rsidRPr="00BA2F2F">
        <w:rPr>
          <w:rFonts w:ascii="Times New Roman" w:hAnsi="Times New Roman" w:cs="Times New Roman"/>
          <w:sz w:val="20"/>
          <w:szCs w:val="20"/>
        </w:rPr>
        <w:t xml:space="preserve">Динамика иммунологических факторов приобретенного иммунитета у больных урогенитально-протозойно-вирусной </w:t>
      </w:r>
      <w:proofErr w:type="gramStart"/>
      <w:r w:rsidRPr="00BA2F2F">
        <w:rPr>
          <w:rFonts w:ascii="Times New Roman" w:hAnsi="Times New Roman" w:cs="Times New Roman"/>
          <w:sz w:val="20"/>
          <w:szCs w:val="20"/>
        </w:rPr>
        <w:t>микст-инфекцией</w:t>
      </w:r>
      <w:proofErr w:type="gramEnd"/>
      <w:r w:rsidRPr="00BA2F2F">
        <w:rPr>
          <w:rFonts w:ascii="Times New Roman" w:hAnsi="Times New Roman" w:cs="Times New Roman"/>
          <w:sz w:val="20"/>
          <w:szCs w:val="20"/>
        </w:rPr>
        <w:t xml:space="preserve"> и возможности ее коррекции</w:t>
      </w:r>
      <w:r w:rsidR="007F0993" w:rsidRPr="00BA2F2F">
        <w:rPr>
          <w:rFonts w:ascii="Times New Roman" w:hAnsi="Times New Roman" w:cs="Times New Roman"/>
          <w:sz w:val="20"/>
          <w:szCs w:val="20"/>
          <w:lang w:val="uk-UA"/>
        </w:rPr>
        <w:t>/</w:t>
      </w:r>
      <w:r w:rsidR="007F0993" w:rsidRPr="00BA2F2F">
        <w:rPr>
          <w:rFonts w:ascii="Times New Roman" w:hAnsi="Times New Roman" w:cs="Times New Roman"/>
          <w:sz w:val="20"/>
          <w:szCs w:val="20"/>
        </w:rPr>
        <w:t xml:space="preserve"> </w:t>
      </w:r>
      <w:r w:rsidR="007F0993" w:rsidRPr="00BA2F2F">
        <w:rPr>
          <w:rFonts w:ascii="Times New Roman" w:hAnsi="Times New Roman" w:cs="Times New Roman"/>
          <w:sz w:val="20"/>
          <w:szCs w:val="20"/>
          <w:lang w:val="uk-UA"/>
        </w:rPr>
        <w:t>И.</w:t>
      </w:r>
      <w:r w:rsidR="007F0993" w:rsidRPr="00BA2F2F">
        <w:rPr>
          <w:rFonts w:ascii="Times New Roman" w:hAnsi="Times New Roman" w:cs="Times New Roman"/>
          <w:sz w:val="20"/>
          <w:szCs w:val="20"/>
        </w:rPr>
        <w:t>Э.</w:t>
      </w:r>
      <w:r w:rsidR="007F0993"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7F0993" w:rsidRPr="00BA2F2F">
        <w:rPr>
          <w:rFonts w:ascii="Times New Roman" w:hAnsi="Times New Roman" w:cs="Times New Roman"/>
          <w:sz w:val="20"/>
          <w:szCs w:val="20"/>
        </w:rPr>
        <w:t>Лукьянов, Ю.И.</w:t>
      </w:r>
      <w:r w:rsidR="007F0993"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7F0993" w:rsidRPr="00BA2F2F">
        <w:rPr>
          <w:rFonts w:ascii="Times New Roman" w:hAnsi="Times New Roman" w:cs="Times New Roman"/>
          <w:sz w:val="20"/>
          <w:szCs w:val="20"/>
        </w:rPr>
        <w:t>Козин, А.Н.</w:t>
      </w:r>
      <w:r w:rsidR="007F0993" w:rsidRPr="00BA2F2F">
        <w:rPr>
          <w:rFonts w:ascii="Times New Roman" w:hAnsi="Times New Roman" w:cs="Times New Roman"/>
          <w:i/>
          <w:sz w:val="20"/>
          <w:szCs w:val="20"/>
        </w:rPr>
        <w:t xml:space="preserve"> </w:t>
      </w:r>
      <w:proofErr w:type="spellStart"/>
      <w:r w:rsidR="007F0993" w:rsidRPr="00BA2F2F">
        <w:rPr>
          <w:rFonts w:ascii="Times New Roman" w:hAnsi="Times New Roman" w:cs="Times New Roman"/>
          <w:sz w:val="20"/>
          <w:szCs w:val="20"/>
        </w:rPr>
        <w:t>Беловол</w:t>
      </w:r>
      <w:proofErr w:type="spellEnd"/>
      <w:r w:rsidR="007F0993" w:rsidRPr="00BA2F2F">
        <w:rPr>
          <w:rFonts w:ascii="Times New Roman" w:hAnsi="Times New Roman" w:cs="Times New Roman"/>
          <w:sz w:val="20"/>
          <w:szCs w:val="20"/>
        </w:rPr>
        <w:t xml:space="preserve"> </w:t>
      </w:r>
      <w:r w:rsidRPr="00BA2F2F">
        <w:rPr>
          <w:rFonts w:ascii="Times New Roman" w:hAnsi="Times New Roman" w:cs="Times New Roman"/>
          <w:sz w:val="20"/>
          <w:szCs w:val="20"/>
        </w:rPr>
        <w:t xml:space="preserve">// Харьковская хирургическая школа.— </w:t>
      </w:r>
      <w:r w:rsidR="00DF38CB" w:rsidRPr="00BA2F2F">
        <w:rPr>
          <w:rFonts w:ascii="Times New Roman" w:hAnsi="Times New Roman" w:cs="Times New Roman"/>
          <w:sz w:val="20"/>
          <w:szCs w:val="20"/>
        </w:rPr>
        <w:t>20</w:t>
      </w:r>
      <w:r w:rsidR="00DF38CB" w:rsidRPr="00BA2F2F">
        <w:rPr>
          <w:rFonts w:ascii="Times New Roman" w:hAnsi="Times New Roman" w:cs="Times New Roman"/>
          <w:sz w:val="20"/>
          <w:szCs w:val="20"/>
          <w:lang w:val="uk-UA"/>
        </w:rPr>
        <w:t>13</w:t>
      </w:r>
      <w:r w:rsidR="00DF38CB" w:rsidRPr="00BA2F2F">
        <w:rPr>
          <w:rFonts w:ascii="Times New Roman" w:hAnsi="Times New Roman" w:cs="Times New Roman"/>
          <w:sz w:val="20"/>
          <w:szCs w:val="20"/>
        </w:rPr>
        <w:t>. —</w:t>
      </w:r>
      <w:r w:rsidRPr="00BA2F2F">
        <w:rPr>
          <w:rFonts w:ascii="Times New Roman" w:hAnsi="Times New Roman" w:cs="Times New Roman"/>
          <w:sz w:val="20"/>
          <w:szCs w:val="20"/>
        </w:rPr>
        <w:t>№ </w:t>
      </w:r>
      <w:r w:rsidRPr="00BA2F2F">
        <w:rPr>
          <w:rFonts w:ascii="Times New Roman" w:hAnsi="Times New Roman" w:cs="Times New Roman"/>
          <w:sz w:val="20"/>
          <w:szCs w:val="20"/>
          <w:lang w:val="uk-UA"/>
        </w:rPr>
        <w:t>5</w:t>
      </w:r>
      <w:r w:rsidRPr="00BA2F2F">
        <w:rPr>
          <w:rFonts w:ascii="Times New Roman" w:hAnsi="Times New Roman" w:cs="Times New Roman"/>
          <w:sz w:val="20"/>
          <w:szCs w:val="20"/>
        </w:rPr>
        <w:t xml:space="preserve"> (</w:t>
      </w:r>
      <w:r w:rsidRPr="00BA2F2F">
        <w:rPr>
          <w:rFonts w:ascii="Times New Roman" w:hAnsi="Times New Roman" w:cs="Times New Roman"/>
          <w:sz w:val="20"/>
          <w:szCs w:val="20"/>
          <w:lang w:val="uk-UA"/>
        </w:rPr>
        <w:t>62</w:t>
      </w:r>
      <w:r w:rsidRPr="00BA2F2F">
        <w:rPr>
          <w:rFonts w:ascii="Times New Roman" w:hAnsi="Times New Roman" w:cs="Times New Roman"/>
          <w:sz w:val="20"/>
          <w:szCs w:val="20"/>
        </w:rPr>
        <w:t>).— С. </w:t>
      </w:r>
      <w:r w:rsidRPr="00BA2F2F">
        <w:rPr>
          <w:rFonts w:ascii="Times New Roman" w:hAnsi="Times New Roman" w:cs="Times New Roman"/>
          <w:sz w:val="20"/>
          <w:szCs w:val="20"/>
          <w:lang w:val="uk-UA"/>
        </w:rPr>
        <w:t>66</w:t>
      </w:r>
      <w:r w:rsidRPr="00BA2F2F">
        <w:rPr>
          <w:rFonts w:ascii="Times New Roman" w:hAnsi="Times New Roman" w:cs="Times New Roman"/>
          <w:sz w:val="20"/>
          <w:szCs w:val="20"/>
        </w:rPr>
        <w:t>–</w:t>
      </w:r>
      <w:r w:rsidRPr="00BA2F2F">
        <w:rPr>
          <w:rFonts w:ascii="Times New Roman" w:hAnsi="Times New Roman" w:cs="Times New Roman"/>
          <w:sz w:val="20"/>
          <w:szCs w:val="20"/>
          <w:lang w:val="uk-UA"/>
        </w:rPr>
        <w:t>72</w:t>
      </w:r>
      <w:r w:rsidRPr="00BA2F2F">
        <w:rPr>
          <w:rFonts w:ascii="Times New Roman" w:hAnsi="Times New Roman" w:cs="Times New Roman"/>
          <w:sz w:val="20"/>
          <w:szCs w:val="20"/>
        </w:rPr>
        <w:t>.</w:t>
      </w:r>
    </w:p>
    <w:p w:rsidR="007E5035" w:rsidRPr="00BA2F2F" w:rsidRDefault="007E5035" w:rsidP="00BA2F2F">
      <w:pPr>
        <w:numPr>
          <w:ilvl w:val="0"/>
          <w:numId w:val="3"/>
        </w:numPr>
        <w:tabs>
          <w:tab w:val="num" w:pos="0"/>
          <w:tab w:val="left" w:pos="284"/>
        </w:tabs>
        <w:spacing w:after="0" w:line="240" w:lineRule="auto"/>
        <w:ind w:left="0" w:firstLine="0"/>
        <w:jc w:val="both"/>
        <w:rPr>
          <w:rFonts w:ascii="Times New Roman" w:hAnsi="Times New Roman" w:cs="Times New Roman"/>
          <w:sz w:val="20"/>
          <w:szCs w:val="20"/>
        </w:rPr>
      </w:pPr>
      <w:r w:rsidRPr="00BA2F2F">
        <w:rPr>
          <w:rFonts w:ascii="Times New Roman" w:hAnsi="Times New Roman" w:cs="Times New Roman"/>
          <w:sz w:val="20"/>
          <w:szCs w:val="20"/>
        </w:rPr>
        <w:t xml:space="preserve">Лукьянов </w:t>
      </w:r>
      <w:r w:rsidRPr="00BA2F2F">
        <w:rPr>
          <w:rFonts w:ascii="Times New Roman" w:hAnsi="Times New Roman" w:cs="Times New Roman"/>
          <w:sz w:val="20"/>
          <w:szCs w:val="20"/>
          <w:lang w:val="uk-UA"/>
        </w:rPr>
        <w:t>И.</w:t>
      </w:r>
      <w:r w:rsidRPr="00BA2F2F">
        <w:rPr>
          <w:rFonts w:ascii="Times New Roman" w:hAnsi="Times New Roman" w:cs="Times New Roman"/>
          <w:sz w:val="20"/>
          <w:szCs w:val="20"/>
        </w:rPr>
        <w:t>Э.</w:t>
      </w:r>
      <w:r w:rsidRPr="00BA2F2F">
        <w:rPr>
          <w:rFonts w:ascii="Times New Roman" w:hAnsi="Times New Roman" w:cs="Times New Roman"/>
          <w:i/>
          <w:sz w:val="20"/>
          <w:szCs w:val="20"/>
        </w:rPr>
        <w:t xml:space="preserve"> </w:t>
      </w:r>
      <w:r w:rsidRPr="00BA2F2F">
        <w:rPr>
          <w:rFonts w:ascii="Times New Roman" w:hAnsi="Times New Roman" w:cs="Times New Roman"/>
          <w:sz w:val="20"/>
          <w:szCs w:val="20"/>
        </w:rPr>
        <w:t xml:space="preserve">Динамика показателей врожденного иммунитета у больных протозойно-урогенитально-вирусной смешанной инфекцией при лечении методами </w:t>
      </w:r>
      <w:proofErr w:type="spellStart"/>
      <w:r w:rsidRPr="00BA2F2F">
        <w:rPr>
          <w:rFonts w:ascii="Times New Roman" w:hAnsi="Times New Roman" w:cs="Times New Roman"/>
          <w:sz w:val="20"/>
          <w:szCs w:val="20"/>
        </w:rPr>
        <w:t>озонотерапии</w:t>
      </w:r>
      <w:proofErr w:type="spellEnd"/>
      <w:r w:rsidR="00431AB2" w:rsidRPr="00BA2F2F">
        <w:rPr>
          <w:rFonts w:ascii="Times New Roman" w:hAnsi="Times New Roman" w:cs="Times New Roman"/>
          <w:sz w:val="20"/>
          <w:szCs w:val="20"/>
          <w:lang w:val="uk-UA"/>
        </w:rPr>
        <w:t>/ И.</w:t>
      </w:r>
      <w:r w:rsidR="00431AB2" w:rsidRPr="00BA2F2F">
        <w:rPr>
          <w:rFonts w:ascii="Times New Roman" w:hAnsi="Times New Roman" w:cs="Times New Roman"/>
          <w:sz w:val="20"/>
          <w:szCs w:val="20"/>
        </w:rPr>
        <w:t>Э.</w:t>
      </w:r>
      <w:r w:rsidR="00431AB2"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431AB2" w:rsidRPr="00BA2F2F">
        <w:rPr>
          <w:rFonts w:ascii="Times New Roman" w:hAnsi="Times New Roman" w:cs="Times New Roman"/>
          <w:sz w:val="20"/>
          <w:szCs w:val="20"/>
        </w:rPr>
        <w:t>Лукьянов, Ю.И.</w:t>
      </w:r>
      <w:r w:rsidR="00431AB2"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431AB2" w:rsidRPr="00BA2F2F">
        <w:rPr>
          <w:rFonts w:ascii="Times New Roman" w:hAnsi="Times New Roman" w:cs="Times New Roman"/>
          <w:sz w:val="20"/>
          <w:szCs w:val="20"/>
        </w:rPr>
        <w:t>Козин, А.Н.</w:t>
      </w:r>
      <w:r w:rsidR="00431AB2" w:rsidRPr="00BA2F2F">
        <w:rPr>
          <w:rFonts w:ascii="Times New Roman" w:hAnsi="Times New Roman" w:cs="Times New Roman"/>
          <w:i/>
          <w:sz w:val="20"/>
          <w:szCs w:val="20"/>
        </w:rPr>
        <w:t xml:space="preserve"> </w:t>
      </w:r>
      <w:proofErr w:type="spellStart"/>
      <w:r w:rsidR="00431AB2" w:rsidRPr="00BA2F2F">
        <w:rPr>
          <w:rFonts w:ascii="Times New Roman" w:hAnsi="Times New Roman" w:cs="Times New Roman"/>
          <w:sz w:val="20"/>
          <w:szCs w:val="20"/>
        </w:rPr>
        <w:t>Беловол</w:t>
      </w:r>
      <w:proofErr w:type="spellEnd"/>
      <w:r w:rsidRPr="00BA2F2F">
        <w:rPr>
          <w:rFonts w:ascii="Times New Roman" w:hAnsi="Times New Roman" w:cs="Times New Roman"/>
          <w:sz w:val="20"/>
          <w:szCs w:val="20"/>
        </w:rPr>
        <w:t xml:space="preserve"> // </w:t>
      </w:r>
      <w:r w:rsidRPr="00BA2F2F">
        <w:rPr>
          <w:rFonts w:ascii="Times New Roman" w:hAnsi="Times New Roman" w:cs="Times New Roman"/>
          <w:sz w:val="20"/>
          <w:szCs w:val="20"/>
          <w:lang w:val="uk-UA"/>
        </w:rPr>
        <w:t>Міжнародний медичний журнал</w:t>
      </w:r>
      <w:r w:rsidRPr="00BA2F2F">
        <w:rPr>
          <w:rFonts w:ascii="Times New Roman" w:hAnsi="Times New Roman" w:cs="Times New Roman"/>
          <w:sz w:val="20"/>
          <w:szCs w:val="20"/>
        </w:rPr>
        <w:t xml:space="preserve">.— </w:t>
      </w:r>
      <w:r w:rsidR="00431AB2" w:rsidRPr="00BA2F2F">
        <w:rPr>
          <w:rFonts w:ascii="Times New Roman" w:hAnsi="Times New Roman" w:cs="Times New Roman"/>
          <w:sz w:val="20"/>
          <w:szCs w:val="20"/>
        </w:rPr>
        <w:t>20</w:t>
      </w:r>
      <w:r w:rsidR="00431AB2" w:rsidRPr="00BA2F2F">
        <w:rPr>
          <w:rFonts w:ascii="Times New Roman" w:hAnsi="Times New Roman" w:cs="Times New Roman"/>
          <w:sz w:val="20"/>
          <w:szCs w:val="20"/>
          <w:lang w:val="uk-UA"/>
        </w:rPr>
        <w:t>13</w:t>
      </w:r>
      <w:r w:rsidR="00431AB2" w:rsidRPr="00BA2F2F">
        <w:rPr>
          <w:rFonts w:ascii="Times New Roman" w:hAnsi="Times New Roman" w:cs="Times New Roman"/>
          <w:sz w:val="20"/>
          <w:szCs w:val="20"/>
        </w:rPr>
        <w:t xml:space="preserve">.— </w:t>
      </w:r>
      <w:r w:rsidRPr="00BA2F2F">
        <w:rPr>
          <w:rFonts w:ascii="Times New Roman" w:hAnsi="Times New Roman" w:cs="Times New Roman"/>
          <w:sz w:val="20"/>
          <w:szCs w:val="20"/>
        </w:rPr>
        <w:t>№ </w:t>
      </w:r>
      <w:r w:rsidRPr="00BA2F2F">
        <w:rPr>
          <w:rFonts w:ascii="Times New Roman" w:hAnsi="Times New Roman" w:cs="Times New Roman"/>
          <w:sz w:val="20"/>
          <w:szCs w:val="20"/>
          <w:lang w:val="uk-UA"/>
        </w:rPr>
        <w:t>4</w:t>
      </w:r>
      <w:r w:rsidRPr="00BA2F2F">
        <w:rPr>
          <w:rFonts w:ascii="Times New Roman" w:hAnsi="Times New Roman" w:cs="Times New Roman"/>
          <w:sz w:val="20"/>
          <w:szCs w:val="20"/>
        </w:rPr>
        <w:t xml:space="preserve"> (</w:t>
      </w:r>
      <w:r w:rsidRPr="00BA2F2F">
        <w:rPr>
          <w:rFonts w:ascii="Times New Roman" w:hAnsi="Times New Roman" w:cs="Times New Roman"/>
          <w:sz w:val="20"/>
          <w:szCs w:val="20"/>
          <w:lang w:val="uk-UA"/>
        </w:rPr>
        <w:t>76</w:t>
      </w:r>
      <w:r w:rsidRPr="00BA2F2F">
        <w:rPr>
          <w:rFonts w:ascii="Times New Roman" w:hAnsi="Times New Roman" w:cs="Times New Roman"/>
          <w:sz w:val="20"/>
          <w:szCs w:val="20"/>
        </w:rPr>
        <w:t>).— С. </w:t>
      </w:r>
      <w:r w:rsidRPr="00BA2F2F">
        <w:rPr>
          <w:rFonts w:ascii="Times New Roman" w:hAnsi="Times New Roman" w:cs="Times New Roman"/>
          <w:sz w:val="20"/>
          <w:szCs w:val="20"/>
          <w:lang w:val="uk-UA"/>
        </w:rPr>
        <w:t>22</w:t>
      </w:r>
      <w:r w:rsidRPr="00BA2F2F">
        <w:rPr>
          <w:rFonts w:ascii="Times New Roman" w:hAnsi="Times New Roman" w:cs="Times New Roman"/>
          <w:sz w:val="20"/>
          <w:szCs w:val="20"/>
        </w:rPr>
        <w:t>–</w:t>
      </w:r>
      <w:r w:rsidRPr="00BA2F2F">
        <w:rPr>
          <w:rFonts w:ascii="Times New Roman" w:hAnsi="Times New Roman" w:cs="Times New Roman"/>
          <w:sz w:val="20"/>
          <w:szCs w:val="20"/>
          <w:lang w:val="uk-UA"/>
        </w:rPr>
        <w:t>30</w:t>
      </w:r>
      <w:r w:rsidRPr="00BA2F2F">
        <w:rPr>
          <w:rFonts w:ascii="Times New Roman" w:hAnsi="Times New Roman" w:cs="Times New Roman"/>
          <w:sz w:val="20"/>
          <w:szCs w:val="20"/>
        </w:rPr>
        <w:t>.</w:t>
      </w:r>
    </w:p>
    <w:p w:rsidR="007E5035" w:rsidRPr="00BA2F2F" w:rsidRDefault="007E5035" w:rsidP="00BA2F2F">
      <w:pPr>
        <w:numPr>
          <w:ilvl w:val="0"/>
          <w:numId w:val="3"/>
        </w:numPr>
        <w:tabs>
          <w:tab w:val="left" w:pos="284"/>
        </w:tabs>
        <w:spacing w:after="0" w:line="240" w:lineRule="auto"/>
        <w:ind w:left="0" w:firstLine="0"/>
        <w:jc w:val="both"/>
        <w:rPr>
          <w:rFonts w:ascii="Times New Roman" w:hAnsi="Times New Roman" w:cs="Times New Roman"/>
          <w:sz w:val="20"/>
          <w:szCs w:val="20"/>
        </w:rPr>
      </w:pPr>
      <w:r w:rsidRPr="00BA2F2F">
        <w:rPr>
          <w:rFonts w:ascii="Times New Roman" w:hAnsi="Times New Roman" w:cs="Times New Roman"/>
          <w:sz w:val="20"/>
          <w:szCs w:val="20"/>
        </w:rPr>
        <w:t xml:space="preserve">Дифференцированный подход к выбору тактики ведения пациентов с вирусно-бактериальными </w:t>
      </w:r>
      <w:proofErr w:type="gramStart"/>
      <w:r w:rsidRPr="00BA2F2F">
        <w:rPr>
          <w:rFonts w:ascii="Times New Roman" w:hAnsi="Times New Roman" w:cs="Times New Roman"/>
          <w:sz w:val="20"/>
          <w:szCs w:val="20"/>
        </w:rPr>
        <w:t>уретритами, ассоциированными с ВПЧ-инфекцией</w:t>
      </w:r>
      <w:r w:rsidR="00431AB2" w:rsidRPr="00BA2F2F">
        <w:rPr>
          <w:rFonts w:ascii="Times New Roman" w:hAnsi="Times New Roman" w:cs="Times New Roman"/>
          <w:sz w:val="20"/>
          <w:szCs w:val="20"/>
          <w:lang w:val="uk-UA"/>
        </w:rPr>
        <w:t>/</w:t>
      </w:r>
      <w:r w:rsidR="00431AB2" w:rsidRPr="00BA2F2F">
        <w:rPr>
          <w:rFonts w:ascii="Times New Roman" w:hAnsi="Times New Roman" w:cs="Times New Roman"/>
          <w:sz w:val="20"/>
          <w:szCs w:val="20"/>
        </w:rPr>
        <w:t xml:space="preserve"> Н.И.</w:t>
      </w:r>
      <w:r w:rsidR="00431AB2"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431AB2" w:rsidRPr="00BA2F2F">
        <w:rPr>
          <w:rFonts w:ascii="Times New Roman" w:hAnsi="Times New Roman" w:cs="Times New Roman"/>
          <w:sz w:val="20"/>
          <w:szCs w:val="20"/>
        </w:rPr>
        <w:t>Скидан</w:t>
      </w:r>
      <w:proofErr w:type="gramEnd"/>
      <w:r w:rsidR="00431AB2" w:rsidRPr="00BA2F2F">
        <w:rPr>
          <w:rFonts w:ascii="Times New Roman" w:hAnsi="Times New Roman" w:cs="Times New Roman"/>
          <w:sz w:val="20"/>
          <w:szCs w:val="20"/>
        </w:rPr>
        <w:t>, Д.В.</w:t>
      </w:r>
      <w:r w:rsidR="00431AB2"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431AB2" w:rsidRPr="00BA2F2F">
        <w:rPr>
          <w:rFonts w:ascii="Times New Roman" w:hAnsi="Times New Roman" w:cs="Times New Roman"/>
          <w:sz w:val="20"/>
          <w:szCs w:val="20"/>
        </w:rPr>
        <w:t>Орехов</w:t>
      </w:r>
      <w:r w:rsidR="006300B9" w:rsidRPr="00BA2F2F">
        <w:rPr>
          <w:rFonts w:ascii="Times New Roman" w:hAnsi="Times New Roman" w:cs="Times New Roman"/>
          <w:sz w:val="20"/>
          <w:szCs w:val="20"/>
        </w:rPr>
        <w:t>,</w:t>
      </w:r>
      <w:r w:rsidR="00ED6A05"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6300B9" w:rsidRPr="00BA2F2F">
        <w:rPr>
          <w:rFonts w:ascii="Times New Roman" w:hAnsi="Times New Roman" w:cs="Times New Roman"/>
          <w:sz w:val="20"/>
          <w:szCs w:val="20"/>
          <w:lang w:val="uk-UA"/>
        </w:rPr>
        <w:t>Горбунов А.П.</w:t>
      </w:r>
      <w:r w:rsidR="00CF7F92"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431AB2" w:rsidRPr="00BA2F2F">
        <w:rPr>
          <w:rFonts w:ascii="Times New Roman" w:hAnsi="Times New Roman" w:cs="Times New Roman"/>
          <w:sz w:val="20"/>
          <w:szCs w:val="20"/>
          <w:lang w:val="uk-UA"/>
        </w:rPr>
        <w:t>и др.</w:t>
      </w:r>
      <w:r w:rsidRPr="00BA2F2F">
        <w:rPr>
          <w:rFonts w:ascii="Times New Roman" w:hAnsi="Times New Roman" w:cs="Times New Roman"/>
          <w:sz w:val="20"/>
          <w:szCs w:val="20"/>
        </w:rPr>
        <w:t>//Лечащий врач.</w:t>
      </w:r>
      <w:r w:rsidR="00431AB2" w:rsidRPr="00BA2F2F">
        <w:rPr>
          <w:rFonts w:ascii="Times New Roman" w:hAnsi="Times New Roman" w:cs="Times New Roman"/>
          <w:sz w:val="20"/>
          <w:szCs w:val="20"/>
        </w:rPr>
        <w:t xml:space="preserve"> —</w:t>
      </w:r>
      <w:r w:rsidRPr="00BA2F2F">
        <w:rPr>
          <w:rFonts w:ascii="Times New Roman" w:hAnsi="Times New Roman" w:cs="Times New Roman"/>
          <w:sz w:val="20"/>
          <w:szCs w:val="20"/>
        </w:rPr>
        <w:t xml:space="preserve"> 2014.</w:t>
      </w:r>
      <w:r w:rsidR="00431AB2" w:rsidRPr="00BA2F2F">
        <w:rPr>
          <w:rFonts w:ascii="Times New Roman" w:hAnsi="Times New Roman" w:cs="Times New Roman"/>
          <w:sz w:val="20"/>
          <w:szCs w:val="20"/>
        </w:rPr>
        <w:t xml:space="preserve"> —</w:t>
      </w:r>
      <w:r w:rsidRPr="00BA2F2F">
        <w:rPr>
          <w:rFonts w:ascii="Times New Roman" w:hAnsi="Times New Roman" w:cs="Times New Roman"/>
          <w:sz w:val="20"/>
          <w:szCs w:val="20"/>
        </w:rPr>
        <w:t xml:space="preserve"> № 9.</w:t>
      </w:r>
      <w:r w:rsidR="00431AB2" w:rsidRPr="00BA2F2F">
        <w:rPr>
          <w:rFonts w:ascii="Times New Roman" w:hAnsi="Times New Roman" w:cs="Times New Roman"/>
          <w:sz w:val="20"/>
          <w:szCs w:val="20"/>
        </w:rPr>
        <w:t xml:space="preserve"> —</w:t>
      </w:r>
      <w:r w:rsidRPr="00BA2F2F">
        <w:rPr>
          <w:rFonts w:ascii="Times New Roman" w:hAnsi="Times New Roman" w:cs="Times New Roman"/>
          <w:sz w:val="20"/>
          <w:szCs w:val="20"/>
        </w:rPr>
        <w:t xml:space="preserve"> С. 18.</w:t>
      </w:r>
    </w:p>
    <w:p w:rsidR="007E5035" w:rsidRPr="00BA2F2F" w:rsidRDefault="007E5035" w:rsidP="00BA2F2F">
      <w:pPr>
        <w:numPr>
          <w:ilvl w:val="0"/>
          <w:numId w:val="3"/>
        </w:numPr>
        <w:tabs>
          <w:tab w:val="num" w:pos="0"/>
          <w:tab w:val="left" w:pos="284"/>
        </w:tabs>
        <w:spacing w:after="0" w:line="240" w:lineRule="auto"/>
        <w:ind w:left="0" w:firstLine="0"/>
        <w:jc w:val="both"/>
        <w:rPr>
          <w:rFonts w:ascii="Times New Roman" w:hAnsi="Times New Roman" w:cs="Times New Roman"/>
          <w:sz w:val="20"/>
          <w:szCs w:val="20"/>
        </w:rPr>
      </w:pPr>
      <w:proofErr w:type="gramStart"/>
      <w:r w:rsidRPr="00BA2F2F">
        <w:rPr>
          <w:rFonts w:ascii="Times New Roman" w:hAnsi="Times New Roman" w:cs="Times New Roman"/>
          <w:sz w:val="20"/>
          <w:szCs w:val="20"/>
        </w:rPr>
        <w:t xml:space="preserve">Лукьянов </w:t>
      </w:r>
      <w:r w:rsidRPr="00BA2F2F">
        <w:rPr>
          <w:rFonts w:ascii="Times New Roman" w:hAnsi="Times New Roman" w:cs="Times New Roman"/>
          <w:sz w:val="20"/>
          <w:szCs w:val="20"/>
          <w:lang w:val="uk-UA"/>
        </w:rPr>
        <w:t>И.</w:t>
      </w:r>
      <w:r w:rsidRPr="00BA2F2F">
        <w:rPr>
          <w:rFonts w:ascii="Times New Roman" w:hAnsi="Times New Roman" w:cs="Times New Roman"/>
          <w:sz w:val="20"/>
          <w:szCs w:val="20"/>
        </w:rPr>
        <w:t>Э.</w:t>
      </w:r>
      <w:r w:rsidRPr="00BA2F2F">
        <w:rPr>
          <w:rFonts w:ascii="Times New Roman" w:hAnsi="Times New Roman" w:cs="Times New Roman"/>
          <w:i/>
          <w:sz w:val="20"/>
          <w:szCs w:val="20"/>
        </w:rPr>
        <w:t xml:space="preserve"> </w:t>
      </w:r>
      <w:r w:rsidRPr="00BA2F2F">
        <w:rPr>
          <w:rFonts w:ascii="Times New Roman" w:hAnsi="Times New Roman" w:cs="Times New Roman"/>
          <w:sz w:val="20"/>
          <w:szCs w:val="20"/>
        </w:rPr>
        <w:t xml:space="preserve">Особенности процессов перекисного окисления липидов и антиоксидантной защиты у больных с сочетанной протозойно-урогенитальной микст-инфекцией при лечении их методами </w:t>
      </w:r>
      <w:proofErr w:type="spellStart"/>
      <w:r w:rsidRPr="00BA2F2F">
        <w:rPr>
          <w:rFonts w:ascii="Times New Roman" w:hAnsi="Times New Roman" w:cs="Times New Roman"/>
          <w:sz w:val="20"/>
          <w:szCs w:val="20"/>
        </w:rPr>
        <w:t>озонотерапии</w:t>
      </w:r>
      <w:proofErr w:type="spellEnd"/>
      <w:r w:rsidR="00431AB2"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431AB2" w:rsidRPr="00BA2F2F">
        <w:rPr>
          <w:rFonts w:ascii="Times New Roman" w:hAnsi="Times New Roman" w:cs="Times New Roman"/>
          <w:sz w:val="20"/>
          <w:szCs w:val="20"/>
          <w:lang w:val="uk-UA"/>
        </w:rPr>
        <w:lastRenderedPageBreak/>
        <w:t>/</w:t>
      </w:r>
      <w:r w:rsidR="00431AB2" w:rsidRPr="00BA2F2F">
        <w:rPr>
          <w:rFonts w:ascii="Times New Roman" w:hAnsi="Times New Roman" w:cs="Times New Roman"/>
          <w:sz w:val="20"/>
          <w:szCs w:val="20"/>
        </w:rPr>
        <w:t xml:space="preserve"> </w:t>
      </w:r>
      <w:r w:rsidR="00431AB2" w:rsidRPr="00BA2F2F">
        <w:rPr>
          <w:rFonts w:ascii="Times New Roman" w:hAnsi="Times New Roman" w:cs="Times New Roman"/>
          <w:sz w:val="20"/>
          <w:szCs w:val="20"/>
          <w:lang w:val="uk-UA"/>
        </w:rPr>
        <w:t>И.</w:t>
      </w:r>
      <w:r w:rsidR="00431AB2" w:rsidRPr="00BA2F2F">
        <w:rPr>
          <w:rFonts w:ascii="Times New Roman" w:hAnsi="Times New Roman" w:cs="Times New Roman"/>
          <w:sz w:val="20"/>
          <w:szCs w:val="20"/>
        </w:rPr>
        <w:t>Э.</w:t>
      </w:r>
      <w:r w:rsidR="00431AB2"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431AB2" w:rsidRPr="00BA2F2F">
        <w:rPr>
          <w:rFonts w:ascii="Times New Roman" w:hAnsi="Times New Roman" w:cs="Times New Roman"/>
          <w:sz w:val="20"/>
          <w:szCs w:val="20"/>
        </w:rPr>
        <w:t>Лукьянов, Ю.И.</w:t>
      </w:r>
      <w:r w:rsidR="00431AB2"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431AB2" w:rsidRPr="00BA2F2F">
        <w:rPr>
          <w:rFonts w:ascii="Times New Roman" w:hAnsi="Times New Roman" w:cs="Times New Roman"/>
          <w:sz w:val="20"/>
          <w:szCs w:val="20"/>
        </w:rPr>
        <w:t>Козин, А.Н.</w:t>
      </w:r>
      <w:r w:rsidR="00431AB2" w:rsidRPr="00BA2F2F">
        <w:rPr>
          <w:rFonts w:ascii="Times New Roman" w:hAnsi="Times New Roman" w:cs="Times New Roman"/>
          <w:i/>
          <w:sz w:val="20"/>
          <w:szCs w:val="20"/>
        </w:rPr>
        <w:t xml:space="preserve"> </w:t>
      </w:r>
      <w:r w:rsidR="00431AB2" w:rsidRPr="00BA2F2F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="00431AB2" w:rsidRPr="00BA2F2F">
        <w:rPr>
          <w:rFonts w:ascii="Times New Roman" w:hAnsi="Times New Roman" w:cs="Times New Roman"/>
          <w:sz w:val="20"/>
          <w:szCs w:val="20"/>
        </w:rPr>
        <w:t>Беловол</w:t>
      </w:r>
      <w:proofErr w:type="spellEnd"/>
      <w:r w:rsidR="00431AB2" w:rsidRPr="00BA2F2F">
        <w:rPr>
          <w:rFonts w:ascii="Times New Roman" w:hAnsi="Times New Roman" w:cs="Times New Roman"/>
          <w:sz w:val="20"/>
          <w:szCs w:val="20"/>
        </w:rPr>
        <w:t xml:space="preserve"> </w:t>
      </w:r>
      <w:r w:rsidRPr="00BA2F2F">
        <w:rPr>
          <w:rFonts w:ascii="Times New Roman" w:hAnsi="Times New Roman" w:cs="Times New Roman"/>
          <w:sz w:val="20"/>
          <w:szCs w:val="20"/>
        </w:rPr>
        <w:t xml:space="preserve">// </w:t>
      </w:r>
      <w:r w:rsidRPr="00BA2F2F">
        <w:rPr>
          <w:rFonts w:ascii="Times New Roman" w:hAnsi="Times New Roman" w:cs="Times New Roman"/>
          <w:sz w:val="20"/>
          <w:szCs w:val="20"/>
          <w:lang w:val="uk-UA"/>
        </w:rPr>
        <w:t>Міжнародний медичний журнал</w:t>
      </w:r>
      <w:r w:rsidRPr="00BA2F2F">
        <w:rPr>
          <w:rFonts w:ascii="Times New Roman" w:hAnsi="Times New Roman" w:cs="Times New Roman"/>
          <w:sz w:val="20"/>
          <w:szCs w:val="20"/>
        </w:rPr>
        <w:t xml:space="preserve">.— </w:t>
      </w:r>
      <w:r w:rsidR="00CD735F" w:rsidRPr="00BA2F2F">
        <w:rPr>
          <w:rFonts w:ascii="Times New Roman" w:hAnsi="Times New Roman" w:cs="Times New Roman"/>
          <w:sz w:val="20"/>
          <w:szCs w:val="20"/>
        </w:rPr>
        <w:t>20</w:t>
      </w:r>
      <w:r w:rsidR="00CD735F" w:rsidRPr="00BA2F2F">
        <w:rPr>
          <w:rFonts w:ascii="Times New Roman" w:hAnsi="Times New Roman" w:cs="Times New Roman"/>
          <w:sz w:val="20"/>
          <w:szCs w:val="20"/>
          <w:lang w:val="uk-UA"/>
        </w:rPr>
        <w:t>13</w:t>
      </w:r>
      <w:r w:rsidR="00CD735F" w:rsidRPr="00BA2F2F">
        <w:rPr>
          <w:rFonts w:ascii="Times New Roman" w:hAnsi="Times New Roman" w:cs="Times New Roman"/>
          <w:sz w:val="20"/>
          <w:szCs w:val="20"/>
        </w:rPr>
        <w:t>.</w:t>
      </w:r>
      <w:proofErr w:type="gramEnd"/>
      <w:r w:rsidR="00CD735F" w:rsidRPr="00BA2F2F">
        <w:rPr>
          <w:rFonts w:ascii="Times New Roman" w:hAnsi="Times New Roman" w:cs="Times New Roman"/>
          <w:sz w:val="20"/>
          <w:szCs w:val="20"/>
        </w:rPr>
        <w:t xml:space="preserve">— </w:t>
      </w:r>
      <w:r w:rsidR="00CD735F" w:rsidRPr="00BA2F2F">
        <w:rPr>
          <w:rFonts w:ascii="Times New Roman" w:hAnsi="Times New Roman" w:cs="Times New Roman"/>
          <w:sz w:val="20"/>
          <w:szCs w:val="20"/>
          <w:lang w:val="uk-UA"/>
        </w:rPr>
        <w:t>Т. 19,</w:t>
      </w:r>
      <w:r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BA2F2F">
        <w:rPr>
          <w:rFonts w:ascii="Times New Roman" w:hAnsi="Times New Roman" w:cs="Times New Roman"/>
          <w:sz w:val="20"/>
          <w:szCs w:val="20"/>
        </w:rPr>
        <w:t>№ </w:t>
      </w:r>
      <w:r w:rsidRPr="00BA2F2F">
        <w:rPr>
          <w:rFonts w:ascii="Times New Roman" w:hAnsi="Times New Roman" w:cs="Times New Roman"/>
          <w:sz w:val="20"/>
          <w:szCs w:val="20"/>
          <w:lang w:val="uk-UA"/>
        </w:rPr>
        <w:t>3</w:t>
      </w:r>
      <w:r w:rsidRPr="00BA2F2F">
        <w:rPr>
          <w:rFonts w:ascii="Times New Roman" w:hAnsi="Times New Roman" w:cs="Times New Roman"/>
          <w:sz w:val="20"/>
          <w:szCs w:val="20"/>
        </w:rPr>
        <w:t xml:space="preserve"> (</w:t>
      </w:r>
      <w:r w:rsidRPr="00BA2F2F">
        <w:rPr>
          <w:rFonts w:ascii="Times New Roman" w:hAnsi="Times New Roman" w:cs="Times New Roman"/>
          <w:sz w:val="20"/>
          <w:szCs w:val="20"/>
          <w:lang w:val="uk-UA"/>
        </w:rPr>
        <w:t>7</w:t>
      </w:r>
      <w:r w:rsidRPr="00BA2F2F">
        <w:rPr>
          <w:rFonts w:ascii="Times New Roman" w:hAnsi="Times New Roman" w:cs="Times New Roman"/>
          <w:sz w:val="20"/>
          <w:szCs w:val="20"/>
        </w:rPr>
        <w:t>5).— С. </w:t>
      </w:r>
      <w:r w:rsidRPr="00BA2F2F">
        <w:rPr>
          <w:rFonts w:ascii="Times New Roman" w:hAnsi="Times New Roman" w:cs="Times New Roman"/>
          <w:sz w:val="20"/>
          <w:szCs w:val="20"/>
          <w:lang w:val="uk-UA"/>
        </w:rPr>
        <w:t>56</w:t>
      </w:r>
      <w:r w:rsidRPr="00BA2F2F">
        <w:rPr>
          <w:rFonts w:ascii="Times New Roman" w:hAnsi="Times New Roman" w:cs="Times New Roman"/>
          <w:sz w:val="20"/>
          <w:szCs w:val="20"/>
        </w:rPr>
        <w:t>–6</w:t>
      </w:r>
      <w:r w:rsidRPr="00BA2F2F">
        <w:rPr>
          <w:rFonts w:ascii="Times New Roman" w:hAnsi="Times New Roman" w:cs="Times New Roman"/>
          <w:sz w:val="20"/>
          <w:szCs w:val="20"/>
          <w:lang w:val="uk-UA"/>
        </w:rPr>
        <w:t>1</w:t>
      </w:r>
      <w:r w:rsidRPr="00BA2F2F">
        <w:rPr>
          <w:rFonts w:ascii="Times New Roman" w:hAnsi="Times New Roman" w:cs="Times New Roman"/>
          <w:sz w:val="20"/>
          <w:szCs w:val="20"/>
        </w:rPr>
        <w:t>.</w:t>
      </w:r>
    </w:p>
    <w:p w:rsidR="007E5035" w:rsidRPr="00BA2F2F" w:rsidRDefault="00CD735F" w:rsidP="00BA2F2F">
      <w:pPr>
        <w:numPr>
          <w:ilvl w:val="0"/>
          <w:numId w:val="3"/>
        </w:numPr>
        <w:tabs>
          <w:tab w:val="num" w:pos="0"/>
          <w:tab w:val="left" w:pos="284"/>
        </w:tabs>
        <w:spacing w:after="0" w:line="240" w:lineRule="auto"/>
        <w:ind w:left="0" w:firstLine="0"/>
        <w:jc w:val="both"/>
        <w:rPr>
          <w:rFonts w:ascii="Times New Roman" w:hAnsi="Times New Roman" w:cs="Times New Roman"/>
          <w:sz w:val="20"/>
          <w:szCs w:val="20"/>
        </w:rPr>
      </w:pPr>
      <w:r w:rsidRPr="00BA2F2F">
        <w:rPr>
          <w:rFonts w:ascii="Times New Roman" w:hAnsi="Times New Roman" w:cs="Times New Roman"/>
          <w:sz w:val="20"/>
          <w:szCs w:val="20"/>
        </w:rPr>
        <w:t>Козин Ю.И.</w:t>
      </w:r>
      <w:r w:rsidR="007E5035" w:rsidRPr="00BA2F2F">
        <w:rPr>
          <w:rFonts w:ascii="Times New Roman" w:hAnsi="Times New Roman" w:cs="Times New Roman"/>
          <w:sz w:val="20"/>
          <w:szCs w:val="20"/>
        </w:rPr>
        <w:t xml:space="preserve"> Возможности </w:t>
      </w:r>
      <w:proofErr w:type="spellStart"/>
      <w:r w:rsidR="007E5035" w:rsidRPr="00BA2F2F">
        <w:rPr>
          <w:rFonts w:ascii="Times New Roman" w:hAnsi="Times New Roman" w:cs="Times New Roman"/>
          <w:sz w:val="20"/>
          <w:szCs w:val="20"/>
        </w:rPr>
        <w:t>озонотерапии</w:t>
      </w:r>
      <w:proofErr w:type="spellEnd"/>
      <w:r w:rsidR="007E5035" w:rsidRPr="00BA2F2F">
        <w:rPr>
          <w:rFonts w:ascii="Times New Roman" w:hAnsi="Times New Roman" w:cs="Times New Roman"/>
          <w:sz w:val="20"/>
          <w:szCs w:val="20"/>
        </w:rPr>
        <w:t xml:space="preserve"> в лечении хронической протозойно-урогенитальной инфекции и ее </w:t>
      </w:r>
      <w:proofErr w:type="spellStart"/>
      <w:r w:rsidR="007E5035" w:rsidRPr="00BA2F2F">
        <w:rPr>
          <w:rFonts w:ascii="Times New Roman" w:hAnsi="Times New Roman" w:cs="Times New Roman"/>
          <w:sz w:val="20"/>
          <w:szCs w:val="20"/>
        </w:rPr>
        <w:t>ослож</w:t>
      </w:r>
      <w:proofErr w:type="spellEnd"/>
      <w:r w:rsidR="005D1D2E" w:rsidRPr="00BA2F2F">
        <w:rPr>
          <w:rFonts w:ascii="Times New Roman" w:hAnsi="Times New Roman" w:cs="Times New Roman"/>
          <w:sz w:val="20"/>
          <w:szCs w:val="20"/>
          <w:lang w:val="uk-UA"/>
        </w:rPr>
        <w:t>н</w:t>
      </w:r>
      <w:proofErr w:type="spellStart"/>
      <w:r w:rsidR="007E5035" w:rsidRPr="00BA2F2F">
        <w:rPr>
          <w:rFonts w:ascii="Times New Roman" w:hAnsi="Times New Roman" w:cs="Times New Roman"/>
          <w:sz w:val="20"/>
          <w:szCs w:val="20"/>
        </w:rPr>
        <w:t>ений</w:t>
      </w:r>
      <w:proofErr w:type="spellEnd"/>
      <w:r w:rsidRPr="00BA2F2F">
        <w:rPr>
          <w:rFonts w:ascii="Times New Roman" w:hAnsi="Times New Roman" w:cs="Times New Roman"/>
          <w:sz w:val="20"/>
          <w:szCs w:val="20"/>
          <w:lang w:val="uk-UA"/>
        </w:rPr>
        <w:t>/</w:t>
      </w:r>
      <w:r w:rsidRPr="00BA2F2F">
        <w:rPr>
          <w:rFonts w:ascii="Times New Roman" w:hAnsi="Times New Roman" w:cs="Times New Roman"/>
          <w:sz w:val="20"/>
          <w:szCs w:val="20"/>
        </w:rPr>
        <w:t xml:space="preserve"> Ю.И.</w:t>
      </w:r>
      <w:r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C450D0">
        <w:rPr>
          <w:rFonts w:ascii="Times New Roman" w:hAnsi="Times New Roman" w:cs="Times New Roman"/>
          <w:sz w:val="20"/>
          <w:szCs w:val="20"/>
        </w:rPr>
        <w:t>Козин, И.Э.</w:t>
      </w:r>
      <w:r w:rsidR="00C450D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BA2F2F">
        <w:rPr>
          <w:rFonts w:ascii="Times New Roman" w:hAnsi="Times New Roman" w:cs="Times New Roman"/>
          <w:sz w:val="20"/>
          <w:szCs w:val="20"/>
        </w:rPr>
        <w:t xml:space="preserve">Лукьянов </w:t>
      </w:r>
      <w:r w:rsidR="007E5035" w:rsidRPr="00BA2F2F">
        <w:rPr>
          <w:rFonts w:ascii="Times New Roman" w:hAnsi="Times New Roman" w:cs="Times New Roman"/>
          <w:sz w:val="20"/>
          <w:szCs w:val="20"/>
        </w:rPr>
        <w:t>//</w:t>
      </w:r>
      <w:r w:rsidR="00C450D0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="007E5035" w:rsidRPr="00BA2F2F">
        <w:rPr>
          <w:rFonts w:ascii="Times New Roman" w:hAnsi="Times New Roman" w:cs="Times New Roman"/>
          <w:sz w:val="20"/>
          <w:szCs w:val="20"/>
        </w:rPr>
        <w:t>Рецензируемый мед</w:t>
      </w:r>
      <w:proofErr w:type="gramStart"/>
      <w:r w:rsidR="007E5035" w:rsidRPr="00BA2F2F">
        <w:rPr>
          <w:rFonts w:ascii="Times New Roman" w:hAnsi="Times New Roman" w:cs="Times New Roman"/>
          <w:sz w:val="20"/>
          <w:szCs w:val="20"/>
        </w:rPr>
        <w:t>.</w:t>
      </w:r>
      <w:proofErr w:type="gramEnd"/>
      <w:r w:rsidR="007E5035" w:rsidRPr="00BA2F2F">
        <w:rPr>
          <w:rFonts w:ascii="Times New Roman" w:hAnsi="Times New Roman" w:cs="Times New Roman"/>
          <w:sz w:val="20"/>
          <w:szCs w:val="20"/>
        </w:rPr>
        <w:t xml:space="preserve"> </w:t>
      </w:r>
      <w:proofErr w:type="gramStart"/>
      <w:r w:rsidR="007E5035" w:rsidRPr="00BA2F2F">
        <w:rPr>
          <w:rFonts w:ascii="Times New Roman" w:hAnsi="Times New Roman" w:cs="Times New Roman"/>
          <w:sz w:val="20"/>
          <w:szCs w:val="20"/>
        </w:rPr>
        <w:t>н</w:t>
      </w:r>
      <w:proofErr w:type="gramEnd"/>
      <w:r w:rsidR="007E5035" w:rsidRPr="00BA2F2F">
        <w:rPr>
          <w:rFonts w:ascii="Times New Roman" w:hAnsi="Times New Roman" w:cs="Times New Roman"/>
          <w:sz w:val="20"/>
          <w:szCs w:val="20"/>
        </w:rPr>
        <w:t>аучно-</w:t>
      </w:r>
      <w:proofErr w:type="spellStart"/>
      <w:r w:rsidR="007E5035" w:rsidRPr="00BA2F2F">
        <w:rPr>
          <w:rFonts w:ascii="Times New Roman" w:hAnsi="Times New Roman" w:cs="Times New Roman"/>
          <w:sz w:val="20"/>
          <w:szCs w:val="20"/>
        </w:rPr>
        <w:t>практич</w:t>
      </w:r>
      <w:proofErr w:type="spellEnd"/>
      <w:r w:rsidR="007E5035" w:rsidRPr="00BA2F2F">
        <w:rPr>
          <w:rFonts w:ascii="Times New Roman" w:hAnsi="Times New Roman" w:cs="Times New Roman"/>
          <w:sz w:val="20"/>
          <w:szCs w:val="20"/>
        </w:rPr>
        <w:t xml:space="preserve">. журнал «Медицинский альманах». — </w:t>
      </w:r>
      <w:r w:rsidRPr="00BA2F2F">
        <w:rPr>
          <w:rFonts w:ascii="Times New Roman" w:hAnsi="Times New Roman" w:cs="Times New Roman"/>
          <w:sz w:val="20"/>
          <w:szCs w:val="20"/>
        </w:rPr>
        <w:t xml:space="preserve">2013.— </w:t>
      </w:r>
      <w:r w:rsidR="007E5035" w:rsidRPr="00BA2F2F">
        <w:rPr>
          <w:rFonts w:ascii="Times New Roman" w:hAnsi="Times New Roman" w:cs="Times New Roman"/>
          <w:sz w:val="20"/>
          <w:szCs w:val="20"/>
        </w:rPr>
        <w:t>№ 3 (27).— С. 67–68.</w:t>
      </w:r>
    </w:p>
    <w:p w:rsidR="00EE3E17" w:rsidRPr="00BA2F2F" w:rsidRDefault="00221070" w:rsidP="00BA2F2F">
      <w:pPr>
        <w:pStyle w:val="a7"/>
        <w:numPr>
          <w:ilvl w:val="0"/>
          <w:numId w:val="3"/>
        </w:numPr>
        <w:tabs>
          <w:tab w:val="left" w:pos="284"/>
        </w:tabs>
        <w:spacing w:after="0" w:line="240" w:lineRule="auto"/>
        <w:ind w:left="0" w:firstLine="0"/>
        <w:jc w:val="both"/>
        <w:rPr>
          <w:rStyle w:val="a9"/>
          <w:rFonts w:ascii="Times New Roman" w:hAnsi="Times New Roman" w:cs="Times New Roman"/>
          <w:i/>
          <w:color w:val="auto"/>
          <w:sz w:val="20"/>
          <w:szCs w:val="20"/>
          <w:u w:val="none"/>
          <w:lang w:val="uk-UA"/>
        </w:rPr>
      </w:pPr>
      <w:r w:rsidRPr="00BA2F2F">
        <w:rPr>
          <w:rFonts w:ascii="Times New Roman" w:hAnsi="Times New Roman" w:cs="Times New Roman"/>
          <w:sz w:val="20"/>
          <w:szCs w:val="20"/>
        </w:rPr>
        <w:t xml:space="preserve">Лукьянов </w:t>
      </w:r>
      <w:r w:rsidRPr="00BA2F2F">
        <w:rPr>
          <w:rFonts w:ascii="Times New Roman" w:hAnsi="Times New Roman" w:cs="Times New Roman"/>
          <w:sz w:val="20"/>
          <w:szCs w:val="20"/>
          <w:lang w:val="uk-UA"/>
        </w:rPr>
        <w:t>И.</w:t>
      </w:r>
      <w:r w:rsidRPr="00BA2F2F">
        <w:rPr>
          <w:rFonts w:ascii="Times New Roman" w:hAnsi="Times New Roman" w:cs="Times New Roman"/>
          <w:sz w:val="20"/>
          <w:szCs w:val="20"/>
        </w:rPr>
        <w:t>Э.</w:t>
      </w:r>
      <w:r w:rsidRPr="00BA2F2F">
        <w:rPr>
          <w:rFonts w:ascii="Times New Roman" w:hAnsi="Times New Roman" w:cs="Times New Roman"/>
          <w:i/>
          <w:sz w:val="20"/>
          <w:szCs w:val="20"/>
        </w:rPr>
        <w:t xml:space="preserve"> </w:t>
      </w:r>
      <w:r w:rsidR="007E5035" w:rsidRPr="00BA2F2F">
        <w:rPr>
          <w:rFonts w:ascii="Times New Roman" w:hAnsi="Times New Roman" w:cs="Times New Roman"/>
          <w:sz w:val="20"/>
          <w:szCs w:val="20"/>
        </w:rPr>
        <w:t xml:space="preserve">Современные подходы к лечению резистентной </w:t>
      </w:r>
      <w:proofErr w:type="spellStart"/>
      <w:r w:rsidR="007E5035" w:rsidRPr="00BA2F2F">
        <w:rPr>
          <w:rFonts w:ascii="Times New Roman" w:hAnsi="Times New Roman" w:cs="Times New Roman"/>
          <w:sz w:val="20"/>
          <w:szCs w:val="20"/>
        </w:rPr>
        <w:t>трихомонадной</w:t>
      </w:r>
      <w:proofErr w:type="spellEnd"/>
      <w:r w:rsidR="007E5035" w:rsidRPr="00BA2F2F">
        <w:rPr>
          <w:rFonts w:ascii="Times New Roman" w:hAnsi="Times New Roman" w:cs="Times New Roman"/>
          <w:sz w:val="20"/>
          <w:szCs w:val="20"/>
        </w:rPr>
        <w:t xml:space="preserve"> инвазии в сочетании с хламидиозом, микоплазмозом и генитальным герпесом</w:t>
      </w:r>
      <w:r w:rsidR="00CD735F"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 /</w:t>
      </w:r>
      <w:r w:rsidR="00CD735F" w:rsidRPr="00BA2F2F">
        <w:rPr>
          <w:rFonts w:ascii="Times New Roman" w:hAnsi="Times New Roman" w:cs="Times New Roman"/>
          <w:sz w:val="20"/>
          <w:szCs w:val="20"/>
        </w:rPr>
        <w:t xml:space="preserve"> </w:t>
      </w:r>
      <w:r w:rsidRPr="00BA2F2F">
        <w:rPr>
          <w:rFonts w:ascii="Times New Roman" w:hAnsi="Times New Roman" w:cs="Times New Roman"/>
          <w:sz w:val="20"/>
          <w:szCs w:val="20"/>
        </w:rPr>
        <w:t xml:space="preserve">Лукьянов </w:t>
      </w:r>
      <w:r w:rsidRPr="00BA2F2F">
        <w:rPr>
          <w:rFonts w:ascii="Times New Roman" w:hAnsi="Times New Roman" w:cs="Times New Roman"/>
          <w:sz w:val="20"/>
          <w:szCs w:val="20"/>
          <w:lang w:val="uk-UA"/>
        </w:rPr>
        <w:t>И.</w:t>
      </w:r>
      <w:r w:rsidRPr="00BA2F2F">
        <w:rPr>
          <w:rFonts w:ascii="Times New Roman" w:hAnsi="Times New Roman" w:cs="Times New Roman"/>
          <w:sz w:val="20"/>
          <w:szCs w:val="20"/>
        </w:rPr>
        <w:t>Э.</w:t>
      </w:r>
      <w:r w:rsidRPr="00BA2F2F">
        <w:rPr>
          <w:rFonts w:ascii="Times New Roman" w:hAnsi="Times New Roman" w:cs="Times New Roman"/>
          <w:i/>
          <w:sz w:val="20"/>
          <w:szCs w:val="20"/>
        </w:rPr>
        <w:t xml:space="preserve"> </w:t>
      </w:r>
      <w:r w:rsidR="00EB330A" w:rsidRPr="00BA2F2F">
        <w:rPr>
          <w:rFonts w:ascii="Times New Roman" w:hAnsi="Times New Roman" w:cs="Times New Roman"/>
          <w:sz w:val="20"/>
          <w:szCs w:val="20"/>
          <w:lang w:val="uk-UA"/>
        </w:rPr>
        <w:t>//</w:t>
      </w:r>
      <w:r w:rsidR="007E5035" w:rsidRPr="00BA2F2F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hyperlink r:id="rId10" w:history="1">
        <w:proofErr w:type="spellStart"/>
        <w:r w:rsidR="007E5035" w:rsidRPr="00BA2F2F">
          <w:rPr>
            <w:rStyle w:val="a9"/>
            <w:rFonts w:ascii="Times New Roman" w:hAnsi="Times New Roman" w:cs="Times New Roman"/>
            <w:color w:val="auto"/>
            <w:sz w:val="20"/>
            <w:szCs w:val="20"/>
            <w:u w:val="none"/>
          </w:rPr>
          <w:t>Дерматологія</w:t>
        </w:r>
        <w:proofErr w:type="spellEnd"/>
        <w:r w:rsidR="007E5035" w:rsidRPr="00BA2F2F">
          <w:rPr>
            <w:rStyle w:val="a9"/>
            <w:rFonts w:ascii="Times New Roman" w:hAnsi="Times New Roman" w:cs="Times New Roman"/>
            <w:color w:val="auto"/>
            <w:sz w:val="20"/>
            <w:szCs w:val="20"/>
            <w:u w:val="none"/>
          </w:rPr>
          <w:t xml:space="preserve"> та </w:t>
        </w:r>
        <w:proofErr w:type="spellStart"/>
        <w:r w:rsidR="007E5035" w:rsidRPr="00BA2F2F">
          <w:rPr>
            <w:rStyle w:val="a9"/>
            <w:rFonts w:ascii="Times New Roman" w:hAnsi="Times New Roman" w:cs="Times New Roman"/>
            <w:color w:val="auto"/>
            <w:sz w:val="20"/>
            <w:szCs w:val="20"/>
            <w:u w:val="none"/>
          </w:rPr>
          <w:t>венерологія</w:t>
        </w:r>
        <w:proofErr w:type="spellEnd"/>
        <w:r w:rsidR="007E5035" w:rsidRPr="00BA2F2F">
          <w:rPr>
            <w:rStyle w:val="a9"/>
            <w:rFonts w:ascii="Times New Roman" w:hAnsi="Times New Roman" w:cs="Times New Roman"/>
            <w:color w:val="auto"/>
            <w:sz w:val="20"/>
            <w:szCs w:val="20"/>
            <w:u w:val="none"/>
          </w:rPr>
          <w:t>.</w:t>
        </w:r>
        <w:r w:rsidR="00681F50" w:rsidRPr="00BA2F2F">
          <w:rPr>
            <w:rFonts w:ascii="Times New Roman" w:hAnsi="Times New Roman" w:cs="Times New Roman"/>
            <w:sz w:val="20"/>
            <w:szCs w:val="20"/>
          </w:rPr>
          <w:t xml:space="preserve"> —</w:t>
        </w:r>
        <w:r w:rsidR="007E5035" w:rsidRPr="00BA2F2F">
          <w:rPr>
            <w:rStyle w:val="a9"/>
            <w:rFonts w:ascii="Times New Roman" w:hAnsi="Times New Roman" w:cs="Times New Roman"/>
            <w:color w:val="auto"/>
            <w:sz w:val="20"/>
            <w:szCs w:val="20"/>
            <w:u w:val="none"/>
          </w:rPr>
          <w:t>2015.</w:t>
        </w:r>
        <w:r w:rsidR="00681F50" w:rsidRPr="00BA2F2F">
          <w:rPr>
            <w:rFonts w:ascii="Times New Roman" w:hAnsi="Times New Roman" w:cs="Times New Roman"/>
            <w:sz w:val="20"/>
            <w:szCs w:val="20"/>
          </w:rPr>
          <w:t xml:space="preserve"> —</w:t>
        </w:r>
        <w:r w:rsidR="007E5035" w:rsidRPr="00BA2F2F">
          <w:rPr>
            <w:rStyle w:val="a9"/>
            <w:rFonts w:ascii="Times New Roman" w:hAnsi="Times New Roman" w:cs="Times New Roman"/>
            <w:color w:val="auto"/>
            <w:sz w:val="20"/>
            <w:szCs w:val="20"/>
            <w:u w:val="none"/>
          </w:rPr>
          <w:t>№ 3 (69).</w:t>
        </w:r>
        <w:r w:rsidR="00681F50" w:rsidRPr="00BA2F2F">
          <w:rPr>
            <w:rFonts w:ascii="Times New Roman" w:hAnsi="Times New Roman" w:cs="Times New Roman"/>
            <w:sz w:val="20"/>
            <w:szCs w:val="20"/>
          </w:rPr>
          <w:t xml:space="preserve"> —</w:t>
        </w:r>
        <w:r w:rsidR="007E5035" w:rsidRPr="00BA2F2F">
          <w:rPr>
            <w:rStyle w:val="a9"/>
            <w:rFonts w:ascii="Times New Roman" w:hAnsi="Times New Roman" w:cs="Times New Roman"/>
            <w:color w:val="auto"/>
            <w:sz w:val="20"/>
            <w:szCs w:val="20"/>
            <w:u w:val="none"/>
          </w:rPr>
          <w:t>С.5-15</w:t>
        </w:r>
      </w:hyperlink>
      <w:r w:rsidR="00681F50" w:rsidRPr="00BA2F2F">
        <w:rPr>
          <w:rStyle w:val="a9"/>
          <w:rFonts w:ascii="Times New Roman" w:hAnsi="Times New Roman" w:cs="Times New Roman"/>
          <w:color w:val="auto"/>
          <w:sz w:val="20"/>
          <w:szCs w:val="20"/>
          <w:u w:val="none"/>
          <w:lang w:val="uk-UA"/>
        </w:rPr>
        <w:t>.</w:t>
      </w:r>
    </w:p>
    <w:p w:rsidR="00792C73" w:rsidRPr="00BA2F2F" w:rsidRDefault="00792C73" w:rsidP="00BA2F2F">
      <w:pPr>
        <w:pStyle w:val="a7"/>
        <w:numPr>
          <w:ilvl w:val="0"/>
          <w:numId w:val="3"/>
        </w:numPr>
        <w:tabs>
          <w:tab w:val="left" w:pos="284"/>
        </w:tabs>
        <w:spacing w:after="0" w:line="240" w:lineRule="auto"/>
        <w:ind w:left="0" w:firstLine="0"/>
        <w:jc w:val="both"/>
        <w:rPr>
          <w:rFonts w:ascii="Times New Roman" w:hAnsi="Times New Roman" w:cs="Times New Roman"/>
          <w:i/>
          <w:color w:val="000000" w:themeColor="text1"/>
          <w:sz w:val="20"/>
          <w:szCs w:val="20"/>
          <w:lang w:val="uk-UA"/>
        </w:rPr>
      </w:pPr>
      <w:r w:rsidRPr="00BA2F2F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 xml:space="preserve">Наказ МОЗ України </w:t>
      </w:r>
      <w:r w:rsidRPr="00BA2F2F">
        <w:rPr>
          <w:rFonts w:ascii="Times New Roman" w:hAnsi="Times New Roman" w:cs="Times New Roman"/>
          <w:bCs/>
          <w:color w:val="000000" w:themeColor="text1"/>
          <w:sz w:val="20"/>
          <w:szCs w:val="20"/>
          <w:shd w:val="clear" w:color="auto" w:fill="FFFFFF"/>
          <w:lang w:val="uk-UA"/>
        </w:rPr>
        <w:t xml:space="preserve">Про удосконалення </w:t>
      </w:r>
      <w:proofErr w:type="spellStart"/>
      <w:r w:rsidRPr="00BA2F2F">
        <w:rPr>
          <w:rFonts w:ascii="Times New Roman" w:hAnsi="Times New Roman" w:cs="Times New Roman"/>
          <w:bCs/>
          <w:color w:val="000000" w:themeColor="text1"/>
          <w:sz w:val="20"/>
          <w:szCs w:val="20"/>
          <w:shd w:val="clear" w:color="auto" w:fill="FFFFFF"/>
          <w:lang w:val="uk-UA"/>
        </w:rPr>
        <w:t>дерматовенерологічної</w:t>
      </w:r>
      <w:proofErr w:type="spellEnd"/>
      <w:r w:rsidRPr="00BA2F2F">
        <w:rPr>
          <w:rFonts w:ascii="Times New Roman" w:hAnsi="Times New Roman" w:cs="Times New Roman"/>
          <w:bCs/>
          <w:color w:val="000000" w:themeColor="text1"/>
          <w:sz w:val="20"/>
          <w:szCs w:val="20"/>
          <w:shd w:val="clear" w:color="auto" w:fill="FFFFFF"/>
          <w:lang w:val="uk-UA"/>
        </w:rPr>
        <w:t xml:space="preserve"> допомоги населенню України</w:t>
      </w:r>
      <w:r w:rsidRPr="00BA2F2F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 xml:space="preserve"> № 286 від 07.06.2004 року</w:t>
      </w:r>
      <w:r w:rsidR="00B02676" w:rsidRPr="00BA2F2F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>.</w:t>
      </w:r>
      <w:r w:rsidRPr="00BA2F2F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 xml:space="preserve"> </w:t>
      </w:r>
    </w:p>
    <w:p w:rsidR="00792C73" w:rsidRPr="00BA2F2F" w:rsidRDefault="00792C73" w:rsidP="00BA2F2F">
      <w:pPr>
        <w:pStyle w:val="a7"/>
        <w:numPr>
          <w:ilvl w:val="0"/>
          <w:numId w:val="3"/>
        </w:numPr>
        <w:tabs>
          <w:tab w:val="left" w:pos="284"/>
        </w:tabs>
        <w:spacing w:after="0" w:line="240" w:lineRule="auto"/>
        <w:ind w:left="0" w:firstLine="0"/>
        <w:jc w:val="both"/>
        <w:rPr>
          <w:rStyle w:val="a9"/>
          <w:rFonts w:ascii="Times New Roman" w:hAnsi="Times New Roman" w:cs="Times New Roman"/>
          <w:i/>
          <w:color w:val="000000" w:themeColor="text1"/>
          <w:sz w:val="20"/>
          <w:szCs w:val="20"/>
          <w:u w:val="none"/>
          <w:lang w:val="uk-UA"/>
        </w:rPr>
      </w:pPr>
      <w:r w:rsidRPr="00BA2F2F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 xml:space="preserve">Наказ МОЗ України </w:t>
      </w:r>
      <w:r w:rsidRPr="00BA2F2F">
        <w:rPr>
          <w:rFonts w:ascii="Times New Roman" w:hAnsi="Times New Roman" w:cs="Times New Roman"/>
          <w:color w:val="000000" w:themeColor="text1"/>
          <w:sz w:val="20"/>
          <w:szCs w:val="20"/>
          <w:shd w:val="clear" w:color="auto" w:fill="FFFFFF"/>
          <w:lang w:val="uk-UA"/>
        </w:rPr>
        <w:t xml:space="preserve">Про затвердження клінічних протоколів надання медичної допомоги хворим на </w:t>
      </w:r>
      <w:proofErr w:type="spellStart"/>
      <w:r w:rsidRPr="00BA2F2F">
        <w:rPr>
          <w:rFonts w:ascii="Times New Roman" w:hAnsi="Times New Roman" w:cs="Times New Roman"/>
          <w:color w:val="000000" w:themeColor="text1"/>
          <w:sz w:val="20"/>
          <w:szCs w:val="20"/>
          <w:shd w:val="clear" w:color="auto" w:fill="FFFFFF"/>
          <w:lang w:val="uk-UA"/>
        </w:rPr>
        <w:t>дерматовенерологічні</w:t>
      </w:r>
      <w:proofErr w:type="spellEnd"/>
      <w:r w:rsidRPr="00BA2F2F">
        <w:rPr>
          <w:rFonts w:ascii="Times New Roman" w:hAnsi="Times New Roman" w:cs="Times New Roman"/>
          <w:color w:val="000000" w:themeColor="text1"/>
          <w:sz w:val="20"/>
          <w:szCs w:val="20"/>
          <w:shd w:val="clear" w:color="auto" w:fill="FFFFFF"/>
          <w:lang w:val="uk-UA"/>
        </w:rPr>
        <w:t xml:space="preserve"> захворювання  </w:t>
      </w:r>
      <w:r w:rsidRPr="00BA2F2F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>№ 312 від 08.05.2009 року із змінами</w:t>
      </w:r>
      <w:r w:rsidR="00B02676" w:rsidRPr="00BA2F2F">
        <w:rPr>
          <w:rFonts w:ascii="Times New Roman" w:hAnsi="Times New Roman" w:cs="Times New Roman"/>
          <w:color w:val="000000" w:themeColor="text1"/>
          <w:sz w:val="20"/>
          <w:szCs w:val="20"/>
          <w:lang w:val="uk-UA"/>
        </w:rPr>
        <w:t>.</w:t>
      </w:r>
    </w:p>
    <w:sectPr w:rsidR="00792C73" w:rsidRPr="00BA2F2F" w:rsidSect="00B45F07">
      <w:type w:val="continuous"/>
      <w:pgSz w:w="8391" w:h="11907" w:code="11"/>
      <w:pgMar w:top="1134" w:right="851" w:bottom="1134" w:left="1134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A3D47" w:rsidRDefault="007A3D47" w:rsidP="00B2539A">
      <w:pPr>
        <w:spacing w:after="0" w:line="240" w:lineRule="auto"/>
      </w:pPr>
      <w:r>
        <w:separator/>
      </w:r>
    </w:p>
  </w:endnote>
  <w:endnote w:type="continuationSeparator" w:id="0">
    <w:p w:rsidR="007A3D47" w:rsidRDefault="007A3D47" w:rsidP="00B2539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456911464"/>
      <w:docPartObj>
        <w:docPartGallery w:val="Page Numbers (Bottom of Page)"/>
        <w:docPartUnique/>
      </w:docPartObj>
    </w:sdtPr>
    <w:sdtEndPr/>
    <w:sdtContent>
      <w:p w:rsidR="005879CE" w:rsidRDefault="005879CE">
        <w:pPr>
          <w:pStyle w:val="a5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BB4D31">
          <w:rPr>
            <w:noProof/>
          </w:rPr>
          <w:t>19</w:t>
        </w:r>
        <w:r>
          <w:fldChar w:fldCharType="end"/>
        </w:r>
      </w:p>
    </w:sdtContent>
  </w:sdt>
  <w:p w:rsidR="005879CE" w:rsidRDefault="005879CE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A3D47" w:rsidRDefault="007A3D47" w:rsidP="00B2539A">
      <w:pPr>
        <w:spacing w:after="0" w:line="240" w:lineRule="auto"/>
      </w:pPr>
      <w:r>
        <w:separator/>
      </w:r>
    </w:p>
  </w:footnote>
  <w:footnote w:type="continuationSeparator" w:id="0">
    <w:p w:rsidR="007A3D47" w:rsidRDefault="007A3D47" w:rsidP="00B2539A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657D5B"/>
    <w:multiLevelType w:val="hybridMultilevel"/>
    <w:tmpl w:val="CAB2976E"/>
    <w:lvl w:ilvl="0" w:tplc="B8E4AB2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DAF66B9"/>
    <w:multiLevelType w:val="hybridMultilevel"/>
    <w:tmpl w:val="0A2C81E2"/>
    <w:lvl w:ilvl="0" w:tplc="2EB07542">
      <w:start w:val="1"/>
      <w:numFmt w:val="decimal"/>
      <w:lvlText w:val="%1."/>
      <w:lvlJc w:val="left"/>
      <w:pPr>
        <w:ind w:left="927" w:hanging="360"/>
      </w:pPr>
      <w:rPr>
        <w:rFonts w:cs="Times New Roman" w:hint="default"/>
        <w:i w:val="0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087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247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  <w:rPr>
        <w:rFonts w:cs="Times New Roman"/>
      </w:rPr>
    </w:lvl>
  </w:abstractNum>
  <w:abstractNum w:abstractNumId="2">
    <w:nsid w:val="245E765B"/>
    <w:multiLevelType w:val="hybridMultilevel"/>
    <w:tmpl w:val="947021C8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5C2319D"/>
    <w:multiLevelType w:val="hybridMultilevel"/>
    <w:tmpl w:val="3B6ACEBC"/>
    <w:lvl w:ilvl="0" w:tplc="2EB07542">
      <w:start w:val="1"/>
      <w:numFmt w:val="decimal"/>
      <w:lvlText w:val="%1."/>
      <w:lvlJc w:val="left"/>
      <w:pPr>
        <w:ind w:left="1571" w:hanging="360"/>
      </w:pPr>
      <w:rPr>
        <w:rFonts w:cs="Times New Roman" w:hint="default"/>
        <w:i w:val="0"/>
      </w:rPr>
    </w:lvl>
    <w:lvl w:ilvl="1" w:tplc="04190019" w:tentative="1">
      <w:start w:val="1"/>
      <w:numFmt w:val="lowerLetter"/>
      <w:lvlText w:val="%2."/>
      <w:lvlJc w:val="left"/>
      <w:pPr>
        <w:ind w:left="2291" w:hanging="360"/>
      </w:pPr>
    </w:lvl>
    <w:lvl w:ilvl="2" w:tplc="0419001B" w:tentative="1">
      <w:start w:val="1"/>
      <w:numFmt w:val="lowerRoman"/>
      <w:lvlText w:val="%3."/>
      <w:lvlJc w:val="right"/>
      <w:pPr>
        <w:ind w:left="3011" w:hanging="180"/>
      </w:pPr>
    </w:lvl>
    <w:lvl w:ilvl="3" w:tplc="0419000F" w:tentative="1">
      <w:start w:val="1"/>
      <w:numFmt w:val="decimal"/>
      <w:lvlText w:val="%4."/>
      <w:lvlJc w:val="left"/>
      <w:pPr>
        <w:ind w:left="3731" w:hanging="360"/>
      </w:pPr>
    </w:lvl>
    <w:lvl w:ilvl="4" w:tplc="04190019" w:tentative="1">
      <w:start w:val="1"/>
      <w:numFmt w:val="lowerLetter"/>
      <w:lvlText w:val="%5."/>
      <w:lvlJc w:val="left"/>
      <w:pPr>
        <w:ind w:left="4451" w:hanging="360"/>
      </w:pPr>
    </w:lvl>
    <w:lvl w:ilvl="5" w:tplc="0419001B" w:tentative="1">
      <w:start w:val="1"/>
      <w:numFmt w:val="lowerRoman"/>
      <w:lvlText w:val="%6."/>
      <w:lvlJc w:val="right"/>
      <w:pPr>
        <w:ind w:left="5171" w:hanging="180"/>
      </w:pPr>
    </w:lvl>
    <w:lvl w:ilvl="6" w:tplc="0419000F" w:tentative="1">
      <w:start w:val="1"/>
      <w:numFmt w:val="decimal"/>
      <w:lvlText w:val="%7."/>
      <w:lvlJc w:val="left"/>
      <w:pPr>
        <w:ind w:left="5891" w:hanging="360"/>
      </w:pPr>
    </w:lvl>
    <w:lvl w:ilvl="7" w:tplc="04190019" w:tentative="1">
      <w:start w:val="1"/>
      <w:numFmt w:val="lowerLetter"/>
      <w:lvlText w:val="%8."/>
      <w:lvlJc w:val="left"/>
      <w:pPr>
        <w:ind w:left="6611" w:hanging="360"/>
      </w:pPr>
    </w:lvl>
    <w:lvl w:ilvl="8" w:tplc="0419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4">
    <w:nsid w:val="37C82C6E"/>
    <w:multiLevelType w:val="hybridMultilevel"/>
    <w:tmpl w:val="3CEA5B3E"/>
    <w:lvl w:ilvl="0" w:tplc="2EB07542">
      <w:start w:val="1"/>
      <w:numFmt w:val="decimal"/>
      <w:lvlText w:val="%1."/>
      <w:lvlJc w:val="left"/>
      <w:pPr>
        <w:ind w:left="927" w:hanging="360"/>
      </w:pPr>
      <w:rPr>
        <w:rFonts w:cs="Times New Roman" w:hint="default"/>
        <w:i w:val="0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087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247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  <w:rPr>
        <w:rFonts w:cs="Times New Roman"/>
      </w:rPr>
    </w:lvl>
  </w:abstractNum>
  <w:abstractNum w:abstractNumId="5">
    <w:nsid w:val="48634141"/>
    <w:multiLevelType w:val="hybridMultilevel"/>
    <w:tmpl w:val="83780BDA"/>
    <w:lvl w:ilvl="0" w:tplc="B8E4AB2E">
      <w:start w:val="1"/>
      <w:numFmt w:val="decimal"/>
      <w:lvlText w:val="%1."/>
      <w:lvlJc w:val="left"/>
      <w:pPr>
        <w:ind w:left="1211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931" w:hanging="360"/>
      </w:pPr>
    </w:lvl>
    <w:lvl w:ilvl="2" w:tplc="0419001B" w:tentative="1">
      <w:start w:val="1"/>
      <w:numFmt w:val="lowerRoman"/>
      <w:lvlText w:val="%3."/>
      <w:lvlJc w:val="right"/>
      <w:pPr>
        <w:ind w:left="2651" w:hanging="180"/>
      </w:pPr>
    </w:lvl>
    <w:lvl w:ilvl="3" w:tplc="0419000F" w:tentative="1">
      <w:start w:val="1"/>
      <w:numFmt w:val="decimal"/>
      <w:lvlText w:val="%4."/>
      <w:lvlJc w:val="left"/>
      <w:pPr>
        <w:ind w:left="3371" w:hanging="360"/>
      </w:pPr>
    </w:lvl>
    <w:lvl w:ilvl="4" w:tplc="04190019" w:tentative="1">
      <w:start w:val="1"/>
      <w:numFmt w:val="lowerLetter"/>
      <w:lvlText w:val="%5."/>
      <w:lvlJc w:val="left"/>
      <w:pPr>
        <w:ind w:left="4091" w:hanging="360"/>
      </w:pPr>
    </w:lvl>
    <w:lvl w:ilvl="5" w:tplc="0419001B" w:tentative="1">
      <w:start w:val="1"/>
      <w:numFmt w:val="lowerRoman"/>
      <w:lvlText w:val="%6."/>
      <w:lvlJc w:val="right"/>
      <w:pPr>
        <w:ind w:left="4811" w:hanging="180"/>
      </w:pPr>
    </w:lvl>
    <w:lvl w:ilvl="6" w:tplc="0419000F" w:tentative="1">
      <w:start w:val="1"/>
      <w:numFmt w:val="decimal"/>
      <w:lvlText w:val="%7."/>
      <w:lvlJc w:val="left"/>
      <w:pPr>
        <w:ind w:left="5531" w:hanging="360"/>
      </w:pPr>
    </w:lvl>
    <w:lvl w:ilvl="7" w:tplc="04190019" w:tentative="1">
      <w:start w:val="1"/>
      <w:numFmt w:val="lowerLetter"/>
      <w:lvlText w:val="%8."/>
      <w:lvlJc w:val="left"/>
      <w:pPr>
        <w:ind w:left="6251" w:hanging="360"/>
      </w:pPr>
    </w:lvl>
    <w:lvl w:ilvl="8" w:tplc="0419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6">
    <w:nsid w:val="4A171F64"/>
    <w:multiLevelType w:val="hybridMultilevel"/>
    <w:tmpl w:val="01B04032"/>
    <w:lvl w:ilvl="0" w:tplc="0419000F">
      <w:start w:val="1"/>
      <w:numFmt w:val="decimal"/>
      <w:lvlText w:val="%1."/>
      <w:lvlJc w:val="left"/>
      <w:pPr>
        <w:ind w:left="796" w:hanging="360"/>
      </w:pPr>
    </w:lvl>
    <w:lvl w:ilvl="1" w:tplc="04190019" w:tentative="1">
      <w:start w:val="1"/>
      <w:numFmt w:val="lowerLetter"/>
      <w:lvlText w:val="%2."/>
      <w:lvlJc w:val="left"/>
      <w:pPr>
        <w:ind w:left="1516" w:hanging="360"/>
      </w:pPr>
    </w:lvl>
    <w:lvl w:ilvl="2" w:tplc="0419001B" w:tentative="1">
      <w:start w:val="1"/>
      <w:numFmt w:val="lowerRoman"/>
      <w:lvlText w:val="%3."/>
      <w:lvlJc w:val="right"/>
      <w:pPr>
        <w:ind w:left="2236" w:hanging="180"/>
      </w:pPr>
    </w:lvl>
    <w:lvl w:ilvl="3" w:tplc="0419000F" w:tentative="1">
      <w:start w:val="1"/>
      <w:numFmt w:val="decimal"/>
      <w:lvlText w:val="%4."/>
      <w:lvlJc w:val="left"/>
      <w:pPr>
        <w:ind w:left="2956" w:hanging="360"/>
      </w:pPr>
    </w:lvl>
    <w:lvl w:ilvl="4" w:tplc="04190019" w:tentative="1">
      <w:start w:val="1"/>
      <w:numFmt w:val="lowerLetter"/>
      <w:lvlText w:val="%5."/>
      <w:lvlJc w:val="left"/>
      <w:pPr>
        <w:ind w:left="3676" w:hanging="360"/>
      </w:pPr>
    </w:lvl>
    <w:lvl w:ilvl="5" w:tplc="0419001B" w:tentative="1">
      <w:start w:val="1"/>
      <w:numFmt w:val="lowerRoman"/>
      <w:lvlText w:val="%6."/>
      <w:lvlJc w:val="right"/>
      <w:pPr>
        <w:ind w:left="4396" w:hanging="180"/>
      </w:pPr>
    </w:lvl>
    <w:lvl w:ilvl="6" w:tplc="0419000F" w:tentative="1">
      <w:start w:val="1"/>
      <w:numFmt w:val="decimal"/>
      <w:lvlText w:val="%7."/>
      <w:lvlJc w:val="left"/>
      <w:pPr>
        <w:ind w:left="5116" w:hanging="360"/>
      </w:pPr>
    </w:lvl>
    <w:lvl w:ilvl="7" w:tplc="04190019" w:tentative="1">
      <w:start w:val="1"/>
      <w:numFmt w:val="lowerLetter"/>
      <w:lvlText w:val="%8."/>
      <w:lvlJc w:val="left"/>
      <w:pPr>
        <w:ind w:left="5836" w:hanging="360"/>
      </w:pPr>
    </w:lvl>
    <w:lvl w:ilvl="8" w:tplc="0419001B" w:tentative="1">
      <w:start w:val="1"/>
      <w:numFmt w:val="lowerRoman"/>
      <w:lvlText w:val="%9."/>
      <w:lvlJc w:val="right"/>
      <w:pPr>
        <w:ind w:left="6556" w:hanging="180"/>
      </w:pPr>
    </w:lvl>
  </w:abstractNum>
  <w:abstractNum w:abstractNumId="7">
    <w:nsid w:val="58F045F3"/>
    <w:multiLevelType w:val="hybridMultilevel"/>
    <w:tmpl w:val="0BF899C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5EDA2D71"/>
    <w:multiLevelType w:val="hybridMultilevel"/>
    <w:tmpl w:val="295C35C6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70985799"/>
    <w:multiLevelType w:val="hybridMultilevel"/>
    <w:tmpl w:val="5D88B3E6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num w:numId="1">
    <w:abstractNumId w:val="5"/>
  </w:num>
  <w:num w:numId="2">
    <w:abstractNumId w:val="2"/>
  </w:num>
  <w:num w:numId="3">
    <w:abstractNumId w:val="4"/>
  </w:num>
  <w:num w:numId="4">
    <w:abstractNumId w:val="9"/>
  </w:num>
  <w:num w:numId="5">
    <w:abstractNumId w:val="6"/>
  </w:num>
  <w:num w:numId="6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7"/>
  </w:num>
  <w:num w:numId="8">
    <w:abstractNumId w:val="0"/>
  </w:num>
  <w:num w:numId="9">
    <w:abstractNumId w:val="8"/>
  </w:num>
  <w:num w:numId="10">
    <w:abstractNumId w:val="1"/>
  </w:num>
  <w:num w:numId="1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64"/>
  <w:mirrorMargins/>
  <w:proofState w:spelling="clean" w:grammar="clean"/>
  <w:defaultTabStop w:val="709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930D4"/>
    <w:rsid w:val="00003098"/>
    <w:rsid w:val="000032E3"/>
    <w:rsid w:val="00003E52"/>
    <w:rsid w:val="00012678"/>
    <w:rsid w:val="000154C5"/>
    <w:rsid w:val="00017B92"/>
    <w:rsid w:val="00017DCF"/>
    <w:rsid w:val="000277BA"/>
    <w:rsid w:val="00036A6A"/>
    <w:rsid w:val="00036F82"/>
    <w:rsid w:val="00040D3F"/>
    <w:rsid w:val="00041A00"/>
    <w:rsid w:val="00045FF9"/>
    <w:rsid w:val="0005387C"/>
    <w:rsid w:val="00063E26"/>
    <w:rsid w:val="0006553B"/>
    <w:rsid w:val="00072575"/>
    <w:rsid w:val="000771BF"/>
    <w:rsid w:val="00080CAC"/>
    <w:rsid w:val="00082B19"/>
    <w:rsid w:val="00083B72"/>
    <w:rsid w:val="00084E95"/>
    <w:rsid w:val="00086487"/>
    <w:rsid w:val="00090233"/>
    <w:rsid w:val="00090615"/>
    <w:rsid w:val="000908FE"/>
    <w:rsid w:val="000A185C"/>
    <w:rsid w:val="000A3FE8"/>
    <w:rsid w:val="000A4873"/>
    <w:rsid w:val="000A4944"/>
    <w:rsid w:val="000B029A"/>
    <w:rsid w:val="000B59EB"/>
    <w:rsid w:val="000C10A9"/>
    <w:rsid w:val="000C5C56"/>
    <w:rsid w:val="000D016A"/>
    <w:rsid w:val="000D3B04"/>
    <w:rsid w:val="000D6782"/>
    <w:rsid w:val="000D73E1"/>
    <w:rsid w:val="000D7C2E"/>
    <w:rsid w:val="000E00F0"/>
    <w:rsid w:val="000E0821"/>
    <w:rsid w:val="000E0F31"/>
    <w:rsid w:val="000E36A4"/>
    <w:rsid w:val="000F2E54"/>
    <w:rsid w:val="000F6A05"/>
    <w:rsid w:val="000F7DD9"/>
    <w:rsid w:val="001035E0"/>
    <w:rsid w:val="00103798"/>
    <w:rsid w:val="00104094"/>
    <w:rsid w:val="00106B59"/>
    <w:rsid w:val="00114FDE"/>
    <w:rsid w:val="00121477"/>
    <w:rsid w:val="00121C67"/>
    <w:rsid w:val="00124936"/>
    <w:rsid w:val="00126650"/>
    <w:rsid w:val="0013038C"/>
    <w:rsid w:val="00130F69"/>
    <w:rsid w:val="00132039"/>
    <w:rsid w:val="00132DB9"/>
    <w:rsid w:val="00136816"/>
    <w:rsid w:val="00141826"/>
    <w:rsid w:val="00145AD2"/>
    <w:rsid w:val="0015101F"/>
    <w:rsid w:val="00155BDC"/>
    <w:rsid w:val="00160E9D"/>
    <w:rsid w:val="0016754D"/>
    <w:rsid w:val="0017658F"/>
    <w:rsid w:val="0018345B"/>
    <w:rsid w:val="00185BB6"/>
    <w:rsid w:val="001934B1"/>
    <w:rsid w:val="00194943"/>
    <w:rsid w:val="00194A4B"/>
    <w:rsid w:val="001A212A"/>
    <w:rsid w:val="001A4261"/>
    <w:rsid w:val="001A443A"/>
    <w:rsid w:val="001B79A1"/>
    <w:rsid w:val="001C30F2"/>
    <w:rsid w:val="001C5738"/>
    <w:rsid w:val="001C5C27"/>
    <w:rsid w:val="001C665B"/>
    <w:rsid w:val="001D2FB6"/>
    <w:rsid w:val="001D456D"/>
    <w:rsid w:val="001D7922"/>
    <w:rsid w:val="001E22C4"/>
    <w:rsid w:val="001E2CB0"/>
    <w:rsid w:val="001E31B7"/>
    <w:rsid w:val="001E3ECF"/>
    <w:rsid w:val="001E754D"/>
    <w:rsid w:val="001F1717"/>
    <w:rsid w:val="001F7851"/>
    <w:rsid w:val="00201CA3"/>
    <w:rsid w:val="00202DDF"/>
    <w:rsid w:val="00203FE7"/>
    <w:rsid w:val="00204734"/>
    <w:rsid w:val="002134AA"/>
    <w:rsid w:val="00213AB2"/>
    <w:rsid w:val="0021608A"/>
    <w:rsid w:val="00217E3F"/>
    <w:rsid w:val="00221070"/>
    <w:rsid w:val="00233AA3"/>
    <w:rsid w:val="00236C5B"/>
    <w:rsid w:val="00242978"/>
    <w:rsid w:val="00243D4B"/>
    <w:rsid w:val="00244FE4"/>
    <w:rsid w:val="00257580"/>
    <w:rsid w:val="002632E4"/>
    <w:rsid w:val="00263417"/>
    <w:rsid w:val="002634A8"/>
    <w:rsid w:val="00271F31"/>
    <w:rsid w:val="00273151"/>
    <w:rsid w:val="00273737"/>
    <w:rsid w:val="00281415"/>
    <w:rsid w:val="002858FA"/>
    <w:rsid w:val="00286DA4"/>
    <w:rsid w:val="00287690"/>
    <w:rsid w:val="00290682"/>
    <w:rsid w:val="002907C4"/>
    <w:rsid w:val="00290FCE"/>
    <w:rsid w:val="0029177A"/>
    <w:rsid w:val="00295202"/>
    <w:rsid w:val="0029523E"/>
    <w:rsid w:val="0029706C"/>
    <w:rsid w:val="00297BF0"/>
    <w:rsid w:val="002A3128"/>
    <w:rsid w:val="002B3618"/>
    <w:rsid w:val="002B6305"/>
    <w:rsid w:val="002B799F"/>
    <w:rsid w:val="002B7DA5"/>
    <w:rsid w:val="002C08D9"/>
    <w:rsid w:val="002C4FBB"/>
    <w:rsid w:val="002C57DB"/>
    <w:rsid w:val="002D3A57"/>
    <w:rsid w:val="002E41D1"/>
    <w:rsid w:val="002E556D"/>
    <w:rsid w:val="002F06FC"/>
    <w:rsid w:val="003122D0"/>
    <w:rsid w:val="0031425E"/>
    <w:rsid w:val="00315E56"/>
    <w:rsid w:val="00315FC3"/>
    <w:rsid w:val="00322538"/>
    <w:rsid w:val="003241E5"/>
    <w:rsid w:val="0032641C"/>
    <w:rsid w:val="003341AA"/>
    <w:rsid w:val="00335A90"/>
    <w:rsid w:val="0033693B"/>
    <w:rsid w:val="00342761"/>
    <w:rsid w:val="00347A1C"/>
    <w:rsid w:val="003541A5"/>
    <w:rsid w:val="00355586"/>
    <w:rsid w:val="00360227"/>
    <w:rsid w:val="00364729"/>
    <w:rsid w:val="003654C7"/>
    <w:rsid w:val="003715E3"/>
    <w:rsid w:val="00374179"/>
    <w:rsid w:val="0037442D"/>
    <w:rsid w:val="003758FC"/>
    <w:rsid w:val="003822D6"/>
    <w:rsid w:val="003867B2"/>
    <w:rsid w:val="00391734"/>
    <w:rsid w:val="00392CA3"/>
    <w:rsid w:val="003937F7"/>
    <w:rsid w:val="003A6CEE"/>
    <w:rsid w:val="003B1F44"/>
    <w:rsid w:val="003B5F43"/>
    <w:rsid w:val="003B7C97"/>
    <w:rsid w:val="003D33D2"/>
    <w:rsid w:val="003E3342"/>
    <w:rsid w:val="003E3A1F"/>
    <w:rsid w:val="003E3FBF"/>
    <w:rsid w:val="003E5B68"/>
    <w:rsid w:val="003F11C2"/>
    <w:rsid w:val="003F4059"/>
    <w:rsid w:val="003F405C"/>
    <w:rsid w:val="00400870"/>
    <w:rsid w:val="00404A9D"/>
    <w:rsid w:val="00404FCC"/>
    <w:rsid w:val="00405A42"/>
    <w:rsid w:val="0041155C"/>
    <w:rsid w:val="00417160"/>
    <w:rsid w:val="00424546"/>
    <w:rsid w:val="0042565B"/>
    <w:rsid w:val="0042688A"/>
    <w:rsid w:val="00431AB2"/>
    <w:rsid w:val="00433604"/>
    <w:rsid w:val="004427EF"/>
    <w:rsid w:val="00451609"/>
    <w:rsid w:val="0046100A"/>
    <w:rsid w:val="00462359"/>
    <w:rsid w:val="00472636"/>
    <w:rsid w:val="00476B7C"/>
    <w:rsid w:val="004863B6"/>
    <w:rsid w:val="00490876"/>
    <w:rsid w:val="004917DA"/>
    <w:rsid w:val="004B5607"/>
    <w:rsid w:val="004C039C"/>
    <w:rsid w:val="004C4B1C"/>
    <w:rsid w:val="004C5479"/>
    <w:rsid w:val="004C674F"/>
    <w:rsid w:val="004D1D25"/>
    <w:rsid w:val="004D3B95"/>
    <w:rsid w:val="004D6344"/>
    <w:rsid w:val="004F260D"/>
    <w:rsid w:val="004F4BE2"/>
    <w:rsid w:val="004F511E"/>
    <w:rsid w:val="004F5D63"/>
    <w:rsid w:val="0050243D"/>
    <w:rsid w:val="00504AED"/>
    <w:rsid w:val="00506BFB"/>
    <w:rsid w:val="0050731D"/>
    <w:rsid w:val="00510406"/>
    <w:rsid w:val="0051435C"/>
    <w:rsid w:val="005144D5"/>
    <w:rsid w:val="00531029"/>
    <w:rsid w:val="00541117"/>
    <w:rsid w:val="00543519"/>
    <w:rsid w:val="00544858"/>
    <w:rsid w:val="00545413"/>
    <w:rsid w:val="00555963"/>
    <w:rsid w:val="005566F2"/>
    <w:rsid w:val="0056188F"/>
    <w:rsid w:val="00562ED5"/>
    <w:rsid w:val="00563833"/>
    <w:rsid w:val="00571D30"/>
    <w:rsid w:val="00574180"/>
    <w:rsid w:val="0057425B"/>
    <w:rsid w:val="00574AC1"/>
    <w:rsid w:val="00582B25"/>
    <w:rsid w:val="00582E15"/>
    <w:rsid w:val="0058478D"/>
    <w:rsid w:val="005879CE"/>
    <w:rsid w:val="005A0987"/>
    <w:rsid w:val="005A2B10"/>
    <w:rsid w:val="005A614E"/>
    <w:rsid w:val="005B3087"/>
    <w:rsid w:val="005C6812"/>
    <w:rsid w:val="005D1700"/>
    <w:rsid w:val="005D1D2E"/>
    <w:rsid w:val="005D2C54"/>
    <w:rsid w:val="005D450B"/>
    <w:rsid w:val="005E39D9"/>
    <w:rsid w:val="005F4492"/>
    <w:rsid w:val="005F58DA"/>
    <w:rsid w:val="00602860"/>
    <w:rsid w:val="006122FC"/>
    <w:rsid w:val="00614D91"/>
    <w:rsid w:val="0061731C"/>
    <w:rsid w:val="00617C01"/>
    <w:rsid w:val="00621008"/>
    <w:rsid w:val="00622683"/>
    <w:rsid w:val="006300B9"/>
    <w:rsid w:val="00630132"/>
    <w:rsid w:val="00631FF9"/>
    <w:rsid w:val="00634DF3"/>
    <w:rsid w:val="00635F78"/>
    <w:rsid w:val="00636ADF"/>
    <w:rsid w:val="00637125"/>
    <w:rsid w:val="0065365F"/>
    <w:rsid w:val="0065408A"/>
    <w:rsid w:val="00672810"/>
    <w:rsid w:val="00675718"/>
    <w:rsid w:val="00675BEF"/>
    <w:rsid w:val="00676971"/>
    <w:rsid w:val="00681173"/>
    <w:rsid w:val="00681F50"/>
    <w:rsid w:val="00683FBD"/>
    <w:rsid w:val="00685354"/>
    <w:rsid w:val="006875B8"/>
    <w:rsid w:val="00692740"/>
    <w:rsid w:val="00696732"/>
    <w:rsid w:val="0069673A"/>
    <w:rsid w:val="006A45CE"/>
    <w:rsid w:val="006C6714"/>
    <w:rsid w:val="006D07FC"/>
    <w:rsid w:val="006D0EEE"/>
    <w:rsid w:val="006D493B"/>
    <w:rsid w:val="006D532D"/>
    <w:rsid w:val="006D7830"/>
    <w:rsid w:val="006E062D"/>
    <w:rsid w:val="006E0A80"/>
    <w:rsid w:val="006E0CAE"/>
    <w:rsid w:val="006F09E3"/>
    <w:rsid w:val="006F3054"/>
    <w:rsid w:val="006F7C02"/>
    <w:rsid w:val="00706841"/>
    <w:rsid w:val="007110D7"/>
    <w:rsid w:val="00713012"/>
    <w:rsid w:val="0072010E"/>
    <w:rsid w:val="007218D3"/>
    <w:rsid w:val="007226D6"/>
    <w:rsid w:val="00734C63"/>
    <w:rsid w:val="00742656"/>
    <w:rsid w:val="00762115"/>
    <w:rsid w:val="007647EB"/>
    <w:rsid w:val="0077215C"/>
    <w:rsid w:val="007876F5"/>
    <w:rsid w:val="007924BC"/>
    <w:rsid w:val="00792C73"/>
    <w:rsid w:val="00792C93"/>
    <w:rsid w:val="00794667"/>
    <w:rsid w:val="007956AF"/>
    <w:rsid w:val="00796790"/>
    <w:rsid w:val="007979B2"/>
    <w:rsid w:val="007A3D47"/>
    <w:rsid w:val="007B72CB"/>
    <w:rsid w:val="007C0ECC"/>
    <w:rsid w:val="007C40F2"/>
    <w:rsid w:val="007C7623"/>
    <w:rsid w:val="007D0B16"/>
    <w:rsid w:val="007D30D8"/>
    <w:rsid w:val="007D3F84"/>
    <w:rsid w:val="007D45FA"/>
    <w:rsid w:val="007D7F91"/>
    <w:rsid w:val="007E0ACF"/>
    <w:rsid w:val="007E1193"/>
    <w:rsid w:val="007E1CFC"/>
    <w:rsid w:val="007E26D6"/>
    <w:rsid w:val="007E4C30"/>
    <w:rsid w:val="007E5035"/>
    <w:rsid w:val="007F0993"/>
    <w:rsid w:val="007F2C60"/>
    <w:rsid w:val="007F3E44"/>
    <w:rsid w:val="007F7FDF"/>
    <w:rsid w:val="0080005D"/>
    <w:rsid w:val="00801FC1"/>
    <w:rsid w:val="00803A93"/>
    <w:rsid w:val="00817338"/>
    <w:rsid w:val="00817B3A"/>
    <w:rsid w:val="00824AEA"/>
    <w:rsid w:val="00824E56"/>
    <w:rsid w:val="008440F9"/>
    <w:rsid w:val="0084610E"/>
    <w:rsid w:val="0086505A"/>
    <w:rsid w:val="0086752D"/>
    <w:rsid w:val="00870E3B"/>
    <w:rsid w:val="008776BA"/>
    <w:rsid w:val="00877A13"/>
    <w:rsid w:val="008822F0"/>
    <w:rsid w:val="008831F6"/>
    <w:rsid w:val="00887BE4"/>
    <w:rsid w:val="008976E0"/>
    <w:rsid w:val="008A7DF0"/>
    <w:rsid w:val="008B0BE9"/>
    <w:rsid w:val="008B1213"/>
    <w:rsid w:val="008B142A"/>
    <w:rsid w:val="008B41F0"/>
    <w:rsid w:val="008B4C38"/>
    <w:rsid w:val="008B616A"/>
    <w:rsid w:val="008C037F"/>
    <w:rsid w:val="008C0514"/>
    <w:rsid w:val="008C6249"/>
    <w:rsid w:val="008D1B2A"/>
    <w:rsid w:val="008D38A5"/>
    <w:rsid w:val="008D4477"/>
    <w:rsid w:val="008D4C8A"/>
    <w:rsid w:val="008D743F"/>
    <w:rsid w:val="008D746B"/>
    <w:rsid w:val="008E5D26"/>
    <w:rsid w:val="008E5E5F"/>
    <w:rsid w:val="008E7BAD"/>
    <w:rsid w:val="008F0D01"/>
    <w:rsid w:val="008F1EDC"/>
    <w:rsid w:val="009038D4"/>
    <w:rsid w:val="00906EF1"/>
    <w:rsid w:val="00916725"/>
    <w:rsid w:val="0091710D"/>
    <w:rsid w:val="00923857"/>
    <w:rsid w:val="00923CF6"/>
    <w:rsid w:val="00925DF2"/>
    <w:rsid w:val="00925E2F"/>
    <w:rsid w:val="00926323"/>
    <w:rsid w:val="009316CF"/>
    <w:rsid w:val="00934B56"/>
    <w:rsid w:val="00936388"/>
    <w:rsid w:val="00936FDB"/>
    <w:rsid w:val="00937275"/>
    <w:rsid w:val="00940691"/>
    <w:rsid w:val="00940982"/>
    <w:rsid w:val="00940AF6"/>
    <w:rsid w:val="00940C73"/>
    <w:rsid w:val="0094607B"/>
    <w:rsid w:val="009525CF"/>
    <w:rsid w:val="009548D9"/>
    <w:rsid w:val="00957657"/>
    <w:rsid w:val="00957F4B"/>
    <w:rsid w:val="00966D05"/>
    <w:rsid w:val="009723CC"/>
    <w:rsid w:val="0097332B"/>
    <w:rsid w:val="009769B5"/>
    <w:rsid w:val="00984A64"/>
    <w:rsid w:val="00986EDF"/>
    <w:rsid w:val="0099536F"/>
    <w:rsid w:val="009A1C9C"/>
    <w:rsid w:val="009B087B"/>
    <w:rsid w:val="009B3C26"/>
    <w:rsid w:val="009C1D4D"/>
    <w:rsid w:val="009C223A"/>
    <w:rsid w:val="009D1209"/>
    <w:rsid w:val="009D37A0"/>
    <w:rsid w:val="009D4390"/>
    <w:rsid w:val="009D675E"/>
    <w:rsid w:val="009E2C72"/>
    <w:rsid w:val="009E4278"/>
    <w:rsid w:val="009E740F"/>
    <w:rsid w:val="009F331E"/>
    <w:rsid w:val="009F4461"/>
    <w:rsid w:val="00A01691"/>
    <w:rsid w:val="00A03A00"/>
    <w:rsid w:val="00A0451E"/>
    <w:rsid w:val="00A072A1"/>
    <w:rsid w:val="00A072E4"/>
    <w:rsid w:val="00A11051"/>
    <w:rsid w:val="00A1547B"/>
    <w:rsid w:val="00A157C9"/>
    <w:rsid w:val="00A168B7"/>
    <w:rsid w:val="00A16A30"/>
    <w:rsid w:val="00A22569"/>
    <w:rsid w:val="00A249E8"/>
    <w:rsid w:val="00A26418"/>
    <w:rsid w:val="00A315AA"/>
    <w:rsid w:val="00A343F5"/>
    <w:rsid w:val="00A3651F"/>
    <w:rsid w:val="00A45DAF"/>
    <w:rsid w:val="00A510DF"/>
    <w:rsid w:val="00A53F4D"/>
    <w:rsid w:val="00A547A2"/>
    <w:rsid w:val="00A569EC"/>
    <w:rsid w:val="00A63568"/>
    <w:rsid w:val="00A67D07"/>
    <w:rsid w:val="00A704DE"/>
    <w:rsid w:val="00A73373"/>
    <w:rsid w:val="00A8103A"/>
    <w:rsid w:val="00A84333"/>
    <w:rsid w:val="00A86CB2"/>
    <w:rsid w:val="00A92436"/>
    <w:rsid w:val="00A95F04"/>
    <w:rsid w:val="00AB4AF4"/>
    <w:rsid w:val="00AB52C8"/>
    <w:rsid w:val="00AC2755"/>
    <w:rsid w:val="00AC4477"/>
    <w:rsid w:val="00AC5701"/>
    <w:rsid w:val="00AD1F07"/>
    <w:rsid w:val="00AD3BBF"/>
    <w:rsid w:val="00AD793A"/>
    <w:rsid w:val="00AE103B"/>
    <w:rsid w:val="00AF1287"/>
    <w:rsid w:val="00AF45BB"/>
    <w:rsid w:val="00AF5963"/>
    <w:rsid w:val="00B02676"/>
    <w:rsid w:val="00B15840"/>
    <w:rsid w:val="00B1776F"/>
    <w:rsid w:val="00B2539A"/>
    <w:rsid w:val="00B44F14"/>
    <w:rsid w:val="00B45C86"/>
    <w:rsid w:val="00B45F07"/>
    <w:rsid w:val="00B50A5F"/>
    <w:rsid w:val="00B62792"/>
    <w:rsid w:val="00B63A81"/>
    <w:rsid w:val="00B67D2F"/>
    <w:rsid w:val="00B7212F"/>
    <w:rsid w:val="00B761DA"/>
    <w:rsid w:val="00B76FE4"/>
    <w:rsid w:val="00B8371C"/>
    <w:rsid w:val="00B85ECA"/>
    <w:rsid w:val="00B86125"/>
    <w:rsid w:val="00B930D4"/>
    <w:rsid w:val="00B94C64"/>
    <w:rsid w:val="00B97C8E"/>
    <w:rsid w:val="00BA2F2F"/>
    <w:rsid w:val="00BA51F6"/>
    <w:rsid w:val="00BB32FD"/>
    <w:rsid w:val="00BB4D31"/>
    <w:rsid w:val="00BB5057"/>
    <w:rsid w:val="00BB6D57"/>
    <w:rsid w:val="00BC1CE9"/>
    <w:rsid w:val="00BC6223"/>
    <w:rsid w:val="00BE1E7C"/>
    <w:rsid w:val="00BE4280"/>
    <w:rsid w:val="00BE5642"/>
    <w:rsid w:val="00BE762E"/>
    <w:rsid w:val="00BF419C"/>
    <w:rsid w:val="00BF503C"/>
    <w:rsid w:val="00BF7923"/>
    <w:rsid w:val="00C02F68"/>
    <w:rsid w:val="00C05C5E"/>
    <w:rsid w:val="00C131B7"/>
    <w:rsid w:val="00C17E0C"/>
    <w:rsid w:val="00C219D5"/>
    <w:rsid w:val="00C249AC"/>
    <w:rsid w:val="00C25680"/>
    <w:rsid w:val="00C32AC5"/>
    <w:rsid w:val="00C42BA0"/>
    <w:rsid w:val="00C43F67"/>
    <w:rsid w:val="00C4455E"/>
    <w:rsid w:val="00C450D0"/>
    <w:rsid w:val="00C505AD"/>
    <w:rsid w:val="00C51877"/>
    <w:rsid w:val="00C544CC"/>
    <w:rsid w:val="00C560AB"/>
    <w:rsid w:val="00C64520"/>
    <w:rsid w:val="00C655C1"/>
    <w:rsid w:val="00C66845"/>
    <w:rsid w:val="00C66891"/>
    <w:rsid w:val="00C669D4"/>
    <w:rsid w:val="00C81785"/>
    <w:rsid w:val="00C83593"/>
    <w:rsid w:val="00C86A52"/>
    <w:rsid w:val="00C91815"/>
    <w:rsid w:val="00C91961"/>
    <w:rsid w:val="00C97A84"/>
    <w:rsid w:val="00CA0400"/>
    <w:rsid w:val="00CA1F33"/>
    <w:rsid w:val="00CB0E57"/>
    <w:rsid w:val="00CB2561"/>
    <w:rsid w:val="00CC2B38"/>
    <w:rsid w:val="00CC4E4B"/>
    <w:rsid w:val="00CC5F67"/>
    <w:rsid w:val="00CC5FAA"/>
    <w:rsid w:val="00CD58D6"/>
    <w:rsid w:val="00CD735F"/>
    <w:rsid w:val="00CE3636"/>
    <w:rsid w:val="00CE50E1"/>
    <w:rsid w:val="00CF253E"/>
    <w:rsid w:val="00CF6B96"/>
    <w:rsid w:val="00CF7F92"/>
    <w:rsid w:val="00D032E7"/>
    <w:rsid w:val="00D039B0"/>
    <w:rsid w:val="00D03FB3"/>
    <w:rsid w:val="00D057E5"/>
    <w:rsid w:val="00D05E42"/>
    <w:rsid w:val="00D13F75"/>
    <w:rsid w:val="00D155D7"/>
    <w:rsid w:val="00D2054B"/>
    <w:rsid w:val="00D25632"/>
    <w:rsid w:val="00D325EB"/>
    <w:rsid w:val="00D361DB"/>
    <w:rsid w:val="00D362EF"/>
    <w:rsid w:val="00D41393"/>
    <w:rsid w:val="00D45E49"/>
    <w:rsid w:val="00D47BC1"/>
    <w:rsid w:val="00D5033C"/>
    <w:rsid w:val="00D507A7"/>
    <w:rsid w:val="00D511E9"/>
    <w:rsid w:val="00D60BF8"/>
    <w:rsid w:val="00D66593"/>
    <w:rsid w:val="00D66CEB"/>
    <w:rsid w:val="00D6708E"/>
    <w:rsid w:val="00D819BF"/>
    <w:rsid w:val="00D82BB4"/>
    <w:rsid w:val="00D84D29"/>
    <w:rsid w:val="00D86880"/>
    <w:rsid w:val="00D93A17"/>
    <w:rsid w:val="00D97E3E"/>
    <w:rsid w:val="00DA6EE1"/>
    <w:rsid w:val="00DB1457"/>
    <w:rsid w:val="00DB55A5"/>
    <w:rsid w:val="00DC6113"/>
    <w:rsid w:val="00DC75A6"/>
    <w:rsid w:val="00DD0035"/>
    <w:rsid w:val="00DD1B97"/>
    <w:rsid w:val="00DD6D23"/>
    <w:rsid w:val="00DE40B7"/>
    <w:rsid w:val="00DE56D2"/>
    <w:rsid w:val="00DE74D7"/>
    <w:rsid w:val="00DF0E0E"/>
    <w:rsid w:val="00DF38CB"/>
    <w:rsid w:val="00DF3D59"/>
    <w:rsid w:val="00DF5043"/>
    <w:rsid w:val="00E01D47"/>
    <w:rsid w:val="00E021B1"/>
    <w:rsid w:val="00E06A11"/>
    <w:rsid w:val="00E07BFE"/>
    <w:rsid w:val="00E156D0"/>
    <w:rsid w:val="00E162C9"/>
    <w:rsid w:val="00E2136C"/>
    <w:rsid w:val="00E21661"/>
    <w:rsid w:val="00E33821"/>
    <w:rsid w:val="00E33BE0"/>
    <w:rsid w:val="00E34DF3"/>
    <w:rsid w:val="00E37E7F"/>
    <w:rsid w:val="00E45562"/>
    <w:rsid w:val="00E53C70"/>
    <w:rsid w:val="00E55DBA"/>
    <w:rsid w:val="00E640ED"/>
    <w:rsid w:val="00E64260"/>
    <w:rsid w:val="00E65AD2"/>
    <w:rsid w:val="00E709AD"/>
    <w:rsid w:val="00E73111"/>
    <w:rsid w:val="00E85583"/>
    <w:rsid w:val="00E85BDB"/>
    <w:rsid w:val="00E8605C"/>
    <w:rsid w:val="00E86A6B"/>
    <w:rsid w:val="00E86DD9"/>
    <w:rsid w:val="00E877BB"/>
    <w:rsid w:val="00E9404D"/>
    <w:rsid w:val="00EA454B"/>
    <w:rsid w:val="00EB330A"/>
    <w:rsid w:val="00EC3F19"/>
    <w:rsid w:val="00ED05E1"/>
    <w:rsid w:val="00ED4CE1"/>
    <w:rsid w:val="00ED4EB0"/>
    <w:rsid w:val="00ED6A05"/>
    <w:rsid w:val="00ED6E3E"/>
    <w:rsid w:val="00ED7E5B"/>
    <w:rsid w:val="00EE3E17"/>
    <w:rsid w:val="00EE44AE"/>
    <w:rsid w:val="00EF3F05"/>
    <w:rsid w:val="00EF4293"/>
    <w:rsid w:val="00EF5F9F"/>
    <w:rsid w:val="00F15210"/>
    <w:rsid w:val="00F15A30"/>
    <w:rsid w:val="00F26117"/>
    <w:rsid w:val="00F30EFD"/>
    <w:rsid w:val="00F32B7E"/>
    <w:rsid w:val="00F355B9"/>
    <w:rsid w:val="00F366B9"/>
    <w:rsid w:val="00F37C08"/>
    <w:rsid w:val="00F45BCF"/>
    <w:rsid w:val="00F52A57"/>
    <w:rsid w:val="00F5349E"/>
    <w:rsid w:val="00F62451"/>
    <w:rsid w:val="00F6550F"/>
    <w:rsid w:val="00F72918"/>
    <w:rsid w:val="00F76555"/>
    <w:rsid w:val="00F80143"/>
    <w:rsid w:val="00F81012"/>
    <w:rsid w:val="00F9267A"/>
    <w:rsid w:val="00F97A6F"/>
    <w:rsid w:val="00FA0427"/>
    <w:rsid w:val="00FA2C1D"/>
    <w:rsid w:val="00FA653A"/>
    <w:rsid w:val="00FA7A6B"/>
    <w:rsid w:val="00FA7AEB"/>
    <w:rsid w:val="00FA7FD8"/>
    <w:rsid w:val="00FB03D0"/>
    <w:rsid w:val="00FB1003"/>
    <w:rsid w:val="00FB5886"/>
    <w:rsid w:val="00FC21BD"/>
    <w:rsid w:val="00FC28A6"/>
    <w:rsid w:val="00FC481D"/>
    <w:rsid w:val="00FC650D"/>
    <w:rsid w:val="00FD3D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B2539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B2539A"/>
  </w:style>
  <w:style w:type="paragraph" w:styleId="a5">
    <w:name w:val="footer"/>
    <w:basedOn w:val="a"/>
    <w:link w:val="a6"/>
    <w:uiPriority w:val="99"/>
    <w:unhideWhenUsed/>
    <w:rsid w:val="00B2539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rsid w:val="00B2539A"/>
  </w:style>
  <w:style w:type="paragraph" w:styleId="a7">
    <w:name w:val="List Paragraph"/>
    <w:basedOn w:val="a"/>
    <w:uiPriority w:val="99"/>
    <w:qFormat/>
    <w:rsid w:val="00451609"/>
    <w:pPr>
      <w:ind w:left="720"/>
      <w:contextualSpacing/>
    </w:pPr>
  </w:style>
  <w:style w:type="table" w:styleId="a8">
    <w:name w:val="Table Grid"/>
    <w:basedOn w:val="a1"/>
    <w:rsid w:val="00DF5043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9">
    <w:name w:val="Hyperlink"/>
    <w:uiPriority w:val="99"/>
    <w:semiHidden/>
    <w:unhideWhenUsed/>
    <w:rsid w:val="007E5035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B2539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B2539A"/>
  </w:style>
  <w:style w:type="paragraph" w:styleId="a5">
    <w:name w:val="footer"/>
    <w:basedOn w:val="a"/>
    <w:link w:val="a6"/>
    <w:uiPriority w:val="99"/>
    <w:unhideWhenUsed/>
    <w:rsid w:val="00B2539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rsid w:val="00B2539A"/>
  </w:style>
  <w:style w:type="paragraph" w:styleId="a7">
    <w:name w:val="List Paragraph"/>
    <w:basedOn w:val="a"/>
    <w:uiPriority w:val="99"/>
    <w:qFormat/>
    <w:rsid w:val="00451609"/>
    <w:pPr>
      <w:ind w:left="720"/>
      <w:contextualSpacing/>
    </w:pPr>
  </w:style>
  <w:style w:type="table" w:styleId="a8">
    <w:name w:val="Table Grid"/>
    <w:basedOn w:val="a1"/>
    <w:rsid w:val="00DF5043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9">
    <w:name w:val="Hyperlink"/>
    <w:uiPriority w:val="99"/>
    <w:semiHidden/>
    <w:unhideWhenUsed/>
    <w:rsid w:val="007E5035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867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89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33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826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624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23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720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896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005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608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778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691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8951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977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68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904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954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576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41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540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864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870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429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977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348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458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hyperlink" Target="http://nauka.knmu.edu.ua/sierep/main.php?action=razdel&amp;rname=11.&amp;eid=48&amp;subact=edit&amp;editv=85817" TargetMode="Externa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7CD4F5D-6CEE-4DD8-A6D5-D345F3633E2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189</TotalTime>
  <Pages>19</Pages>
  <Words>4552</Words>
  <Characters>25952</Characters>
  <Application>Microsoft Office Word</Application>
  <DocSecurity>0</DocSecurity>
  <Lines>216</Lines>
  <Paragraphs>60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30444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Заяц</dc:creator>
  <cp:lastModifiedBy>Заяц</cp:lastModifiedBy>
  <cp:revision>40</cp:revision>
  <dcterms:created xsi:type="dcterms:W3CDTF">2016-12-19T07:17:00Z</dcterms:created>
  <dcterms:modified xsi:type="dcterms:W3CDTF">2017-01-30T11:18:00Z</dcterms:modified>
</cp:coreProperties>
</file>